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8B5C4" w14:textId="5B76C719" w:rsidR="00CE0E58" w:rsidRDefault="00CE0E58" w:rsidP="00CE0E58">
      <w:pPr>
        <w:pStyle w:val="Standard"/>
        <w:jc w:val="right"/>
        <w:outlineLvl w:val="0"/>
        <w:rPr>
          <w:b/>
          <w:sz w:val="28"/>
        </w:rPr>
      </w:pPr>
      <w:r>
        <w:rPr>
          <w:b/>
          <w:sz w:val="28"/>
        </w:rPr>
        <w:t xml:space="preserve">Załącznik nr </w:t>
      </w:r>
      <w:r w:rsidR="00FA3201">
        <w:rPr>
          <w:b/>
          <w:sz w:val="28"/>
        </w:rPr>
        <w:t>8</w:t>
      </w:r>
    </w:p>
    <w:p w14:paraId="40D21C6F" w14:textId="77777777" w:rsidR="00DF1B22" w:rsidRDefault="00DF1B22" w:rsidP="00CE0E58">
      <w:pPr>
        <w:pStyle w:val="Standard"/>
        <w:jc w:val="right"/>
        <w:outlineLvl w:val="0"/>
        <w:rPr>
          <w:b/>
          <w:sz w:val="28"/>
        </w:rPr>
      </w:pPr>
    </w:p>
    <w:p w14:paraId="5799AE75" w14:textId="77777777" w:rsidR="00CE0E58" w:rsidRDefault="00DF1B22" w:rsidP="00DF1B22">
      <w:pPr>
        <w:autoSpaceDE w:val="0"/>
        <w:autoSpaceDN w:val="0"/>
        <w:adjustRightInd w:val="0"/>
        <w:spacing w:after="79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S</w:t>
      </w:r>
      <w:r w:rsidRPr="00DF1B22">
        <w:rPr>
          <w:b/>
          <w:color w:val="000000"/>
          <w:sz w:val="40"/>
          <w:szCs w:val="40"/>
        </w:rPr>
        <w:t>zczegółowy opis przedmiotu zamówienia</w:t>
      </w:r>
    </w:p>
    <w:p w14:paraId="3DC69A11" w14:textId="77777777" w:rsidR="00DF1B22" w:rsidRPr="00DF1B22" w:rsidRDefault="00DF1B22" w:rsidP="00DF1B22">
      <w:pPr>
        <w:autoSpaceDE w:val="0"/>
        <w:autoSpaceDN w:val="0"/>
        <w:adjustRightInd w:val="0"/>
        <w:spacing w:after="79"/>
        <w:jc w:val="center"/>
        <w:rPr>
          <w:b/>
          <w:bCs/>
          <w:color w:val="000000"/>
          <w:sz w:val="40"/>
          <w:szCs w:val="40"/>
        </w:rPr>
      </w:pPr>
    </w:p>
    <w:p w14:paraId="071156AB" w14:textId="77777777" w:rsidR="009B7558" w:rsidRPr="00377C9E" w:rsidRDefault="009B7558" w:rsidP="009B7558">
      <w:pPr>
        <w:autoSpaceDE w:val="0"/>
        <w:autoSpaceDN w:val="0"/>
        <w:adjustRightInd w:val="0"/>
        <w:spacing w:after="79"/>
        <w:rPr>
          <w:sz w:val="24"/>
          <w:szCs w:val="24"/>
        </w:rPr>
      </w:pPr>
      <w:r w:rsidRPr="00377C9E">
        <w:rPr>
          <w:b/>
          <w:bCs/>
          <w:sz w:val="24"/>
          <w:szCs w:val="24"/>
        </w:rPr>
        <w:t xml:space="preserve">I. SZCZEGÓŁOWE DANE CHARAKTERYZUJĄCE WIELKOŚĆ ZAMÓWIENIA: </w:t>
      </w:r>
    </w:p>
    <w:p w14:paraId="3F36A574" w14:textId="353AA635" w:rsidR="009B7558" w:rsidRPr="00F415D1" w:rsidRDefault="009B7558" w:rsidP="00241181">
      <w:pPr>
        <w:numPr>
          <w:ilvl w:val="0"/>
          <w:numId w:val="1"/>
        </w:numPr>
        <w:autoSpaceDE w:val="0"/>
        <w:autoSpaceDN w:val="0"/>
        <w:adjustRightInd w:val="0"/>
        <w:spacing w:after="79" w:line="360" w:lineRule="auto"/>
        <w:jc w:val="both"/>
        <w:rPr>
          <w:sz w:val="24"/>
          <w:szCs w:val="24"/>
        </w:rPr>
      </w:pPr>
      <w:r w:rsidRPr="00E918B7">
        <w:rPr>
          <w:sz w:val="24"/>
          <w:szCs w:val="24"/>
        </w:rPr>
        <w:t xml:space="preserve">Liczba </w:t>
      </w:r>
      <w:r w:rsidR="001552B5" w:rsidRPr="00E918B7">
        <w:rPr>
          <w:sz w:val="24"/>
          <w:szCs w:val="24"/>
        </w:rPr>
        <w:t>osób zamieszkujących na terenie</w:t>
      </w:r>
      <w:r w:rsidRPr="00E918B7">
        <w:rPr>
          <w:sz w:val="24"/>
          <w:szCs w:val="24"/>
        </w:rPr>
        <w:t xml:space="preserve"> Gminy Trzciel</w:t>
      </w:r>
      <w:r w:rsidR="00C56445" w:rsidRPr="00E918B7">
        <w:rPr>
          <w:sz w:val="24"/>
          <w:szCs w:val="24"/>
        </w:rPr>
        <w:t xml:space="preserve"> wynikająca ze złożonych </w:t>
      </w:r>
      <w:r w:rsidR="00C56445" w:rsidRPr="00F415D1">
        <w:rPr>
          <w:sz w:val="24"/>
          <w:szCs w:val="24"/>
        </w:rPr>
        <w:t>deklaracji</w:t>
      </w:r>
      <w:r w:rsidRPr="00F415D1">
        <w:rPr>
          <w:sz w:val="24"/>
          <w:szCs w:val="24"/>
        </w:rPr>
        <w:t xml:space="preserve"> wynosi: </w:t>
      </w:r>
      <w:r w:rsidR="002B562B" w:rsidRPr="00844893">
        <w:rPr>
          <w:sz w:val="24"/>
          <w:szCs w:val="24"/>
        </w:rPr>
        <w:t xml:space="preserve">4 </w:t>
      </w:r>
      <w:r w:rsidR="00844893" w:rsidRPr="00844893">
        <w:rPr>
          <w:sz w:val="24"/>
          <w:szCs w:val="24"/>
        </w:rPr>
        <w:t>875</w:t>
      </w:r>
      <w:r w:rsidRPr="00844893">
        <w:rPr>
          <w:sz w:val="24"/>
          <w:szCs w:val="24"/>
        </w:rPr>
        <w:t xml:space="preserve"> os</w:t>
      </w:r>
      <w:r w:rsidR="0001748F" w:rsidRPr="00844893">
        <w:rPr>
          <w:sz w:val="24"/>
          <w:szCs w:val="24"/>
        </w:rPr>
        <w:t>ób</w:t>
      </w:r>
      <w:r w:rsidRPr="00844893">
        <w:rPr>
          <w:sz w:val="24"/>
          <w:szCs w:val="24"/>
        </w:rPr>
        <w:t xml:space="preserve">. </w:t>
      </w:r>
    </w:p>
    <w:p w14:paraId="2E7629FC" w14:textId="37A31F37" w:rsidR="009B7558" w:rsidRPr="00844893" w:rsidRDefault="00861666" w:rsidP="009B7558">
      <w:pPr>
        <w:numPr>
          <w:ilvl w:val="0"/>
          <w:numId w:val="1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F415D1">
        <w:rPr>
          <w:sz w:val="24"/>
          <w:szCs w:val="24"/>
        </w:rPr>
        <w:t>Liczba gospodarstw</w:t>
      </w:r>
      <w:r w:rsidR="007A4E96" w:rsidRPr="00F415D1">
        <w:rPr>
          <w:sz w:val="24"/>
          <w:szCs w:val="24"/>
        </w:rPr>
        <w:t xml:space="preserve"> domowych</w:t>
      </w:r>
      <w:r w:rsidR="0073725F" w:rsidRPr="00F415D1">
        <w:rPr>
          <w:sz w:val="24"/>
          <w:szCs w:val="24"/>
        </w:rPr>
        <w:t>:</w:t>
      </w:r>
      <w:r w:rsidR="004965E8" w:rsidRPr="00F415D1">
        <w:rPr>
          <w:sz w:val="24"/>
          <w:szCs w:val="24"/>
        </w:rPr>
        <w:t xml:space="preserve"> </w:t>
      </w:r>
      <w:r w:rsidR="00FF4512" w:rsidRPr="00844893">
        <w:rPr>
          <w:sz w:val="24"/>
          <w:szCs w:val="24"/>
        </w:rPr>
        <w:t xml:space="preserve">2 </w:t>
      </w:r>
      <w:r w:rsidR="00F415D1" w:rsidRPr="00844893">
        <w:rPr>
          <w:sz w:val="24"/>
          <w:szCs w:val="24"/>
        </w:rPr>
        <w:t>3</w:t>
      </w:r>
      <w:r w:rsidR="00844893" w:rsidRPr="00844893">
        <w:rPr>
          <w:sz w:val="24"/>
          <w:szCs w:val="24"/>
        </w:rPr>
        <w:t>41</w:t>
      </w:r>
      <w:r w:rsidR="004965E8" w:rsidRPr="00844893">
        <w:rPr>
          <w:sz w:val="24"/>
          <w:szCs w:val="24"/>
        </w:rPr>
        <w:t xml:space="preserve"> </w:t>
      </w:r>
      <w:r w:rsidR="009B7558" w:rsidRPr="00844893">
        <w:rPr>
          <w:sz w:val="24"/>
          <w:szCs w:val="24"/>
        </w:rPr>
        <w:t xml:space="preserve">szt. </w:t>
      </w:r>
    </w:p>
    <w:p w14:paraId="06357008" w14:textId="77777777" w:rsidR="001552B5" w:rsidRPr="00844893" w:rsidRDefault="00791120" w:rsidP="009B7558">
      <w:pPr>
        <w:numPr>
          <w:ilvl w:val="0"/>
          <w:numId w:val="1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844893">
        <w:rPr>
          <w:sz w:val="24"/>
          <w:szCs w:val="24"/>
        </w:rPr>
        <w:t xml:space="preserve">Liczba nieruchomości wielolokalowych: </w:t>
      </w:r>
      <w:r w:rsidR="00292D4A" w:rsidRPr="00844893">
        <w:rPr>
          <w:sz w:val="24"/>
          <w:szCs w:val="24"/>
        </w:rPr>
        <w:t xml:space="preserve">98 </w:t>
      </w:r>
      <w:r w:rsidRPr="00844893">
        <w:rPr>
          <w:sz w:val="24"/>
          <w:szCs w:val="24"/>
        </w:rPr>
        <w:t>szt.</w:t>
      </w:r>
    </w:p>
    <w:p w14:paraId="4B17A152" w14:textId="77777777" w:rsidR="00791120" w:rsidRPr="00F415D1" w:rsidRDefault="00791120" w:rsidP="00791120">
      <w:pPr>
        <w:numPr>
          <w:ilvl w:val="0"/>
          <w:numId w:val="1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F415D1">
        <w:rPr>
          <w:sz w:val="24"/>
          <w:szCs w:val="24"/>
        </w:rPr>
        <w:t>Podział gospodarstw domowych w zależności od liczby zamieszkujących:</w:t>
      </w:r>
    </w:p>
    <w:p w14:paraId="6494AC64" w14:textId="70F1C57F" w:rsidR="00B07FED" w:rsidRPr="00844893" w:rsidRDefault="00B07FED" w:rsidP="00791120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844893">
        <w:rPr>
          <w:sz w:val="24"/>
          <w:szCs w:val="24"/>
        </w:rPr>
        <w:t xml:space="preserve">Gospodarstwa niezamieszkałe – </w:t>
      </w:r>
      <w:r w:rsidR="00E918B7" w:rsidRPr="00844893">
        <w:rPr>
          <w:sz w:val="24"/>
          <w:szCs w:val="24"/>
        </w:rPr>
        <w:t>4</w:t>
      </w:r>
      <w:r w:rsidR="00844893" w:rsidRPr="00844893">
        <w:rPr>
          <w:sz w:val="24"/>
          <w:szCs w:val="24"/>
        </w:rPr>
        <w:t>49</w:t>
      </w:r>
      <w:r w:rsidRPr="00844893">
        <w:rPr>
          <w:sz w:val="24"/>
          <w:szCs w:val="24"/>
        </w:rPr>
        <w:t xml:space="preserve"> szt.</w:t>
      </w:r>
    </w:p>
    <w:p w14:paraId="36A65DDB" w14:textId="5C2647E3" w:rsidR="00791120" w:rsidRPr="00844893" w:rsidRDefault="00791120" w:rsidP="00791120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844893">
        <w:rPr>
          <w:sz w:val="24"/>
          <w:szCs w:val="24"/>
        </w:rPr>
        <w:t xml:space="preserve">Gospodarstwa jednoosobowe – </w:t>
      </w:r>
      <w:r w:rsidR="00F415D1" w:rsidRPr="00844893">
        <w:rPr>
          <w:sz w:val="24"/>
          <w:szCs w:val="24"/>
        </w:rPr>
        <w:t>50</w:t>
      </w:r>
      <w:r w:rsidR="00844893" w:rsidRPr="00844893">
        <w:rPr>
          <w:sz w:val="24"/>
          <w:szCs w:val="24"/>
        </w:rPr>
        <w:t>4</w:t>
      </w:r>
      <w:r w:rsidRPr="00844893">
        <w:rPr>
          <w:sz w:val="24"/>
          <w:szCs w:val="24"/>
        </w:rPr>
        <w:t xml:space="preserve"> szt.</w:t>
      </w:r>
    </w:p>
    <w:p w14:paraId="276B791F" w14:textId="31D86AB2" w:rsidR="00791120" w:rsidRPr="00844893" w:rsidRDefault="00791120" w:rsidP="00791120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844893">
        <w:rPr>
          <w:sz w:val="24"/>
          <w:szCs w:val="24"/>
        </w:rPr>
        <w:t xml:space="preserve">Gospodarstwa dwuosobowe – </w:t>
      </w:r>
      <w:r w:rsidR="00844893" w:rsidRPr="00844893">
        <w:rPr>
          <w:sz w:val="24"/>
          <w:szCs w:val="24"/>
        </w:rPr>
        <w:t>599</w:t>
      </w:r>
      <w:r w:rsidRPr="00844893">
        <w:rPr>
          <w:sz w:val="24"/>
          <w:szCs w:val="24"/>
        </w:rPr>
        <w:t xml:space="preserve"> szt.</w:t>
      </w:r>
    </w:p>
    <w:p w14:paraId="61125694" w14:textId="50F5636E" w:rsidR="00791120" w:rsidRPr="00844893" w:rsidRDefault="00791120" w:rsidP="00791120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844893">
        <w:rPr>
          <w:sz w:val="24"/>
          <w:szCs w:val="24"/>
        </w:rPr>
        <w:t xml:space="preserve">Gospodarstwa trzy do czteroosobowe – </w:t>
      </w:r>
      <w:r w:rsidR="00F415D1" w:rsidRPr="00844893">
        <w:rPr>
          <w:sz w:val="24"/>
          <w:szCs w:val="24"/>
        </w:rPr>
        <w:t>60</w:t>
      </w:r>
      <w:r w:rsidR="00844893" w:rsidRPr="00844893">
        <w:rPr>
          <w:sz w:val="24"/>
          <w:szCs w:val="24"/>
        </w:rPr>
        <w:t>3</w:t>
      </w:r>
      <w:r w:rsidRPr="00844893">
        <w:rPr>
          <w:sz w:val="24"/>
          <w:szCs w:val="24"/>
        </w:rPr>
        <w:t xml:space="preserve"> szt.</w:t>
      </w:r>
    </w:p>
    <w:p w14:paraId="17904E13" w14:textId="66C30B30" w:rsidR="00791120" w:rsidRPr="00844893" w:rsidRDefault="00791120" w:rsidP="00791120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844893">
        <w:rPr>
          <w:sz w:val="24"/>
          <w:szCs w:val="24"/>
        </w:rPr>
        <w:t xml:space="preserve">Gospodarstwa pięcioosobowe i więcej – </w:t>
      </w:r>
      <w:r w:rsidR="00E918B7" w:rsidRPr="00844893">
        <w:rPr>
          <w:sz w:val="24"/>
          <w:szCs w:val="24"/>
        </w:rPr>
        <w:t>1</w:t>
      </w:r>
      <w:r w:rsidR="00844893" w:rsidRPr="00844893">
        <w:rPr>
          <w:sz w:val="24"/>
          <w:szCs w:val="24"/>
        </w:rPr>
        <w:t>8</w:t>
      </w:r>
      <w:r w:rsidR="00F415D1" w:rsidRPr="00844893">
        <w:rPr>
          <w:sz w:val="24"/>
          <w:szCs w:val="24"/>
        </w:rPr>
        <w:t>1</w:t>
      </w:r>
      <w:r w:rsidRPr="00844893">
        <w:rPr>
          <w:sz w:val="24"/>
          <w:szCs w:val="24"/>
        </w:rPr>
        <w:t xml:space="preserve"> szt.</w:t>
      </w:r>
    </w:p>
    <w:p w14:paraId="160FEE5F" w14:textId="77777777" w:rsidR="009B7558" w:rsidRPr="0005402A" w:rsidRDefault="009B7558" w:rsidP="009B7558">
      <w:pPr>
        <w:numPr>
          <w:ilvl w:val="0"/>
          <w:numId w:val="1"/>
        </w:numPr>
        <w:autoSpaceDE w:val="0"/>
        <w:autoSpaceDN w:val="0"/>
        <w:adjustRightInd w:val="0"/>
        <w:spacing w:after="53" w:line="360" w:lineRule="auto"/>
        <w:rPr>
          <w:sz w:val="24"/>
          <w:szCs w:val="24"/>
        </w:rPr>
      </w:pPr>
      <w:r w:rsidRPr="0005402A">
        <w:rPr>
          <w:sz w:val="24"/>
          <w:szCs w:val="24"/>
        </w:rPr>
        <w:t xml:space="preserve">Powierzchnia Gminy Trzciel wynosi: </w:t>
      </w:r>
      <w:r w:rsidR="0051517F" w:rsidRPr="0005402A">
        <w:rPr>
          <w:sz w:val="24"/>
          <w:szCs w:val="24"/>
        </w:rPr>
        <w:t>177,35</w:t>
      </w:r>
      <w:r w:rsidRPr="0005402A">
        <w:rPr>
          <w:sz w:val="24"/>
          <w:szCs w:val="24"/>
        </w:rPr>
        <w:t xml:space="preserve"> </w:t>
      </w:r>
      <w:r w:rsidR="0051517F" w:rsidRPr="0005402A">
        <w:rPr>
          <w:sz w:val="24"/>
          <w:szCs w:val="24"/>
        </w:rPr>
        <w:t>km</w:t>
      </w:r>
      <w:r w:rsidR="0051517F" w:rsidRPr="0005402A">
        <w:rPr>
          <w:sz w:val="24"/>
          <w:szCs w:val="24"/>
          <w:vertAlign w:val="superscript"/>
        </w:rPr>
        <w:t>2</w:t>
      </w:r>
      <w:r w:rsidRPr="0005402A">
        <w:rPr>
          <w:sz w:val="24"/>
          <w:szCs w:val="24"/>
        </w:rPr>
        <w:t xml:space="preserve">. </w:t>
      </w:r>
    </w:p>
    <w:p w14:paraId="7C386037" w14:textId="77777777" w:rsidR="009B7558" w:rsidRPr="00AD0FD9" w:rsidRDefault="009B7558" w:rsidP="009B7558">
      <w:pPr>
        <w:numPr>
          <w:ilvl w:val="0"/>
          <w:numId w:val="1"/>
        </w:numPr>
        <w:autoSpaceDE w:val="0"/>
        <w:autoSpaceDN w:val="0"/>
        <w:adjustRightInd w:val="0"/>
        <w:spacing w:after="53" w:line="360" w:lineRule="auto"/>
        <w:jc w:val="both"/>
        <w:rPr>
          <w:color w:val="000000"/>
          <w:sz w:val="24"/>
          <w:szCs w:val="24"/>
        </w:rPr>
      </w:pPr>
      <w:r w:rsidRPr="00AD0FD9">
        <w:rPr>
          <w:color w:val="000000"/>
          <w:sz w:val="24"/>
          <w:szCs w:val="24"/>
        </w:rPr>
        <w:t>Liczba sołectw – 1</w:t>
      </w:r>
      <w:r>
        <w:rPr>
          <w:color w:val="000000"/>
          <w:sz w:val="24"/>
          <w:szCs w:val="24"/>
        </w:rPr>
        <w:t>2</w:t>
      </w:r>
      <w:r w:rsidRPr="00AD0FD9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Brójce, Chociszewo, Jasieniec, Lutol Mokry, Lutol Suchy, Łagowiec, Panowice, Rybojady, Siercz, Sierczynek, Stary Dwór, Świdwowiec</w:t>
      </w:r>
      <w:r w:rsidRPr="00AD0FD9">
        <w:rPr>
          <w:color w:val="000000"/>
          <w:sz w:val="24"/>
          <w:szCs w:val="24"/>
        </w:rPr>
        <w:t xml:space="preserve">. </w:t>
      </w:r>
    </w:p>
    <w:p w14:paraId="19D0168B" w14:textId="77777777" w:rsidR="009B7558" w:rsidRPr="00AD0FD9" w:rsidRDefault="009B7558" w:rsidP="008C0DF4">
      <w:pPr>
        <w:numPr>
          <w:ilvl w:val="0"/>
          <w:numId w:val="1"/>
        </w:numPr>
        <w:autoSpaceDE w:val="0"/>
        <w:autoSpaceDN w:val="0"/>
        <w:adjustRightInd w:val="0"/>
        <w:spacing w:after="53" w:line="360" w:lineRule="auto"/>
        <w:jc w:val="both"/>
        <w:rPr>
          <w:color w:val="000000"/>
          <w:sz w:val="24"/>
          <w:szCs w:val="24"/>
        </w:rPr>
      </w:pPr>
      <w:r w:rsidRPr="00AD0FD9">
        <w:rPr>
          <w:color w:val="000000"/>
          <w:sz w:val="24"/>
          <w:szCs w:val="24"/>
        </w:rPr>
        <w:t xml:space="preserve">Zamawiający umożliwi Wykonawcy w okresie trwania umowy dostęp do wykazu nieruchomości, na których zamieszkują mieszkańcy </w:t>
      </w:r>
      <w:r>
        <w:rPr>
          <w:color w:val="000000"/>
          <w:sz w:val="24"/>
          <w:szCs w:val="24"/>
        </w:rPr>
        <w:t>gdzie</w:t>
      </w:r>
      <w:r w:rsidRPr="00AD0FD9">
        <w:rPr>
          <w:color w:val="000000"/>
          <w:sz w:val="24"/>
          <w:szCs w:val="24"/>
        </w:rPr>
        <w:t xml:space="preserve"> powstają odpady komunalne. </w:t>
      </w:r>
    </w:p>
    <w:p w14:paraId="5EFD9003" w14:textId="07E28FD2" w:rsidR="009B7558" w:rsidRPr="00DC5906" w:rsidRDefault="009B7558" w:rsidP="008C0DF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94B52">
        <w:rPr>
          <w:sz w:val="24"/>
          <w:szCs w:val="24"/>
        </w:rPr>
        <w:t xml:space="preserve">Szacunkowa ilość odpadów komunalnych przeznaczonych do odbioru w ramach niniejszego zamówienia (tj. w okresie od 01 </w:t>
      </w:r>
      <w:r w:rsidR="001C0DAD">
        <w:rPr>
          <w:sz w:val="24"/>
          <w:szCs w:val="24"/>
        </w:rPr>
        <w:t>września</w:t>
      </w:r>
      <w:r w:rsidRPr="00E94B52">
        <w:rPr>
          <w:sz w:val="24"/>
          <w:szCs w:val="24"/>
        </w:rPr>
        <w:t xml:space="preserve"> 20</w:t>
      </w:r>
      <w:r w:rsidR="00EF214E" w:rsidRPr="00E94B52">
        <w:rPr>
          <w:sz w:val="24"/>
          <w:szCs w:val="24"/>
        </w:rPr>
        <w:t>2</w:t>
      </w:r>
      <w:r w:rsidR="00FA3201">
        <w:rPr>
          <w:sz w:val="24"/>
          <w:szCs w:val="24"/>
        </w:rPr>
        <w:t>2</w:t>
      </w:r>
      <w:r w:rsidRPr="00E94B52">
        <w:rPr>
          <w:sz w:val="24"/>
          <w:szCs w:val="24"/>
        </w:rPr>
        <w:t xml:space="preserve">r. do </w:t>
      </w:r>
      <w:r w:rsidR="00DC1DAE">
        <w:rPr>
          <w:sz w:val="24"/>
          <w:szCs w:val="24"/>
        </w:rPr>
        <w:t>28</w:t>
      </w:r>
      <w:r w:rsidR="001C0DAD">
        <w:rPr>
          <w:sz w:val="24"/>
          <w:szCs w:val="24"/>
        </w:rPr>
        <w:t xml:space="preserve"> </w:t>
      </w:r>
      <w:r w:rsidR="00DC1DAE">
        <w:rPr>
          <w:sz w:val="24"/>
          <w:szCs w:val="24"/>
        </w:rPr>
        <w:t>lutego</w:t>
      </w:r>
      <w:r w:rsidR="00032173">
        <w:rPr>
          <w:sz w:val="24"/>
          <w:szCs w:val="24"/>
        </w:rPr>
        <w:t xml:space="preserve"> </w:t>
      </w:r>
      <w:r w:rsidRPr="00E94B52">
        <w:rPr>
          <w:sz w:val="24"/>
          <w:szCs w:val="24"/>
        </w:rPr>
        <w:t>20</w:t>
      </w:r>
      <w:r w:rsidR="00BA0717" w:rsidRPr="00E94B52">
        <w:rPr>
          <w:sz w:val="24"/>
          <w:szCs w:val="24"/>
        </w:rPr>
        <w:t>2</w:t>
      </w:r>
      <w:r w:rsidR="001C0DAD">
        <w:rPr>
          <w:sz w:val="24"/>
          <w:szCs w:val="24"/>
        </w:rPr>
        <w:t>3</w:t>
      </w:r>
      <w:r w:rsidRPr="00E94B52">
        <w:rPr>
          <w:sz w:val="24"/>
          <w:szCs w:val="24"/>
        </w:rPr>
        <w:t xml:space="preserve">r.) </w:t>
      </w:r>
      <w:r w:rsidRPr="00DC5906">
        <w:rPr>
          <w:sz w:val="24"/>
          <w:szCs w:val="24"/>
        </w:rPr>
        <w:t xml:space="preserve">wynosi: </w:t>
      </w:r>
    </w:p>
    <w:p w14:paraId="408AA1CD" w14:textId="7CCCE67C" w:rsidR="009B7558" w:rsidRPr="00446408" w:rsidRDefault="009B7558" w:rsidP="008C0DF4">
      <w:pPr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446408">
        <w:rPr>
          <w:sz w:val="24"/>
          <w:szCs w:val="24"/>
        </w:rPr>
        <w:t xml:space="preserve">- niesegregowane (zmieszane) odpady komunalne – </w:t>
      </w:r>
      <w:r w:rsidR="00A33795" w:rsidRPr="00446408">
        <w:rPr>
          <w:sz w:val="24"/>
          <w:szCs w:val="24"/>
        </w:rPr>
        <w:t xml:space="preserve">około </w:t>
      </w:r>
      <w:r w:rsidR="00E74B69">
        <w:rPr>
          <w:sz w:val="24"/>
          <w:szCs w:val="24"/>
        </w:rPr>
        <w:t>738,02</w:t>
      </w:r>
      <w:r w:rsidR="00A33795" w:rsidRPr="00446408">
        <w:rPr>
          <w:sz w:val="24"/>
          <w:szCs w:val="24"/>
        </w:rPr>
        <w:t xml:space="preserve"> </w:t>
      </w:r>
      <w:r w:rsidRPr="00446408">
        <w:rPr>
          <w:sz w:val="24"/>
          <w:szCs w:val="24"/>
        </w:rPr>
        <w:t xml:space="preserve">Mg </w:t>
      </w:r>
    </w:p>
    <w:p w14:paraId="216DFFBB" w14:textId="1F976FB5" w:rsidR="009B7558" w:rsidRPr="00446408" w:rsidRDefault="009B7558" w:rsidP="008C0DF4">
      <w:pPr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446408">
        <w:rPr>
          <w:sz w:val="24"/>
          <w:szCs w:val="24"/>
        </w:rPr>
        <w:t xml:space="preserve">- odpady komunalne zbierane w sposób selektywny –  </w:t>
      </w:r>
      <w:r w:rsidR="00A33795" w:rsidRPr="00446408">
        <w:rPr>
          <w:sz w:val="24"/>
          <w:szCs w:val="24"/>
        </w:rPr>
        <w:t xml:space="preserve">około </w:t>
      </w:r>
      <w:r w:rsidR="00E74B69">
        <w:rPr>
          <w:sz w:val="24"/>
          <w:szCs w:val="24"/>
        </w:rPr>
        <w:t>246,94</w:t>
      </w:r>
      <w:r w:rsidR="00A33795" w:rsidRPr="00446408">
        <w:rPr>
          <w:sz w:val="24"/>
          <w:szCs w:val="24"/>
        </w:rPr>
        <w:t xml:space="preserve"> </w:t>
      </w:r>
      <w:r w:rsidRPr="00446408">
        <w:rPr>
          <w:sz w:val="24"/>
          <w:szCs w:val="24"/>
        </w:rPr>
        <w:t xml:space="preserve">Mg. </w:t>
      </w:r>
    </w:p>
    <w:p w14:paraId="13F85CA3" w14:textId="684E35C5" w:rsidR="009B7558" w:rsidRPr="00C67C16" w:rsidRDefault="009B7558" w:rsidP="00FE551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66198">
        <w:rPr>
          <w:sz w:val="24"/>
          <w:szCs w:val="24"/>
        </w:rPr>
        <w:t>Odpady komunalne odebrane</w:t>
      </w:r>
      <w:r w:rsidR="001B6CC1" w:rsidRPr="00D66198">
        <w:rPr>
          <w:sz w:val="24"/>
          <w:szCs w:val="24"/>
        </w:rPr>
        <w:t xml:space="preserve"> z nieruchomości zamieszkałych</w:t>
      </w:r>
      <w:r w:rsidRPr="00D66198">
        <w:rPr>
          <w:sz w:val="24"/>
          <w:szCs w:val="24"/>
        </w:rPr>
        <w:t xml:space="preserve"> w </w:t>
      </w:r>
      <w:r w:rsidR="001B6CC1" w:rsidRPr="00D66198">
        <w:rPr>
          <w:sz w:val="24"/>
          <w:szCs w:val="24"/>
        </w:rPr>
        <w:t xml:space="preserve">okresie 01 </w:t>
      </w:r>
      <w:r w:rsidR="00E74B69">
        <w:rPr>
          <w:sz w:val="24"/>
          <w:szCs w:val="24"/>
        </w:rPr>
        <w:t>września</w:t>
      </w:r>
      <w:r w:rsidR="00147775" w:rsidRPr="00D66198">
        <w:rPr>
          <w:sz w:val="24"/>
          <w:szCs w:val="24"/>
        </w:rPr>
        <w:t xml:space="preserve"> </w:t>
      </w:r>
      <w:r w:rsidR="00147775" w:rsidRPr="00C67C16">
        <w:rPr>
          <w:sz w:val="24"/>
          <w:szCs w:val="24"/>
        </w:rPr>
        <w:t>20</w:t>
      </w:r>
      <w:r w:rsidR="00EF214E" w:rsidRPr="00C67C16">
        <w:rPr>
          <w:sz w:val="24"/>
          <w:szCs w:val="24"/>
        </w:rPr>
        <w:t>2</w:t>
      </w:r>
      <w:r w:rsidR="00D761C8">
        <w:rPr>
          <w:sz w:val="24"/>
          <w:szCs w:val="24"/>
        </w:rPr>
        <w:t>2</w:t>
      </w:r>
      <w:r w:rsidR="00147775" w:rsidRPr="00C67C16">
        <w:rPr>
          <w:sz w:val="24"/>
          <w:szCs w:val="24"/>
        </w:rPr>
        <w:t>r.</w:t>
      </w:r>
      <w:r w:rsidR="001B6CC1" w:rsidRPr="00C67C16">
        <w:rPr>
          <w:sz w:val="24"/>
          <w:szCs w:val="24"/>
        </w:rPr>
        <w:t xml:space="preserve"> do </w:t>
      </w:r>
      <w:r w:rsidR="00E16F49">
        <w:rPr>
          <w:sz w:val="24"/>
          <w:szCs w:val="24"/>
        </w:rPr>
        <w:t>28</w:t>
      </w:r>
      <w:r w:rsidR="001B6CC1" w:rsidRPr="00C67C16">
        <w:rPr>
          <w:sz w:val="24"/>
          <w:szCs w:val="24"/>
        </w:rPr>
        <w:t xml:space="preserve"> </w:t>
      </w:r>
      <w:r w:rsidR="00E16F49">
        <w:rPr>
          <w:sz w:val="24"/>
          <w:szCs w:val="24"/>
        </w:rPr>
        <w:t>lutego</w:t>
      </w:r>
      <w:r w:rsidR="00A55C58">
        <w:rPr>
          <w:sz w:val="24"/>
          <w:szCs w:val="24"/>
        </w:rPr>
        <w:t xml:space="preserve"> </w:t>
      </w:r>
      <w:r w:rsidRPr="00C67C16">
        <w:rPr>
          <w:sz w:val="24"/>
          <w:szCs w:val="24"/>
        </w:rPr>
        <w:t>20</w:t>
      </w:r>
      <w:r w:rsidR="00EF214E" w:rsidRPr="00C67C16">
        <w:rPr>
          <w:sz w:val="24"/>
          <w:szCs w:val="24"/>
        </w:rPr>
        <w:t>2</w:t>
      </w:r>
      <w:r w:rsidR="00E74B69">
        <w:rPr>
          <w:sz w:val="24"/>
          <w:szCs w:val="24"/>
        </w:rPr>
        <w:t>3</w:t>
      </w:r>
      <w:r w:rsidRPr="00C67C16">
        <w:rPr>
          <w:sz w:val="24"/>
          <w:szCs w:val="24"/>
        </w:rPr>
        <w:t xml:space="preserve">r.: </w:t>
      </w:r>
    </w:p>
    <w:p w14:paraId="3A06996E" w14:textId="35EAD261" w:rsidR="00FB4691" w:rsidRDefault="00FB4691" w:rsidP="005D3723">
      <w:pPr>
        <w:autoSpaceDE w:val="0"/>
        <w:autoSpaceDN w:val="0"/>
        <w:adjustRightInd w:val="0"/>
        <w:spacing w:after="79"/>
        <w:rPr>
          <w:b/>
          <w:bCs/>
          <w:color w:val="FF0000"/>
          <w:sz w:val="24"/>
          <w:szCs w:val="24"/>
        </w:rPr>
      </w:pPr>
    </w:p>
    <w:tbl>
      <w:tblPr>
        <w:tblOverlap w:val="never"/>
        <w:tblW w:w="953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3683"/>
        <w:gridCol w:w="1836"/>
        <w:gridCol w:w="3294"/>
      </w:tblGrid>
      <w:tr w:rsidR="00D66198" w:rsidRPr="00D66198" w14:paraId="09F49EF7" w14:textId="77777777" w:rsidTr="00276E88">
        <w:trPr>
          <w:trHeight w:val="9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38DDFD" w14:textId="77777777" w:rsidR="00587479" w:rsidRPr="00D66198" w:rsidRDefault="00587479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Lp.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A90242" w14:textId="77777777" w:rsidR="00587479" w:rsidRPr="00D66198" w:rsidRDefault="00587479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Rodzaj odpadu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C88588" w14:textId="77777777" w:rsidR="00587479" w:rsidRPr="00D66198" w:rsidRDefault="00587479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Kod odpadu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766EF" w14:textId="2DDBC30E" w:rsidR="00587479" w:rsidRPr="00D66198" w:rsidRDefault="00587479" w:rsidP="00BC64A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Ilość odebranych odpadów (Mg) w okresie od 01.</w:t>
            </w:r>
            <w:r w:rsidR="001C0DAD">
              <w:rPr>
                <w:sz w:val="24"/>
                <w:szCs w:val="24"/>
              </w:rPr>
              <w:t>09</w:t>
            </w:r>
            <w:r w:rsidRPr="00D66198">
              <w:rPr>
                <w:sz w:val="24"/>
                <w:szCs w:val="24"/>
              </w:rPr>
              <w:t>.20</w:t>
            </w:r>
            <w:r w:rsidR="00EF214E" w:rsidRPr="00D66198">
              <w:rPr>
                <w:sz w:val="24"/>
                <w:szCs w:val="24"/>
              </w:rPr>
              <w:t>2</w:t>
            </w:r>
            <w:r w:rsidR="001C0DAD">
              <w:rPr>
                <w:sz w:val="24"/>
                <w:szCs w:val="24"/>
              </w:rPr>
              <w:t>2</w:t>
            </w:r>
            <w:r w:rsidRPr="00D66198">
              <w:rPr>
                <w:sz w:val="24"/>
                <w:szCs w:val="24"/>
              </w:rPr>
              <w:t xml:space="preserve">r. do </w:t>
            </w:r>
            <w:r w:rsidR="00D418C2">
              <w:rPr>
                <w:sz w:val="24"/>
                <w:szCs w:val="24"/>
              </w:rPr>
              <w:t>3</w:t>
            </w:r>
            <w:r w:rsidR="001C0DAD">
              <w:rPr>
                <w:sz w:val="24"/>
                <w:szCs w:val="24"/>
              </w:rPr>
              <w:t>1</w:t>
            </w:r>
            <w:r w:rsidRPr="00D66198">
              <w:rPr>
                <w:sz w:val="24"/>
                <w:szCs w:val="24"/>
              </w:rPr>
              <w:t>.</w:t>
            </w:r>
            <w:r w:rsidR="001C0DAD">
              <w:rPr>
                <w:sz w:val="24"/>
                <w:szCs w:val="24"/>
              </w:rPr>
              <w:t>03</w:t>
            </w:r>
            <w:r w:rsidRPr="00D66198">
              <w:rPr>
                <w:sz w:val="24"/>
                <w:szCs w:val="24"/>
              </w:rPr>
              <w:t>.20</w:t>
            </w:r>
            <w:r w:rsidR="00EF214E" w:rsidRPr="00D66198">
              <w:rPr>
                <w:sz w:val="24"/>
                <w:szCs w:val="24"/>
              </w:rPr>
              <w:t>2</w:t>
            </w:r>
            <w:r w:rsidR="00727341">
              <w:rPr>
                <w:sz w:val="24"/>
                <w:szCs w:val="24"/>
              </w:rPr>
              <w:t>3</w:t>
            </w:r>
            <w:r w:rsidRPr="00D66198">
              <w:rPr>
                <w:sz w:val="24"/>
                <w:szCs w:val="24"/>
              </w:rPr>
              <w:t>r.</w:t>
            </w:r>
          </w:p>
        </w:tc>
      </w:tr>
      <w:tr w:rsidR="00D66198" w:rsidRPr="00D66198" w14:paraId="79101D7A" w14:textId="77777777" w:rsidTr="0088312C">
        <w:trPr>
          <w:trHeight w:val="3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832FCB" w14:textId="77777777" w:rsidR="00BC64A1" w:rsidRPr="00D66198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CD2BDB" w14:textId="77777777" w:rsidR="00BC64A1" w:rsidRPr="00D66198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18315E" w14:textId="77777777" w:rsidR="00BC64A1" w:rsidRPr="00D66198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AE7EC" w14:textId="77777777" w:rsidR="00BC64A1" w:rsidRPr="00D66198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4</w:t>
            </w:r>
          </w:p>
        </w:tc>
      </w:tr>
      <w:tr w:rsidR="00D66198" w:rsidRPr="00D66198" w14:paraId="574F2FC0" w14:textId="77777777" w:rsidTr="00B70767">
        <w:trPr>
          <w:trHeight w:val="4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47BBDD" w14:textId="77777777" w:rsidR="00BC64A1" w:rsidRPr="00D66198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FF18E1" w14:textId="77777777" w:rsidR="00BC64A1" w:rsidRPr="00D66198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Niesegregowane odpady komunalne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6A3280" w14:textId="77777777" w:rsidR="00BC64A1" w:rsidRPr="00D66198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20 03 01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02C44" w14:textId="7E89C1BC" w:rsidR="00BC64A1" w:rsidRPr="00A43F1F" w:rsidRDefault="00CB15B5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738,02</w:t>
            </w:r>
          </w:p>
        </w:tc>
      </w:tr>
      <w:tr w:rsidR="00D66198" w:rsidRPr="00D66198" w14:paraId="0A21AD9A" w14:textId="77777777" w:rsidTr="00823103">
        <w:trPr>
          <w:trHeight w:val="3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E7CD1E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B4AEBF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Opakowania z papieru i tektury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A0ADBA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15 01 01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59855" w14:textId="5D58338F" w:rsidR="005F3C5F" w:rsidRPr="00A43F1F" w:rsidRDefault="00CB15B5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23,48</w:t>
            </w:r>
          </w:p>
        </w:tc>
      </w:tr>
      <w:tr w:rsidR="00D66198" w:rsidRPr="00D66198" w14:paraId="4AF7F0B4" w14:textId="77777777" w:rsidTr="00A67DEA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DB3AD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2DFAC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Opakowania z tworzyw sztucznych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3B8B92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15 01 02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641D3" w14:textId="4E2BBCCA" w:rsidR="005F3C5F" w:rsidRPr="00A43F1F" w:rsidRDefault="00CB15B5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86,38</w:t>
            </w:r>
          </w:p>
        </w:tc>
      </w:tr>
      <w:tr w:rsidR="00D66198" w:rsidRPr="00D66198" w14:paraId="2AEDFEB1" w14:textId="77777777" w:rsidTr="00D700D3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D9F3F3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4.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7065F3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Opakowania ze szkła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040FB7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15 01 07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BC3AA" w14:textId="0AAADD35" w:rsidR="005F3C5F" w:rsidRPr="00A43F1F" w:rsidRDefault="00CB15B5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53,32</w:t>
            </w:r>
          </w:p>
        </w:tc>
      </w:tr>
      <w:tr w:rsidR="00D66198" w:rsidRPr="00D66198" w14:paraId="160A998D" w14:textId="77777777" w:rsidTr="007109F4">
        <w:trPr>
          <w:trHeight w:val="3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508D0B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5.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3F9013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Odpady betonu oraz gruz betonowy z rozbiórek i remontów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8701C4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17 01 01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BA660" w14:textId="11E25B3E" w:rsidR="005F3C5F" w:rsidRPr="00A43F1F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3F1F">
              <w:rPr>
                <w:sz w:val="24"/>
                <w:szCs w:val="24"/>
              </w:rPr>
              <w:t>0,00</w:t>
            </w:r>
          </w:p>
        </w:tc>
      </w:tr>
      <w:tr w:rsidR="00D66198" w:rsidRPr="00D66198" w14:paraId="417683F9" w14:textId="77777777" w:rsidTr="00DB05EA">
        <w:trPr>
          <w:trHeight w:val="7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B1868C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6.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377E9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Zużyte urządzenia elektryczne i elektroniczne inne niż wymienione w          20 01 21 i 20 01 23 zawierające niebezpieczne składniki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9BF152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20 01 35*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5C229" w14:textId="427E4C7C" w:rsidR="005F3C5F" w:rsidRPr="00A43F1F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3F1F">
              <w:rPr>
                <w:sz w:val="24"/>
                <w:szCs w:val="24"/>
              </w:rPr>
              <w:t>0,00</w:t>
            </w:r>
          </w:p>
        </w:tc>
      </w:tr>
      <w:tr w:rsidR="00D66198" w:rsidRPr="00D66198" w14:paraId="1EAD690F" w14:textId="77777777" w:rsidTr="006D63ED">
        <w:trPr>
          <w:trHeight w:val="6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B1C291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7.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823016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Zużyte urządzenia elektryczne i elektroniczne inne niż wymienione w          20 01 21, 20 01 23 i 20 01 35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B75C2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20 01 36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19567" w14:textId="444819C3" w:rsidR="005F3C5F" w:rsidRPr="00A43F1F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3F1F">
              <w:rPr>
                <w:sz w:val="24"/>
                <w:szCs w:val="24"/>
              </w:rPr>
              <w:t>0,00</w:t>
            </w:r>
          </w:p>
        </w:tc>
      </w:tr>
      <w:tr w:rsidR="00D66198" w:rsidRPr="00D66198" w14:paraId="49E1B103" w14:textId="77777777" w:rsidTr="00D74B77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62566C" w14:textId="17B301D7" w:rsidR="005F3C5F" w:rsidRPr="00D66198" w:rsidRDefault="00216935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F3C5F" w:rsidRPr="00D66198">
              <w:rPr>
                <w:sz w:val="24"/>
                <w:szCs w:val="24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A4B6B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Odpady ulegające biodegradacji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4C3993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20 02 01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99B8F" w14:textId="3A69833F" w:rsidR="005F3C5F" w:rsidRPr="00A43F1F" w:rsidRDefault="00CB15B5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43,86</w:t>
            </w:r>
          </w:p>
        </w:tc>
      </w:tr>
      <w:tr w:rsidR="00D66198" w:rsidRPr="00D66198" w14:paraId="1F52C929" w14:textId="77777777" w:rsidTr="00B56060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50A7CA" w14:textId="4DD41A64" w:rsidR="005F3C5F" w:rsidRPr="00D66198" w:rsidRDefault="00216935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F3C5F" w:rsidRPr="00D66198">
              <w:rPr>
                <w:sz w:val="24"/>
                <w:szCs w:val="24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41D936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Odpady wielkogabarytowe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36A497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20 03 07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502A1" w14:textId="2046578E" w:rsidR="005F3C5F" w:rsidRPr="00A43F1F" w:rsidRDefault="00CB15B5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38,28</w:t>
            </w:r>
          </w:p>
        </w:tc>
      </w:tr>
      <w:tr w:rsidR="00D66198" w:rsidRPr="00D66198" w14:paraId="2422F601" w14:textId="77777777" w:rsidTr="00D73A0E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FBE84F" w14:textId="318E4A30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1</w:t>
            </w:r>
            <w:r w:rsidR="00216935">
              <w:rPr>
                <w:sz w:val="24"/>
                <w:szCs w:val="24"/>
              </w:rPr>
              <w:t>0</w:t>
            </w:r>
            <w:r w:rsidRPr="00D66198">
              <w:rPr>
                <w:sz w:val="24"/>
                <w:szCs w:val="24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0C044D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Zużyte opony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0DE381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16 01 03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D8422" w14:textId="08BEB6E1" w:rsidR="005F3C5F" w:rsidRPr="00A43F1F" w:rsidRDefault="00CB15B5" w:rsidP="00CB15B5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BC3A7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</w:p>
        </w:tc>
      </w:tr>
      <w:tr w:rsidR="00D66198" w:rsidRPr="00D66198" w14:paraId="054E31A1" w14:textId="77777777" w:rsidTr="00CE20EF">
        <w:trPr>
          <w:trHeight w:val="4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43C2F" w14:textId="136A705A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1</w:t>
            </w:r>
            <w:r w:rsidR="00216935">
              <w:rPr>
                <w:sz w:val="24"/>
                <w:szCs w:val="24"/>
              </w:rPr>
              <w:t>1</w:t>
            </w:r>
            <w:r w:rsidRPr="00D66198">
              <w:rPr>
                <w:sz w:val="24"/>
                <w:szCs w:val="24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C5BD48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66198">
              <w:rPr>
                <w:sz w:val="24"/>
                <w:szCs w:val="24"/>
                <w:shd w:val="clear" w:color="auto" w:fill="FFFFFF"/>
              </w:rPr>
              <w:t>Leki inne niż wymienione w 20 01 31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B1D58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20 01 32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17690" w14:textId="6FD8D198" w:rsidR="005F3C5F" w:rsidRPr="00A43F1F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3F1F">
              <w:rPr>
                <w:sz w:val="24"/>
                <w:szCs w:val="24"/>
              </w:rPr>
              <w:t>0,</w:t>
            </w:r>
            <w:r w:rsidR="00DA2621" w:rsidRPr="00A43F1F">
              <w:rPr>
                <w:sz w:val="24"/>
                <w:szCs w:val="24"/>
              </w:rPr>
              <w:t>20</w:t>
            </w:r>
          </w:p>
        </w:tc>
      </w:tr>
      <w:tr w:rsidR="00D66198" w:rsidRPr="00D66198" w14:paraId="52DE943B" w14:textId="77777777" w:rsidTr="00D22784">
        <w:trPr>
          <w:trHeight w:val="3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D2B3A0" w14:textId="77777777" w:rsidR="005F3C5F" w:rsidRPr="00D66198" w:rsidRDefault="005F3C5F" w:rsidP="005F3C5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41B533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66198">
              <w:rPr>
                <w:b/>
                <w:sz w:val="24"/>
                <w:szCs w:val="24"/>
              </w:rPr>
              <w:t>Razem :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D14896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66198">
              <w:rPr>
                <w:rStyle w:val="Teksttreci24pt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A5AEB" w14:textId="7153B837" w:rsidR="005F3C5F" w:rsidRPr="00A43F1F" w:rsidRDefault="00A0731C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984,96</w:t>
            </w:r>
          </w:p>
        </w:tc>
      </w:tr>
    </w:tbl>
    <w:p w14:paraId="3FE97160" w14:textId="77777777" w:rsidR="00BA229D" w:rsidRPr="00B926C0" w:rsidRDefault="00BA229D" w:rsidP="00BA229D">
      <w:pPr>
        <w:pStyle w:val="Teksttreci20"/>
        <w:shd w:val="clear" w:color="auto" w:fill="auto"/>
        <w:suppressAutoHyphens/>
        <w:spacing w:after="0" w:line="240" w:lineRule="auto"/>
        <w:ind w:firstLine="0"/>
        <w:jc w:val="both"/>
        <w:rPr>
          <w:color w:val="0070C0"/>
          <w:sz w:val="24"/>
          <w:szCs w:val="24"/>
        </w:rPr>
      </w:pPr>
    </w:p>
    <w:p w14:paraId="79AF56D3" w14:textId="77777777" w:rsidR="00BA229D" w:rsidRPr="00CC7124" w:rsidRDefault="00BA229D" w:rsidP="004C5D9B">
      <w:pPr>
        <w:pStyle w:val="Teksttreci20"/>
        <w:shd w:val="clear" w:color="auto" w:fill="auto"/>
        <w:suppressAutoHyphens/>
        <w:spacing w:after="0" w:line="360" w:lineRule="auto"/>
        <w:ind w:firstLine="0"/>
        <w:rPr>
          <w:b/>
          <w:sz w:val="28"/>
          <w:szCs w:val="28"/>
          <w:u w:val="single"/>
        </w:rPr>
      </w:pPr>
      <w:r w:rsidRPr="00CC7124">
        <w:rPr>
          <w:b/>
          <w:sz w:val="28"/>
          <w:szCs w:val="28"/>
          <w:u w:val="single"/>
        </w:rPr>
        <w:t>Podana</w:t>
      </w:r>
      <w:r w:rsidR="000C7044" w:rsidRPr="00CC7124">
        <w:rPr>
          <w:b/>
          <w:sz w:val="28"/>
          <w:szCs w:val="28"/>
          <w:u w:val="single"/>
        </w:rPr>
        <w:t xml:space="preserve"> powyżej</w:t>
      </w:r>
      <w:r w:rsidRPr="00CC7124">
        <w:rPr>
          <w:b/>
          <w:sz w:val="28"/>
          <w:szCs w:val="28"/>
          <w:u w:val="single"/>
        </w:rPr>
        <w:t xml:space="preserve"> ilość odbioru odpadów jest wielkością </w:t>
      </w:r>
      <w:r w:rsidR="000C7044" w:rsidRPr="00CC7124">
        <w:rPr>
          <w:b/>
          <w:sz w:val="28"/>
          <w:szCs w:val="28"/>
          <w:u w:val="single"/>
        </w:rPr>
        <w:t xml:space="preserve">określoną </w:t>
      </w:r>
      <w:r w:rsidRPr="00CC7124">
        <w:rPr>
          <w:b/>
          <w:sz w:val="28"/>
          <w:szCs w:val="28"/>
          <w:u w:val="single"/>
        </w:rPr>
        <w:t>w celu</w:t>
      </w:r>
      <w:r w:rsidRPr="00CC7124">
        <w:rPr>
          <w:b/>
          <w:sz w:val="28"/>
          <w:szCs w:val="28"/>
        </w:rPr>
        <w:t xml:space="preserve"> </w:t>
      </w:r>
      <w:r w:rsidRPr="00CC7124">
        <w:rPr>
          <w:b/>
          <w:sz w:val="28"/>
          <w:szCs w:val="28"/>
          <w:u w:val="single"/>
        </w:rPr>
        <w:t>sporządzenia oferty</w:t>
      </w:r>
      <w:r w:rsidR="000C7044" w:rsidRPr="00CC7124">
        <w:rPr>
          <w:b/>
          <w:sz w:val="28"/>
          <w:szCs w:val="28"/>
          <w:u w:val="single"/>
        </w:rPr>
        <w:t>.</w:t>
      </w:r>
    </w:p>
    <w:p w14:paraId="56A2CC85" w14:textId="77777777" w:rsidR="005D3723" w:rsidRDefault="005D3723" w:rsidP="007A270D">
      <w:pPr>
        <w:autoSpaceDE w:val="0"/>
        <w:autoSpaceDN w:val="0"/>
        <w:adjustRightInd w:val="0"/>
        <w:spacing w:after="79"/>
        <w:rPr>
          <w:b/>
          <w:bCs/>
          <w:color w:val="000000"/>
          <w:sz w:val="24"/>
          <w:szCs w:val="24"/>
        </w:rPr>
      </w:pPr>
    </w:p>
    <w:p w14:paraId="3E8CEB80" w14:textId="77777777" w:rsidR="007A270D" w:rsidRPr="00AD0FD9" w:rsidRDefault="007A270D" w:rsidP="007A270D">
      <w:pPr>
        <w:autoSpaceDE w:val="0"/>
        <w:autoSpaceDN w:val="0"/>
        <w:adjustRightInd w:val="0"/>
        <w:spacing w:after="7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</w:t>
      </w:r>
      <w:r w:rsidRPr="00AD0FD9">
        <w:rPr>
          <w:b/>
          <w:bCs/>
          <w:color w:val="000000"/>
          <w:sz w:val="24"/>
          <w:szCs w:val="24"/>
        </w:rPr>
        <w:t>I. SZCZEGÓŁOW</w:t>
      </w:r>
      <w:r>
        <w:rPr>
          <w:b/>
          <w:bCs/>
          <w:color w:val="000000"/>
          <w:sz w:val="24"/>
          <w:szCs w:val="24"/>
        </w:rPr>
        <w:t>Y</w:t>
      </w:r>
      <w:r w:rsidRPr="00AD0FD9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OPIS PRZEDMIOTU </w:t>
      </w:r>
      <w:r w:rsidRPr="00AD0FD9">
        <w:rPr>
          <w:b/>
          <w:bCs/>
          <w:color w:val="000000"/>
          <w:sz w:val="24"/>
          <w:szCs w:val="24"/>
        </w:rPr>
        <w:t>ZAMÓWIENIA</w:t>
      </w:r>
      <w:r>
        <w:rPr>
          <w:b/>
          <w:bCs/>
          <w:color w:val="000000"/>
          <w:sz w:val="24"/>
          <w:szCs w:val="24"/>
        </w:rPr>
        <w:t>.</w:t>
      </w:r>
      <w:r w:rsidRPr="00AD0FD9">
        <w:rPr>
          <w:b/>
          <w:bCs/>
          <w:color w:val="000000"/>
          <w:sz w:val="24"/>
          <w:szCs w:val="24"/>
        </w:rPr>
        <w:t xml:space="preserve"> </w:t>
      </w:r>
    </w:p>
    <w:p w14:paraId="3F335788" w14:textId="1CA69038" w:rsidR="004F71C5" w:rsidRPr="00CC7124" w:rsidRDefault="002820D5" w:rsidP="004F71C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816B6">
        <w:rPr>
          <w:color w:val="000000"/>
          <w:sz w:val="24"/>
          <w:szCs w:val="24"/>
        </w:rPr>
        <w:t xml:space="preserve">Przedmiotem zamówienia jest realizacja usługi odbierania odpadów komunalnych od właścicieli nieruchomości zamieszkałych </w:t>
      </w:r>
      <w:r>
        <w:rPr>
          <w:color w:val="000000"/>
          <w:sz w:val="24"/>
          <w:szCs w:val="24"/>
        </w:rPr>
        <w:t>na terenie G</w:t>
      </w:r>
      <w:r w:rsidRPr="001816B6">
        <w:rPr>
          <w:color w:val="000000"/>
          <w:sz w:val="24"/>
          <w:szCs w:val="24"/>
        </w:rPr>
        <w:t xml:space="preserve">miny </w:t>
      </w:r>
      <w:r>
        <w:rPr>
          <w:color w:val="000000"/>
          <w:sz w:val="24"/>
          <w:szCs w:val="24"/>
        </w:rPr>
        <w:t>Trzciel</w:t>
      </w:r>
      <w:r w:rsidRPr="001816B6">
        <w:rPr>
          <w:color w:val="000000"/>
          <w:sz w:val="24"/>
          <w:szCs w:val="24"/>
        </w:rPr>
        <w:t xml:space="preserve">. </w:t>
      </w:r>
      <w:r w:rsidR="004F71C5" w:rsidRPr="00CC7124">
        <w:rPr>
          <w:sz w:val="24"/>
          <w:szCs w:val="24"/>
        </w:rPr>
        <w:t>Odpady komunalne segregowane i niesegregowane powinny być zbierane w systemie indywidualnym „u źródła" w pojemnikach lub workach foliowych do tego celu przeznaczonych o odpowiedniej wytrzymałości zapewniającej bezpieczny z punktu widzenia technicznego i sanitarnego transport.</w:t>
      </w:r>
    </w:p>
    <w:p w14:paraId="2FB1C191" w14:textId="77777777" w:rsidR="009E3F86" w:rsidRPr="00B979C1" w:rsidRDefault="009E3F86" w:rsidP="009E3F86">
      <w:pPr>
        <w:pStyle w:val="Default"/>
        <w:spacing w:line="360" w:lineRule="auto"/>
        <w:jc w:val="both"/>
        <w:rPr>
          <w:color w:val="auto"/>
        </w:rPr>
      </w:pPr>
      <w:r w:rsidRPr="00B979C1">
        <w:rPr>
          <w:color w:val="auto"/>
        </w:rPr>
        <w:t xml:space="preserve">System odbierania odpadów komunalnych nie obejmuje odpadów powstających w wyniku prowadzenia działalności gospodarczej, odpadów pochodzących z cmentarzy, odpadów medycznych i weterynaryjnych, odpadów z posesji niezamieszkałych np. domków letniskowych. </w:t>
      </w:r>
    </w:p>
    <w:p w14:paraId="515BA440" w14:textId="4C3B33DD" w:rsidR="00CF0468" w:rsidRPr="00415092" w:rsidRDefault="00CF0468" w:rsidP="00CF0468">
      <w:pPr>
        <w:pStyle w:val="Teksttreci20"/>
        <w:shd w:val="clear" w:color="auto" w:fill="auto"/>
        <w:tabs>
          <w:tab w:val="left" w:pos="993"/>
        </w:tabs>
        <w:suppressAutoHyphens/>
        <w:spacing w:after="0" w:line="360" w:lineRule="auto"/>
        <w:ind w:firstLine="0"/>
        <w:jc w:val="both"/>
        <w:rPr>
          <w:strike/>
          <w:color w:val="FF0000"/>
          <w:sz w:val="24"/>
          <w:szCs w:val="24"/>
        </w:rPr>
      </w:pPr>
      <w:r w:rsidRPr="001364AB">
        <w:rPr>
          <w:sz w:val="24"/>
          <w:szCs w:val="24"/>
        </w:rPr>
        <w:t xml:space="preserve">Podmiot odbierający odpady komunalne od właścicieli nieruchomości jest zobowiązany do przekazywania odebranych od właścicieli nieruchomości zamieszkałych selektywnie zebranych odpadów komunalnych do instalacji odzysku i unieszkodliwiania odpadów, zgodnie z hierarchią postępowania z odpadami, o której mowa w art. 17 ustawy z dnia 14 grudnia 2012 r. o odpadach. Zebrane przez Wykonawcę odpady selektywne z terenu gminy </w:t>
      </w:r>
      <w:r w:rsidRPr="00ED2BC7">
        <w:rPr>
          <w:sz w:val="24"/>
          <w:szCs w:val="24"/>
        </w:rPr>
        <w:t xml:space="preserve">powinny być systematycznie przekazane do </w:t>
      </w:r>
      <w:r w:rsidR="00EF3CB8" w:rsidRPr="00ED2BC7">
        <w:rPr>
          <w:sz w:val="24"/>
          <w:szCs w:val="24"/>
        </w:rPr>
        <w:t>wskazanych</w:t>
      </w:r>
      <w:r w:rsidRPr="00ED2BC7">
        <w:rPr>
          <w:sz w:val="24"/>
          <w:szCs w:val="24"/>
        </w:rPr>
        <w:t xml:space="preserve"> instalacji. Niedopuszczalne jest zbyt </w:t>
      </w:r>
      <w:r w:rsidRPr="001364AB">
        <w:rPr>
          <w:sz w:val="24"/>
          <w:szCs w:val="24"/>
        </w:rPr>
        <w:t xml:space="preserve">długie przetrzymywanie selektywnie zebranych odpadów i przekazywanie ich dopiero w </w:t>
      </w:r>
      <w:r w:rsidRPr="001364AB">
        <w:rPr>
          <w:sz w:val="24"/>
          <w:szCs w:val="24"/>
        </w:rPr>
        <w:lastRenderedPageBreak/>
        <w:t xml:space="preserve">następnym roku kalendarzowym do recyklingu, przygotowania do ponownego użycia i odzysku ponieważ wpływa to niekorzystnie na uzyskanie przez gminę odpowiednich poziomów określonych w Rozporządzeniu Ministra Środowiska, o których mowa w pkt. 2. </w:t>
      </w:r>
    </w:p>
    <w:p w14:paraId="43B91D84" w14:textId="77777777" w:rsidR="002820D5" w:rsidRPr="001816B6" w:rsidRDefault="002820D5" w:rsidP="002820D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816B6">
        <w:rPr>
          <w:color w:val="000000"/>
          <w:sz w:val="24"/>
          <w:szCs w:val="24"/>
        </w:rPr>
        <w:t xml:space="preserve">Usługa odbierania odpadów komunalnych od właścicieli nieruchomości zamieszkałych na terenie </w:t>
      </w:r>
      <w:r>
        <w:rPr>
          <w:color w:val="000000"/>
          <w:sz w:val="24"/>
          <w:szCs w:val="24"/>
        </w:rPr>
        <w:t>G</w:t>
      </w:r>
      <w:r w:rsidRPr="001816B6">
        <w:rPr>
          <w:color w:val="000000"/>
          <w:sz w:val="24"/>
          <w:szCs w:val="24"/>
        </w:rPr>
        <w:t xml:space="preserve">miny </w:t>
      </w:r>
      <w:r>
        <w:rPr>
          <w:color w:val="000000"/>
          <w:sz w:val="24"/>
          <w:szCs w:val="24"/>
        </w:rPr>
        <w:t>Trzciel</w:t>
      </w:r>
      <w:r w:rsidRPr="001816B6">
        <w:rPr>
          <w:color w:val="000000"/>
          <w:sz w:val="24"/>
          <w:szCs w:val="24"/>
        </w:rPr>
        <w:t xml:space="preserve"> obejmuje: </w:t>
      </w:r>
    </w:p>
    <w:p w14:paraId="2FAE2ADE" w14:textId="77777777" w:rsidR="002820D5" w:rsidRPr="001B6CC1" w:rsidRDefault="002820D5" w:rsidP="002820D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1B6CC1">
        <w:rPr>
          <w:sz w:val="24"/>
          <w:szCs w:val="24"/>
        </w:rPr>
        <w:t xml:space="preserve">Selektywne odbieranie odpadów komunalnych (zgodnie z obowiązującym w czasie trwania umowy Regulaminem utrzymania czystości i porządku na terenie Gminy Trzciel) następujących frakcji odpadów: </w:t>
      </w:r>
    </w:p>
    <w:p w14:paraId="47AF5F4A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niesegregowanych (zmieszanych) odpadów komunalnych, </w:t>
      </w:r>
    </w:p>
    <w:p w14:paraId="2DE76F27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przeterminowanych leków, </w:t>
      </w:r>
    </w:p>
    <w:p w14:paraId="229FF9C5" w14:textId="77777777" w:rsidR="002820D5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mebli i innych odpadów wielkogabarytowych, </w:t>
      </w:r>
    </w:p>
    <w:p w14:paraId="6E3DC2CB" w14:textId="77777777" w:rsidR="003E5465" w:rsidRPr="00634BB2" w:rsidRDefault="003E546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213753">
        <w:rPr>
          <w:rFonts w:eastAsiaTheme="minorHAnsi"/>
          <w:sz w:val="24"/>
          <w:szCs w:val="24"/>
          <w:lang w:eastAsia="en-US"/>
        </w:rPr>
        <w:t>elektrycznych i elektronicznych wraz ze sprzętem AGD</w:t>
      </w:r>
      <w:r w:rsidR="00116CE8">
        <w:rPr>
          <w:rFonts w:eastAsiaTheme="minorHAnsi"/>
          <w:sz w:val="24"/>
          <w:szCs w:val="24"/>
          <w:lang w:eastAsia="en-US"/>
        </w:rPr>
        <w:t>,</w:t>
      </w:r>
    </w:p>
    <w:p w14:paraId="5266E9D8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>odpadów budowlanych i rozbiórkowych</w:t>
      </w:r>
      <w:r w:rsidR="00A04D74" w:rsidRPr="00634BB2">
        <w:rPr>
          <w:sz w:val="24"/>
          <w:szCs w:val="24"/>
        </w:rPr>
        <w:t xml:space="preserve"> – gruz budowlany</w:t>
      </w:r>
      <w:r w:rsidRPr="00634BB2">
        <w:rPr>
          <w:sz w:val="24"/>
          <w:szCs w:val="24"/>
        </w:rPr>
        <w:t xml:space="preserve">, </w:t>
      </w:r>
    </w:p>
    <w:p w14:paraId="5125E64C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zużytych opon, </w:t>
      </w:r>
    </w:p>
    <w:p w14:paraId="3600E1DA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odpadów zielonych, </w:t>
      </w:r>
    </w:p>
    <w:p w14:paraId="5AE545C8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papieru i tektury, </w:t>
      </w:r>
    </w:p>
    <w:p w14:paraId="28B2DE7A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szkła w tym szkła bezbarwnego i szkła kolorowego, </w:t>
      </w:r>
    </w:p>
    <w:p w14:paraId="710DB979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tworzywa sztucznego, </w:t>
      </w:r>
    </w:p>
    <w:p w14:paraId="369137EA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opakowań wielomateriałowych, </w:t>
      </w:r>
    </w:p>
    <w:p w14:paraId="7C1AE7A4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>odpadów komunalnych ulegających biodegradacji, w tym odpadów opakowaniowych ulegających biodegradacji.</w:t>
      </w:r>
    </w:p>
    <w:p w14:paraId="2F358467" w14:textId="77777777" w:rsidR="007A270D" w:rsidRPr="001B6CC1" w:rsidRDefault="002820D5" w:rsidP="002820D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B6CC1">
        <w:rPr>
          <w:rFonts w:eastAsiaTheme="minorHAnsi"/>
          <w:sz w:val="24"/>
          <w:szCs w:val="24"/>
          <w:lang w:eastAsia="en-US"/>
        </w:rPr>
        <w:t>Wykonawca otrzyma najpóźniej w dacie zawarcia umowy zaktualizowany wykaz nieruchomości przewidzianych do obsługi wraz z zadeklarowaną liczbą osób zamieszkałych w danej nieruchomości</w:t>
      </w:r>
      <w:r w:rsidR="00CC7124">
        <w:rPr>
          <w:rFonts w:eastAsiaTheme="minorHAnsi"/>
          <w:sz w:val="24"/>
          <w:szCs w:val="24"/>
          <w:lang w:eastAsia="en-US"/>
        </w:rPr>
        <w:t>.</w:t>
      </w:r>
    </w:p>
    <w:p w14:paraId="332526C8" w14:textId="77777777" w:rsidR="00E5660C" w:rsidRPr="001B6CC1" w:rsidRDefault="00E5660C" w:rsidP="00E5660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B6CC1">
        <w:rPr>
          <w:rFonts w:eastAsiaTheme="minorHAnsi"/>
          <w:sz w:val="24"/>
          <w:szCs w:val="24"/>
          <w:lang w:eastAsia="en-US"/>
        </w:rPr>
        <w:t xml:space="preserve">Zamawiający w </w:t>
      </w:r>
      <w:r w:rsidR="00952C7F" w:rsidRPr="001B6CC1">
        <w:rPr>
          <w:rFonts w:eastAsiaTheme="minorHAnsi"/>
          <w:sz w:val="24"/>
          <w:szCs w:val="24"/>
          <w:lang w:eastAsia="en-US"/>
        </w:rPr>
        <w:t>ciągu 7 dni od powzięcia informacji</w:t>
      </w:r>
      <w:r w:rsidRPr="001B6CC1">
        <w:rPr>
          <w:rFonts w:eastAsiaTheme="minorHAnsi"/>
          <w:sz w:val="24"/>
          <w:szCs w:val="24"/>
          <w:lang w:eastAsia="en-US"/>
        </w:rPr>
        <w:t xml:space="preserve"> będzie przekazywał drogą elektroniczną (e-mail)</w:t>
      </w:r>
      <w:r w:rsidR="00952C7F" w:rsidRPr="001B6CC1">
        <w:rPr>
          <w:rFonts w:eastAsiaTheme="minorHAnsi"/>
          <w:sz w:val="24"/>
          <w:szCs w:val="24"/>
          <w:lang w:eastAsia="en-US"/>
        </w:rPr>
        <w:t xml:space="preserve"> </w:t>
      </w:r>
      <w:r w:rsidRPr="001B6CC1">
        <w:rPr>
          <w:rFonts w:eastAsiaTheme="minorHAnsi"/>
          <w:sz w:val="24"/>
          <w:szCs w:val="24"/>
          <w:lang w:eastAsia="en-US"/>
        </w:rPr>
        <w:t>zmiany w bazie nieruchomości i zmiany liczby mieszkańców (zgodnie ze złożonymi</w:t>
      </w:r>
      <w:r w:rsidR="00952C7F" w:rsidRPr="001B6CC1">
        <w:rPr>
          <w:rFonts w:eastAsiaTheme="minorHAnsi"/>
          <w:sz w:val="24"/>
          <w:szCs w:val="24"/>
          <w:lang w:eastAsia="en-US"/>
        </w:rPr>
        <w:t xml:space="preserve"> </w:t>
      </w:r>
      <w:r w:rsidRPr="001B6CC1">
        <w:rPr>
          <w:rFonts w:eastAsiaTheme="minorHAnsi"/>
          <w:sz w:val="24"/>
          <w:szCs w:val="24"/>
          <w:lang w:eastAsia="en-US"/>
        </w:rPr>
        <w:t>deklaracjami o wysokości opłaty).</w:t>
      </w:r>
    </w:p>
    <w:p w14:paraId="334D8572" w14:textId="77777777" w:rsidR="00952C7F" w:rsidRDefault="00952C7F" w:rsidP="00952C7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952C7F">
        <w:rPr>
          <w:rFonts w:eastAsiaTheme="minorHAnsi"/>
          <w:sz w:val="24"/>
          <w:szCs w:val="24"/>
          <w:lang w:eastAsia="en-US"/>
        </w:rPr>
        <w:t>W przypadku zamieszkania mieszkańców w nowych nieruchomościach, Wykonawca odbierze odpady komunalne z „nowych nieruchomości” począwszy od pierwszego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52C7F">
        <w:rPr>
          <w:rFonts w:eastAsiaTheme="minorHAnsi"/>
          <w:sz w:val="24"/>
          <w:szCs w:val="24"/>
          <w:lang w:eastAsia="en-US"/>
        </w:rPr>
        <w:t>tygodnia od umieszczenia ich w bazie danych gminy.</w:t>
      </w:r>
    </w:p>
    <w:p w14:paraId="47696455" w14:textId="25AD5FEA" w:rsidR="001466E2" w:rsidRPr="00E94B52" w:rsidRDefault="001466E2" w:rsidP="004B7C3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971587">
        <w:rPr>
          <w:rFonts w:eastAsiaTheme="minorHAnsi"/>
          <w:sz w:val="24"/>
          <w:szCs w:val="24"/>
          <w:lang w:eastAsia="en-US"/>
        </w:rPr>
        <w:t xml:space="preserve">Wykonawca </w:t>
      </w:r>
      <w:r w:rsidRPr="00B10189">
        <w:rPr>
          <w:rFonts w:eastAsiaTheme="minorHAnsi"/>
          <w:b/>
          <w:bCs/>
          <w:sz w:val="24"/>
          <w:szCs w:val="24"/>
          <w:lang w:eastAsia="en-US"/>
        </w:rPr>
        <w:t xml:space="preserve">w </w:t>
      </w:r>
      <w:r w:rsidR="008C580E">
        <w:rPr>
          <w:rFonts w:eastAsiaTheme="minorHAnsi"/>
          <w:b/>
          <w:bCs/>
          <w:sz w:val="24"/>
          <w:szCs w:val="24"/>
          <w:lang w:eastAsia="en-US"/>
        </w:rPr>
        <w:t>wrześniu</w:t>
      </w:r>
      <w:r w:rsidR="005A1716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B10189">
        <w:rPr>
          <w:rFonts w:eastAsiaTheme="minorHAnsi"/>
          <w:b/>
          <w:bCs/>
          <w:sz w:val="24"/>
          <w:szCs w:val="24"/>
          <w:lang w:eastAsia="en-US"/>
        </w:rPr>
        <w:t>202</w:t>
      </w:r>
      <w:r w:rsidR="005A1716">
        <w:rPr>
          <w:rFonts w:eastAsiaTheme="minorHAnsi"/>
          <w:b/>
          <w:bCs/>
          <w:sz w:val="24"/>
          <w:szCs w:val="24"/>
          <w:lang w:eastAsia="en-US"/>
        </w:rPr>
        <w:t>3</w:t>
      </w:r>
      <w:r w:rsidRPr="00B10189">
        <w:rPr>
          <w:rFonts w:eastAsiaTheme="minorHAnsi"/>
          <w:b/>
          <w:bCs/>
          <w:sz w:val="24"/>
          <w:szCs w:val="24"/>
          <w:lang w:eastAsia="en-US"/>
        </w:rPr>
        <w:t>r.</w:t>
      </w:r>
      <w:r w:rsidRPr="00971587">
        <w:rPr>
          <w:rFonts w:eastAsiaTheme="minorHAnsi"/>
          <w:sz w:val="24"/>
          <w:szCs w:val="24"/>
          <w:lang w:eastAsia="en-US"/>
        </w:rPr>
        <w:t xml:space="preserve"> zorganizuje odbiór odpadów wielkogabarytowych oraz </w:t>
      </w:r>
      <w:r w:rsidRPr="00E94B52">
        <w:rPr>
          <w:rFonts w:eastAsiaTheme="minorHAnsi"/>
          <w:sz w:val="24"/>
          <w:szCs w:val="24"/>
          <w:lang w:eastAsia="en-US"/>
        </w:rPr>
        <w:t>elektrycznych i elektronicznych wraz ze sprzętem AGD,</w:t>
      </w:r>
      <w:r w:rsidRPr="00E94B52">
        <w:rPr>
          <w:sz w:val="24"/>
          <w:szCs w:val="24"/>
        </w:rPr>
        <w:t xml:space="preserve"> zużytych opon z wyłączeniem </w:t>
      </w:r>
      <w:r w:rsidRPr="00E94B52">
        <w:rPr>
          <w:sz w:val="24"/>
          <w:szCs w:val="24"/>
        </w:rPr>
        <w:lastRenderedPageBreak/>
        <w:t>opon przemysłowych (rolniczych, ciężarowych)</w:t>
      </w:r>
      <w:r w:rsidRPr="00E94B52">
        <w:rPr>
          <w:rFonts w:eastAsiaTheme="minorHAnsi"/>
          <w:sz w:val="24"/>
          <w:szCs w:val="24"/>
          <w:lang w:eastAsia="en-US"/>
        </w:rPr>
        <w:t>, z nieruchomości na których zamieszkują mieszkańcy</w:t>
      </w:r>
    </w:p>
    <w:p w14:paraId="4B6069BD" w14:textId="3B779655" w:rsidR="00EB17DC" w:rsidRPr="00B348FB" w:rsidRDefault="00EB17DC" w:rsidP="005F7BC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B348FB">
        <w:rPr>
          <w:rFonts w:eastAsia="Calibri"/>
          <w:sz w:val="24"/>
          <w:szCs w:val="24"/>
          <w:lang w:eastAsia="en-US"/>
        </w:rPr>
        <w:t xml:space="preserve">Wykonawca raz w okresie obowiązywania umowy w terminie uzgodnionym z zamawiającym zorganizuje odbiór </w:t>
      </w:r>
      <w:r w:rsidRPr="00B348FB">
        <w:rPr>
          <w:sz w:val="24"/>
          <w:szCs w:val="24"/>
        </w:rPr>
        <w:t xml:space="preserve">przeterminowanych leków </w:t>
      </w:r>
      <w:r w:rsidRPr="00B348FB">
        <w:rPr>
          <w:rFonts w:eastAsia="Calibri"/>
          <w:sz w:val="24"/>
          <w:szCs w:val="24"/>
          <w:lang w:eastAsia="en-US"/>
        </w:rPr>
        <w:t xml:space="preserve">z wyznaczonych punktów zbiórki tj. </w:t>
      </w:r>
      <w:r w:rsidRPr="00B348FB">
        <w:rPr>
          <w:sz w:val="24"/>
          <w:szCs w:val="24"/>
        </w:rPr>
        <w:t>w punktach aptecznych w Trzcielu i w Brójcach, przychodniach zdrowia w Trzcielu i w Brójcach, oraz wyposaż</w:t>
      </w:r>
      <w:r w:rsidR="005F7BCF" w:rsidRPr="00B348FB">
        <w:rPr>
          <w:sz w:val="24"/>
          <w:szCs w:val="24"/>
        </w:rPr>
        <w:t>y</w:t>
      </w:r>
      <w:r w:rsidRPr="00B348FB">
        <w:rPr>
          <w:sz w:val="24"/>
          <w:szCs w:val="24"/>
        </w:rPr>
        <w:t xml:space="preserve"> do dnia </w:t>
      </w:r>
      <w:r w:rsidR="00DD3B0E">
        <w:rPr>
          <w:b/>
          <w:sz w:val="24"/>
          <w:szCs w:val="24"/>
        </w:rPr>
        <w:t>28</w:t>
      </w:r>
      <w:r w:rsidRPr="00B348FB">
        <w:rPr>
          <w:b/>
          <w:sz w:val="24"/>
          <w:szCs w:val="24"/>
        </w:rPr>
        <w:t xml:space="preserve"> </w:t>
      </w:r>
      <w:r w:rsidR="00F768FC">
        <w:rPr>
          <w:b/>
          <w:sz w:val="24"/>
          <w:szCs w:val="24"/>
        </w:rPr>
        <w:t>kwietnia</w:t>
      </w:r>
      <w:r w:rsidRPr="00B348FB">
        <w:rPr>
          <w:b/>
          <w:sz w:val="24"/>
          <w:szCs w:val="24"/>
        </w:rPr>
        <w:t xml:space="preserve"> 202</w:t>
      </w:r>
      <w:r w:rsidR="00F768FC">
        <w:rPr>
          <w:b/>
          <w:sz w:val="24"/>
          <w:szCs w:val="24"/>
        </w:rPr>
        <w:t>3</w:t>
      </w:r>
      <w:r w:rsidR="00372420">
        <w:rPr>
          <w:b/>
          <w:sz w:val="24"/>
          <w:szCs w:val="24"/>
        </w:rPr>
        <w:t>r</w:t>
      </w:r>
      <w:r w:rsidRPr="00B348FB">
        <w:rPr>
          <w:b/>
          <w:sz w:val="24"/>
          <w:szCs w:val="24"/>
        </w:rPr>
        <w:t>.</w:t>
      </w:r>
      <w:r w:rsidRPr="00B348FB">
        <w:rPr>
          <w:sz w:val="24"/>
          <w:szCs w:val="24"/>
        </w:rPr>
        <w:t xml:space="preserve"> punkt</w:t>
      </w:r>
      <w:r w:rsidR="005F7BCF" w:rsidRPr="00B348FB">
        <w:rPr>
          <w:sz w:val="24"/>
          <w:szCs w:val="24"/>
        </w:rPr>
        <w:t>y</w:t>
      </w:r>
      <w:r w:rsidRPr="00B348FB">
        <w:rPr>
          <w:sz w:val="24"/>
          <w:szCs w:val="24"/>
        </w:rPr>
        <w:t xml:space="preserve"> w oznakowany pojemnik przeznaczony do zbierania przeterminowanych leków o pojemności min. 50 l</w:t>
      </w:r>
      <w:r w:rsidRPr="00B348FB">
        <w:rPr>
          <w:rFonts w:eastAsia="Calibri"/>
          <w:sz w:val="24"/>
          <w:szCs w:val="24"/>
          <w:lang w:eastAsia="en-US"/>
        </w:rPr>
        <w:t>.”</w:t>
      </w:r>
    </w:p>
    <w:p w14:paraId="12247CE3" w14:textId="77777777" w:rsidR="00257445" w:rsidRPr="0088525B" w:rsidRDefault="00F54D52" w:rsidP="00A0227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88525B">
        <w:rPr>
          <w:rFonts w:eastAsiaTheme="minorHAnsi"/>
          <w:sz w:val="24"/>
          <w:szCs w:val="24"/>
          <w:lang w:eastAsia="en-US"/>
        </w:rPr>
        <w:t xml:space="preserve">Wykonawca będzie zobowiązany do odbioru </w:t>
      </w:r>
      <w:r w:rsidRPr="0088525B">
        <w:rPr>
          <w:sz w:val="24"/>
          <w:szCs w:val="24"/>
        </w:rPr>
        <w:t xml:space="preserve">odpadów budowlanych i rozbiórkowych </w:t>
      </w:r>
      <w:r w:rsidR="0067759E" w:rsidRPr="0088525B">
        <w:rPr>
          <w:sz w:val="24"/>
          <w:szCs w:val="24"/>
        </w:rPr>
        <w:t>(gruz budowlany)</w:t>
      </w:r>
      <w:r w:rsidRPr="0088525B">
        <w:rPr>
          <w:rFonts w:eastAsiaTheme="minorHAnsi"/>
          <w:sz w:val="24"/>
          <w:szCs w:val="24"/>
          <w:lang w:eastAsia="en-US"/>
        </w:rPr>
        <w:t>.</w:t>
      </w:r>
      <w:r w:rsidR="00A02274" w:rsidRPr="0088525B">
        <w:rPr>
          <w:sz w:val="24"/>
          <w:szCs w:val="24"/>
        </w:rPr>
        <w:t xml:space="preserve"> Odpady budowlane i rozbiórkowe powstające w gospodarstwach domowych pochodzące z prowadzenia </w:t>
      </w:r>
      <w:r w:rsidR="00B549AA" w:rsidRPr="0088525B">
        <w:rPr>
          <w:sz w:val="24"/>
          <w:szCs w:val="24"/>
        </w:rPr>
        <w:t>robót</w:t>
      </w:r>
      <w:r w:rsidR="00A02274" w:rsidRPr="0088525B">
        <w:rPr>
          <w:sz w:val="24"/>
          <w:szCs w:val="24"/>
        </w:rPr>
        <w:t xml:space="preserve"> odbierać należy na indywidualne zgłoszenie. Odbiór odpadów budowlanych pochodzących z remontów i rozbiórek obejmuje wyłącznie mieszkańców zabudowy jednorodzinnej i wielorodzinnej z wyłączeniem nieruchomości niezamieszkałych, firm budowlanych, przedsiębiorców. Odbiór w/w odpadów odbywać się będzie poprzez wcześniejsze zgłoszenie celem podstawienia odpowiedniego pojemnika. Ilość tych odpadów nie przekroczy 1 ton w skali roku z gospodarstwa. Koszt odbioru nadwyżki oddanych odpadów pokrywa właściciel gospodarstwa. Odpady zgromadzone w sposób nieprawidłowy tzw. luźny nie będą odbierane o czym Wykonawca powiadomi Zamawiającego.</w:t>
      </w:r>
      <w:r w:rsidR="004F71C5" w:rsidRPr="0088525B">
        <w:rPr>
          <w:sz w:val="22"/>
          <w:szCs w:val="22"/>
        </w:rPr>
        <w:t xml:space="preserve"> </w:t>
      </w:r>
    </w:p>
    <w:p w14:paraId="1CD7BB2D" w14:textId="77777777"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402B36">
        <w:rPr>
          <w:rFonts w:eastAsiaTheme="minorHAnsi"/>
          <w:sz w:val="24"/>
          <w:szCs w:val="24"/>
          <w:lang w:eastAsia="en-US"/>
        </w:rPr>
        <w:t>Zamawiający wymaga, takiej organizacji usług odbierania odpadów, która pozwoli mu w</w:t>
      </w:r>
      <w:r w:rsidR="00402B36" w:rsidRPr="00402B36">
        <w:rPr>
          <w:rFonts w:eastAsiaTheme="minorHAnsi"/>
          <w:sz w:val="24"/>
          <w:szCs w:val="24"/>
          <w:lang w:eastAsia="en-US"/>
        </w:rPr>
        <w:t xml:space="preserve"> </w:t>
      </w:r>
      <w:r w:rsidRPr="00402B36">
        <w:rPr>
          <w:rFonts w:eastAsiaTheme="minorHAnsi"/>
          <w:sz w:val="24"/>
          <w:szCs w:val="24"/>
          <w:lang w:eastAsia="en-US"/>
        </w:rPr>
        <w:t>sposób jednoznaczny ustalić ilość odebranych odpadów komunalnych zmieszanych i</w:t>
      </w:r>
      <w:r w:rsidR="00402B36">
        <w:rPr>
          <w:rFonts w:eastAsiaTheme="minorHAnsi"/>
          <w:sz w:val="24"/>
          <w:szCs w:val="24"/>
          <w:lang w:eastAsia="en-US"/>
        </w:rPr>
        <w:t xml:space="preserve"> </w:t>
      </w:r>
      <w:r w:rsidRPr="00402B36">
        <w:rPr>
          <w:rFonts w:eastAsiaTheme="minorHAnsi"/>
          <w:sz w:val="24"/>
          <w:szCs w:val="24"/>
          <w:lang w:eastAsia="en-US"/>
        </w:rPr>
        <w:t>selektywnie zebranych z nieruchomości, na których zamieszkują mieszkańcy.</w:t>
      </w:r>
    </w:p>
    <w:p w14:paraId="1B34755B" w14:textId="77777777" w:rsidR="000F45F9" w:rsidRPr="00115BD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15BD9">
        <w:rPr>
          <w:rFonts w:eastAsiaTheme="minorHAnsi"/>
          <w:sz w:val="24"/>
          <w:szCs w:val="24"/>
          <w:lang w:eastAsia="en-US"/>
        </w:rPr>
        <w:t>Wykonawca opracuje szczegółowy harmonogram odbierania odpadów komunalnych</w:t>
      </w:r>
      <w:r w:rsidR="00402B36" w:rsidRPr="00115BD9">
        <w:rPr>
          <w:rFonts w:eastAsiaTheme="minorHAnsi"/>
          <w:sz w:val="24"/>
          <w:szCs w:val="24"/>
          <w:lang w:eastAsia="en-US"/>
        </w:rPr>
        <w:t xml:space="preserve"> </w:t>
      </w:r>
      <w:r w:rsidRPr="00115BD9">
        <w:rPr>
          <w:rFonts w:eastAsiaTheme="minorHAnsi"/>
          <w:sz w:val="24"/>
          <w:szCs w:val="24"/>
          <w:lang w:eastAsia="en-US"/>
        </w:rPr>
        <w:t>zgodnie z wytycznymi rozdziału II pkt 2.</w:t>
      </w:r>
    </w:p>
    <w:p w14:paraId="4686ECE4" w14:textId="41559947"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15BD9">
        <w:rPr>
          <w:rFonts w:eastAsiaTheme="minorHAnsi"/>
          <w:sz w:val="24"/>
          <w:szCs w:val="24"/>
          <w:lang w:eastAsia="en-US"/>
        </w:rPr>
        <w:t xml:space="preserve"> Wykonawca najpóźniej na 3 dni przed datą rozpoczęcia świadczenia usługi odbierania</w:t>
      </w:r>
      <w:r w:rsidR="00402B36" w:rsidRPr="00115BD9">
        <w:rPr>
          <w:rFonts w:eastAsiaTheme="minorHAnsi"/>
          <w:sz w:val="24"/>
          <w:szCs w:val="24"/>
          <w:lang w:eastAsia="en-US"/>
        </w:rPr>
        <w:t xml:space="preserve"> </w:t>
      </w:r>
      <w:r w:rsidRPr="00115BD9">
        <w:rPr>
          <w:rFonts w:eastAsiaTheme="minorHAnsi"/>
          <w:sz w:val="24"/>
          <w:szCs w:val="24"/>
          <w:lang w:eastAsia="en-US"/>
        </w:rPr>
        <w:t>odpadów przekaże gminie wykaz pojazdów świadczących usługi oraz numery</w:t>
      </w:r>
      <w:r w:rsidR="00402B36" w:rsidRPr="00115BD9">
        <w:rPr>
          <w:rFonts w:eastAsiaTheme="minorHAnsi"/>
          <w:sz w:val="24"/>
          <w:szCs w:val="24"/>
          <w:lang w:eastAsia="en-US"/>
        </w:rPr>
        <w:t xml:space="preserve"> </w:t>
      </w:r>
      <w:r w:rsidRPr="00115BD9">
        <w:rPr>
          <w:rFonts w:eastAsiaTheme="minorHAnsi"/>
          <w:sz w:val="24"/>
          <w:szCs w:val="24"/>
          <w:lang w:eastAsia="en-US"/>
        </w:rPr>
        <w:t>rejestracyjne tych pojazdów. W przypadku awarii pojazdu i</w:t>
      </w:r>
      <w:r w:rsidR="00402B36" w:rsidRPr="00115BD9">
        <w:rPr>
          <w:rFonts w:eastAsiaTheme="minorHAnsi"/>
          <w:sz w:val="24"/>
          <w:szCs w:val="24"/>
          <w:lang w:eastAsia="en-US"/>
        </w:rPr>
        <w:t xml:space="preserve"> </w:t>
      </w:r>
      <w:r w:rsidRPr="00115BD9">
        <w:rPr>
          <w:rFonts w:eastAsiaTheme="minorHAnsi"/>
          <w:sz w:val="24"/>
          <w:szCs w:val="24"/>
          <w:lang w:eastAsia="en-US"/>
        </w:rPr>
        <w:t>konieczności użytkowania pojazdu zastępczego wykonawca w tym samym dniu przekaże</w:t>
      </w:r>
      <w:r w:rsidR="00402B36" w:rsidRPr="00115BD9">
        <w:rPr>
          <w:rFonts w:eastAsiaTheme="minorHAnsi"/>
          <w:sz w:val="24"/>
          <w:szCs w:val="24"/>
          <w:lang w:eastAsia="en-US"/>
        </w:rPr>
        <w:t xml:space="preserve"> </w:t>
      </w:r>
      <w:r w:rsidRPr="00115BD9">
        <w:rPr>
          <w:rFonts w:eastAsiaTheme="minorHAnsi"/>
          <w:sz w:val="24"/>
          <w:szCs w:val="24"/>
          <w:lang w:eastAsia="en-US"/>
        </w:rPr>
        <w:t>informację o numerach rejestracyjnych pojazdów zastępczych.</w:t>
      </w:r>
    </w:p>
    <w:p w14:paraId="13698F03" w14:textId="0C4B1A60" w:rsidR="00450889" w:rsidRPr="003D22D4" w:rsidRDefault="000F45F9" w:rsidP="0045088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450889">
        <w:rPr>
          <w:rFonts w:eastAsiaTheme="minorHAnsi"/>
          <w:sz w:val="24"/>
          <w:szCs w:val="24"/>
          <w:lang w:eastAsia="en-US"/>
        </w:rPr>
        <w:t xml:space="preserve"> Wykonawca tak opracuje trasy przejazdów by odpady były zbierane tylko na terenie</w:t>
      </w:r>
      <w:r w:rsidR="0095171E" w:rsidRPr="00450889">
        <w:rPr>
          <w:rFonts w:eastAsiaTheme="minorHAnsi"/>
          <w:sz w:val="24"/>
          <w:szCs w:val="24"/>
          <w:lang w:eastAsia="en-US"/>
        </w:rPr>
        <w:t xml:space="preserve"> Gminy Trzciel</w:t>
      </w:r>
      <w:r w:rsidRPr="00450889">
        <w:rPr>
          <w:rFonts w:eastAsiaTheme="minorHAnsi"/>
          <w:sz w:val="24"/>
          <w:szCs w:val="24"/>
          <w:lang w:eastAsia="en-US"/>
        </w:rPr>
        <w:t xml:space="preserve"> i tylko z nieruchomości, na których zamieszkują mieszkańcy. </w:t>
      </w:r>
      <w:r w:rsidRPr="00450889">
        <w:rPr>
          <w:rFonts w:eastAsiaTheme="minorHAnsi"/>
          <w:b/>
          <w:bCs/>
          <w:sz w:val="24"/>
          <w:szCs w:val="24"/>
          <w:lang w:eastAsia="en-US"/>
        </w:rPr>
        <w:t>Nie</w:t>
      </w:r>
      <w:r w:rsidR="0095171E" w:rsidRPr="00450889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3D22D4">
        <w:rPr>
          <w:rFonts w:eastAsiaTheme="minorHAnsi"/>
          <w:b/>
          <w:bCs/>
          <w:sz w:val="24"/>
          <w:szCs w:val="24"/>
          <w:lang w:eastAsia="en-US"/>
        </w:rPr>
        <w:t>dopuszcza się zbierania (dopełniania pojazdu odpadami) z terenu innej gminy lub z</w:t>
      </w:r>
      <w:r w:rsidR="0095171E" w:rsidRPr="003D22D4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3D22D4">
        <w:rPr>
          <w:rFonts w:eastAsiaTheme="minorHAnsi"/>
          <w:b/>
          <w:bCs/>
          <w:sz w:val="24"/>
          <w:szCs w:val="24"/>
          <w:lang w:eastAsia="en-US"/>
        </w:rPr>
        <w:t xml:space="preserve">nieruchomości, na których nie zamieszkują mieszkańcy. </w:t>
      </w:r>
      <w:r w:rsidRPr="003D22D4">
        <w:rPr>
          <w:rFonts w:eastAsiaTheme="minorHAnsi"/>
          <w:sz w:val="24"/>
          <w:szCs w:val="24"/>
          <w:lang w:eastAsia="en-US"/>
        </w:rPr>
        <w:t>Pojazdy po zapełnieniu, bez</w:t>
      </w:r>
      <w:r w:rsidR="0095171E" w:rsidRPr="003D22D4">
        <w:rPr>
          <w:rFonts w:eastAsiaTheme="minorHAnsi"/>
          <w:sz w:val="24"/>
          <w:szCs w:val="24"/>
          <w:lang w:eastAsia="en-US"/>
        </w:rPr>
        <w:t xml:space="preserve"> </w:t>
      </w:r>
      <w:r w:rsidRPr="003D22D4">
        <w:rPr>
          <w:rFonts w:eastAsiaTheme="minorHAnsi"/>
          <w:sz w:val="24"/>
          <w:szCs w:val="24"/>
          <w:lang w:eastAsia="en-US"/>
        </w:rPr>
        <w:t xml:space="preserve">dodatkowego postoju będą dostarczały odpady </w:t>
      </w:r>
      <w:r w:rsidR="00450889" w:rsidRPr="003D22D4">
        <w:rPr>
          <w:sz w:val="24"/>
          <w:szCs w:val="24"/>
        </w:rPr>
        <w:t>do Celowego Związku Gmin CZG-12 w następujący sposób:</w:t>
      </w:r>
    </w:p>
    <w:p w14:paraId="1355FAA1" w14:textId="77777777" w:rsidR="001D2E4E" w:rsidRPr="003D22D4" w:rsidRDefault="001D2E4E" w:rsidP="001D2E4E">
      <w:pPr>
        <w:numPr>
          <w:ilvl w:val="0"/>
          <w:numId w:val="43"/>
        </w:numPr>
        <w:autoSpaceDE w:val="0"/>
        <w:autoSpaceDN w:val="0"/>
        <w:adjustRightInd w:val="0"/>
        <w:spacing w:after="17" w:line="360" w:lineRule="auto"/>
        <w:jc w:val="both"/>
        <w:rPr>
          <w:sz w:val="24"/>
          <w:szCs w:val="24"/>
        </w:rPr>
      </w:pPr>
      <w:r w:rsidRPr="003D22D4">
        <w:rPr>
          <w:sz w:val="24"/>
          <w:szCs w:val="24"/>
        </w:rPr>
        <w:lastRenderedPageBreak/>
        <w:t xml:space="preserve">Baza Przeładunkowa w Bukowcu lub Zakład Unieszkodliwiania Odpadów Komunalnych w </w:t>
      </w:r>
      <w:proofErr w:type="spellStart"/>
      <w:r w:rsidRPr="003D22D4">
        <w:rPr>
          <w:sz w:val="24"/>
          <w:szCs w:val="24"/>
        </w:rPr>
        <w:t>Długoszynie</w:t>
      </w:r>
      <w:proofErr w:type="spellEnd"/>
      <w:r w:rsidRPr="003D22D4">
        <w:rPr>
          <w:sz w:val="24"/>
          <w:szCs w:val="24"/>
        </w:rPr>
        <w:t xml:space="preserve"> nr 80: Niesegregowane odpady komunalne – kod 20 03 01.  </w:t>
      </w:r>
    </w:p>
    <w:p w14:paraId="647CAB22" w14:textId="77777777" w:rsidR="001D2E4E" w:rsidRPr="003D22D4" w:rsidRDefault="001D2E4E" w:rsidP="001D2E4E">
      <w:pPr>
        <w:numPr>
          <w:ilvl w:val="0"/>
          <w:numId w:val="43"/>
        </w:numPr>
        <w:autoSpaceDE w:val="0"/>
        <w:autoSpaceDN w:val="0"/>
        <w:adjustRightInd w:val="0"/>
        <w:spacing w:after="17" w:line="360" w:lineRule="auto"/>
        <w:jc w:val="both"/>
        <w:rPr>
          <w:sz w:val="24"/>
          <w:szCs w:val="24"/>
        </w:rPr>
      </w:pPr>
      <w:r w:rsidRPr="003D22D4">
        <w:rPr>
          <w:sz w:val="24"/>
          <w:szCs w:val="24"/>
        </w:rPr>
        <w:t xml:space="preserve">Zakład Unieszkodliwiania Odpadów Komunalnych w </w:t>
      </w:r>
      <w:proofErr w:type="spellStart"/>
      <w:r w:rsidRPr="003D22D4">
        <w:rPr>
          <w:sz w:val="24"/>
          <w:szCs w:val="24"/>
        </w:rPr>
        <w:t>Długoszynie</w:t>
      </w:r>
      <w:proofErr w:type="spellEnd"/>
      <w:r w:rsidRPr="003D22D4">
        <w:rPr>
          <w:sz w:val="24"/>
          <w:szCs w:val="24"/>
        </w:rPr>
        <w:t xml:space="preserve"> nr 80  -  Pozostałe frakcje odpadów będące przedmiotem zamówienia.</w:t>
      </w:r>
    </w:p>
    <w:p w14:paraId="036ECF49" w14:textId="1D40CA39" w:rsidR="00292D4A" w:rsidRPr="005C0B65" w:rsidRDefault="000F45F9" w:rsidP="00292D4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C0B65">
        <w:rPr>
          <w:rFonts w:eastAsiaTheme="minorHAnsi"/>
          <w:sz w:val="24"/>
          <w:szCs w:val="24"/>
          <w:lang w:eastAsia="en-US"/>
        </w:rPr>
        <w:t>Wykonawca winien odnotowywać i przypisywać do danej śmieciarki informacje, o</w:t>
      </w:r>
      <w:r w:rsidR="00217BEC" w:rsidRPr="005C0B65">
        <w:rPr>
          <w:rFonts w:eastAsiaTheme="minorHAnsi"/>
          <w:sz w:val="24"/>
          <w:szCs w:val="24"/>
          <w:lang w:eastAsia="en-US"/>
        </w:rPr>
        <w:t xml:space="preserve"> </w:t>
      </w:r>
      <w:r w:rsidRPr="005C0B65">
        <w:rPr>
          <w:rFonts w:eastAsiaTheme="minorHAnsi"/>
          <w:sz w:val="24"/>
          <w:szCs w:val="24"/>
          <w:lang w:eastAsia="en-US"/>
        </w:rPr>
        <w:t>tym skąd zostały odebrane odpady i jakie ilości.</w:t>
      </w:r>
      <w:r w:rsidR="00292D4A" w:rsidRPr="005C0B65">
        <w:rPr>
          <w:rFonts w:eastAsiaTheme="minorHAnsi"/>
          <w:sz w:val="24"/>
          <w:szCs w:val="24"/>
          <w:lang w:eastAsia="en-US"/>
        </w:rPr>
        <w:t xml:space="preserve"> </w:t>
      </w:r>
    </w:p>
    <w:p w14:paraId="4D12C310" w14:textId="77777777"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17BEC">
        <w:rPr>
          <w:rFonts w:eastAsiaTheme="minorHAnsi"/>
          <w:sz w:val="24"/>
          <w:szCs w:val="24"/>
          <w:lang w:eastAsia="en-US"/>
        </w:rPr>
        <w:t xml:space="preserve">Odpady należy odbierać specjalistycznym sprzętem, gdzie dla odpadów zmieszanych należy stosować </w:t>
      </w:r>
      <w:r w:rsidR="000C2C4F">
        <w:rPr>
          <w:rFonts w:eastAsiaTheme="minorHAnsi"/>
          <w:sz w:val="24"/>
          <w:szCs w:val="24"/>
          <w:lang w:eastAsia="en-US"/>
        </w:rPr>
        <w:t>pojazdy</w:t>
      </w:r>
      <w:r w:rsidRPr="00217BEC">
        <w:rPr>
          <w:rFonts w:eastAsiaTheme="minorHAnsi"/>
          <w:sz w:val="24"/>
          <w:szCs w:val="24"/>
          <w:lang w:eastAsia="en-US"/>
        </w:rPr>
        <w:t xml:space="preserve"> z zabudową kompaktującą</w:t>
      </w:r>
      <w:r w:rsidR="00217BEC" w:rsidRPr="00217BEC">
        <w:rPr>
          <w:rFonts w:eastAsiaTheme="minorHAnsi"/>
          <w:sz w:val="24"/>
          <w:szCs w:val="24"/>
          <w:lang w:eastAsia="en-US"/>
        </w:rPr>
        <w:t xml:space="preserve"> </w:t>
      </w:r>
      <w:r w:rsidRPr="00217BEC">
        <w:rPr>
          <w:rFonts w:eastAsiaTheme="minorHAnsi"/>
          <w:sz w:val="24"/>
          <w:szCs w:val="24"/>
          <w:lang w:eastAsia="en-US"/>
        </w:rPr>
        <w:t xml:space="preserve">(śmieciarki), a dla odpadów selektywnie zbieranych </w:t>
      </w:r>
      <w:r w:rsidR="000C2C4F">
        <w:rPr>
          <w:rFonts w:eastAsiaTheme="minorHAnsi"/>
          <w:sz w:val="24"/>
          <w:szCs w:val="24"/>
          <w:lang w:eastAsia="en-US"/>
        </w:rPr>
        <w:t>pojazdy</w:t>
      </w:r>
      <w:r w:rsidRPr="00217BEC">
        <w:rPr>
          <w:rFonts w:eastAsiaTheme="minorHAnsi"/>
          <w:sz w:val="24"/>
          <w:szCs w:val="24"/>
          <w:lang w:eastAsia="en-US"/>
        </w:rPr>
        <w:t xml:space="preserve"> bez funkcji</w:t>
      </w:r>
      <w:r w:rsidR="00217BEC" w:rsidRPr="00217BEC">
        <w:rPr>
          <w:rFonts w:eastAsiaTheme="minorHAnsi"/>
          <w:sz w:val="24"/>
          <w:szCs w:val="24"/>
          <w:lang w:eastAsia="en-US"/>
        </w:rPr>
        <w:t xml:space="preserve"> </w:t>
      </w:r>
      <w:r w:rsidRPr="00217BEC">
        <w:rPr>
          <w:rFonts w:eastAsiaTheme="minorHAnsi"/>
          <w:sz w:val="24"/>
          <w:szCs w:val="24"/>
          <w:lang w:eastAsia="en-US"/>
        </w:rPr>
        <w:t>kompaktującej (bez zagęszczania) zależnie od rodzaju urządzeń do zbierania odpadów.</w:t>
      </w:r>
    </w:p>
    <w:p w14:paraId="63D228B5" w14:textId="77777777" w:rsidR="000F45F9" w:rsidRPr="00772A2A" w:rsidRDefault="000F45F9" w:rsidP="00C756D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72A2A">
        <w:rPr>
          <w:rFonts w:eastAsiaTheme="minorHAnsi"/>
          <w:sz w:val="24"/>
          <w:szCs w:val="24"/>
          <w:lang w:eastAsia="en-US"/>
        </w:rPr>
        <w:t xml:space="preserve"> Dojazd do niektórych posesji objętych niniejszym zamówieniem jest utrudniony ze</w:t>
      </w:r>
      <w:r w:rsidR="00B80B23" w:rsidRPr="00772A2A">
        <w:rPr>
          <w:rFonts w:eastAsiaTheme="minorHAnsi"/>
          <w:sz w:val="24"/>
          <w:szCs w:val="24"/>
          <w:lang w:eastAsia="en-US"/>
        </w:rPr>
        <w:t xml:space="preserve"> </w:t>
      </w:r>
      <w:r w:rsidRPr="00772A2A">
        <w:rPr>
          <w:rFonts w:eastAsiaTheme="minorHAnsi"/>
          <w:sz w:val="24"/>
          <w:szCs w:val="24"/>
          <w:lang w:eastAsia="en-US"/>
        </w:rPr>
        <w:t>względu na nieutwardzone drogi lub wąskie pasy drogowe. W związku z powyższym</w:t>
      </w:r>
      <w:r w:rsidR="00B80B23" w:rsidRPr="00772A2A">
        <w:rPr>
          <w:rFonts w:eastAsiaTheme="minorHAnsi"/>
          <w:sz w:val="24"/>
          <w:szCs w:val="24"/>
          <w:lang w:eastAsia="en-US"/>
        </w:rPr>
        <w:t xml:space="preserve"> </w:t>
      </w:r>
      <w:r w:rsidRPr="00772A2A">
        <w:rPr>
          <w:rFonts w:eastAsiaTheme="minorHAnsi"/>
          <w:sz w:val="24"/>
          <w:szCs w:val="24"/>
          <w:lang w:eastAsia="en-US"/>
        </w:rPr>
        <w:t>Wykonawca świadczący usługi powinien być wyposażony w pojazd – śmieciarkę</w:t>
      </w:r>
      <w:r w:rsidR="00B80B23" w:rsidRPr="00772A2A">
        <w:rPr>
          <w:rFonts w:eastAsiaTheme="minorHAnsi"/>
          <w:sz w:val="24"/>
          <w:szCs w:val="24"/>
          <w:lang w:eastAsia="en-US"/>
        </w:rPr>
        <w:t xml:space="preserve"> </w:t>
      </w:r>
      <w:r w:rsidRPr="00772A2A">
        <w:rPr>
          <w:rFonts w:eastAsiaTheme="minorHAnsi"/>
          <w:sz w:val="24"/>
          <w:szCs w:val="24"/>
          <w:lang w:eastAsia="en-US"/>
        </w:rPr>
        <w:t>małogabarytową, przystosowaną do odbioru odpadów z posesji i miejsc o utrudnionym</w:t>
      </w:r>
      <w:r w:rsidR="00B80B23" w:rsidRPr="00772A2A">
        <w:rPr>
          <w:rFonts w:eastAsiaTheme="minorHAnsi"/>
          <w:sz w:val="24"/>
          <w:szCs w:val="24"/>
          <w:lang w:eastAsia="en-US"/>
        </w:rPr>
        <w:t xml:space="preserve"> </w:t>
      </w:r>
      <w:r w:rsidRPr="00772A2A">
        <w:rPr>
          <w:rFonts w:eastAsiaTheme="minorHAnsi"/>
          <w:sz w:val="24"/>
          <w:szCs w:val="24"/>
          <w:lang w:eastAsia="en-US"/>
        </w:rPr>
        <w:t>dojeździe lub ewentualnie mieć inne alternatywne środki techniczne umożliwiające odbiór</w:t>
      </w:r>
      <w:r w:rsidR="00B80B23" w:rsidRPr="00772A2A">
        <w:rPr>
          <w:rFonts w:eastAsiaTheme="minorHAnsi"/>
          <w:sz w:val="24"/>
          <w:szCs w:val="24"/>
          <w:lang w:eastAsia="en-US"/>
        </w:rPr>
        <w:t xml:space="preserve"> </w:t>
      </w:r>
      <w:r w:rsidRPr="00772A2A">
        <w:rPr>
          <w:rFonts w:eastAsiaTheme="minorHAnsi"/>
          <w:sz w:val="24"/>
          <w:szCs w:val="24"/>
          <w:lang w:eastAsia="en-US"/>
        </w:rPr>
        <w:t>odpadów komunalnych. Wykonawca obowiązany jest odebrać odpady z każdej zgłoszonej</w:t>
      </w:r>
      <w:r w:rsidR="00B80B23" w:rsidRPr="00772A2A">
        <w:rPr>
          <w:rFonts w:eastAsiaTheme="minorHAnsi"/>
          <w:sz w:val="24"/>
          <w:szCs w:val="24"/>
          <w:lang w:eastAsia="en-US"/>
        </w:rPr>
        <w:t xml:space="preserve"> </w:t>
      </w:r>
      <w:r w:rsidRPr="00772A2A">
        <w:rPr>
          <w:rFonts w:eastAsiaTheme="minorHAnsi"/>
          <w:sz w:val="24"/>
          <w:szCs w:val="24"/>
          <w:lang w:eastAsia="en-US"/>
        </w:rPr>
        <w:t>przez Zamawiającego nieruchomości</w:t>
      </w:r>
      <w:r w:rsidR="002E4923" w:rsidRPr="00772A2A">
        <w:rPr>
          <w:rFonts w:eastAsiaTheme="minorHAnsi"/>
          <w:sz w:val="24"/>
          <w:szCs w:val="24"/>
          <w:lang w:eastAsia="en-US"/>
        </w:rPr>
        <w:t xml:space="preserve"> z pojemników wystawionych przez właściciela przy drodze publicznej</w:t>
      </w:r>
      <w:r w:rsidRPr="00772A2A">
        <w:rPr>
          <w:rFonts w:eastAsiaTheme="minorHAnsi"/>
          <w:sz w:val="24"/>
          <w:szCs w:val="24"/>
          <w:lang w:eastAsia="en-US"/>
        </w:rPr>
        <w:t xml:space="preserve"> bez względu na utrudnienia.</w:t>
      </w:r>
      <w:r w:rsidR="00772A2A" w:rsidRPr="00772A2A">
        <w:rPr>
          <w:rFonts w:eastAsiaTheme="minorHAnsi"/>
          <w:sz w:val="24"/>
          <w:szCs w:val="24"/>
          <w:lang w:eastAsia="en-US"/>
        </w:rPr>
        <w:t xml:space="preserve"> </w:t>
      </w:r>
      <w:r w:rsidR="00772A2A" w:rsidRPr="00772A2A">
        <w:rPr>
          <w:sz w:val="24"/>
          <w:szCs w:val="24"/>
        </w:rPr>
        <w:t xml:space="preserve">Według wiedzy Zamawiającego wynikającej z dotychczasowego świadczenia usługi utrudniony dojazd ze względu na nieutwardzone drogi może występować w miejscowościach o zabudowie rozproszonej: </w:t>
      </w:r>
      <w:r w:rsidR="00772A2A" w:rsidRPr="005C0B65">
        <w:rPr>
          <w:sz w:val="24"/>
          <w:szCs w:val="24"/>
        </w:rPr>
        <w:t xml:space="preserve">Sierczynek – wszystkie posesje tj. 64 szt. i Rybojady – wszystkie posesje tj. 43 szt. Jeżeli chodzi o wąskie pasy drogowe to ten przypadek występuje szczególnie w miejscowości Trzciel na ul. Spokojnej – wszystkie posesje tj. 3 szt. i tzw. ul. Jeziornej (odnoga ul. Zbąszyńskiej w kierunku na plażę miejską) – wszystkie posesje tj. 8 szt. Jednocześnie </w:t>
      </w:r>
      <w:r w:rsidR="00772A2A" w:rsidRPr="00772A2A">
        <w:rPr>
          <w:sz w:val="24"/>
          <w:szCs w:val="24"/>
        </w:rPr>
        <w:t>pojęcie utrudniony dojazd jest zależne od rodzaju stosowanych pojazdów</w:t>
      </w:r>
      <w:r w:rsidR="00C756D6">
        <w:rPr>
          <w:sz w:val="24"/>
          <w:szCs w:val="24"/>
        </w:rPr>
        <w:t xml:space="preserve"> i ich wielkości </w:t>
      </w:r>
      <w:r w:rsidR="00772A2A" w:rsidRPr="00772A2A">
        <w:rPr>
          <w:sz w:val="24"/>
          <w:szCs w:val="24"/>
        </w:rPr>
        <w:t xml:space="preserve"> i każdy z Wykonawców powinien subiektywnie określić takie miejsca.</w:t>
      </w:r>
    </w:p>
    <w:p w14:paraId="1070972D" w14:textId="77777777" w:rsidR="000E640D" w:rsidRPr="00971587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971587">
        <w:rPr>
          <w:rFonts w:eastAsiaTheme="minorHAnsi"/>
          <w:sz w:val="24"/>
          <w:szCs w:val="24"/>
          <w:lang w:eastAsia="en-US"/>
        </w:rPr>
        <w:t>Zakazuje się mieszania poszczególnych frakcji odpadów</w:t>
      </w:r>
      <w:r w:rsidR="000E640D" w:rsidRPr="00971587">
        <w:rPr>
          <w:rFonts w:eastAsiaTheme="minorHAnsi"/>
          <w:sz w:val="24"/>
          <w:szCs w:val="24"/>
          <w:lang w:eastAsia="en-US"/>
        </w:rPr>
        <w:t xml:space="preserve"> segregowanych</w:t>
      </w:r>
      <w:r w:rsidRPr="00971587">
        <w:rPr>
          <w:rFonts w:eastAsiaTheme="minorHAnsi"/>
          <w:sz w:val="24"/>
          <w:szCs w:val="24"/>
          <w:lang w:eastAsia="en-US"/>
        </w:rPr>
        <w:t xml:space="preserve">. </w:t>
      </w:r>
    </w:p>
    <w:p w14:paraId="4A6450A5" w14:textId="77777777" w:rsidR="00116CE8" w:rsidRPr="00971587" w:rsidRDefault="00116CE8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971587">
        <w:rPr>
          <w:sz w:val="24"/>
          <w:szCs w:val="24"/>
        </w:rPr>
        <w:t>Wykonawcę obowiązuje zakaz mieszania selektywnie zbieranych odpadów komunalnych ze zmieszanymi odpadami komunalnymi.</w:t>
      </w:r>
    </w:p>
    <w:p w14:paraId="0576A5BC" w14:textId="77777777"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E640D">
        <w:rPr>
          <w:rFonts w:eastAsiaTheme="minorHAnsi"/>
          <w:sz w:val="24"/>
          <w:szCs w:val="24"/>
          <w:lang w:eastAsia="en-US"/>
        </w:rPr>
        <w:t>Wykonawca zobowiązany jest odebrać odpady komunalne umieszczone w</w:t>
      </w:r>
      <w:r w:rsidR="000E640D">
        <w:rPr>
          <w:rFonts w:eastAsiaTheme="minorHAnsi"/>
          <w:sz w:val="24"/>
          <w:szCs w:val="24"/>
          <w:lang w:eastAsia="en-US"/>
        </w:rPr>
        <w:t xml:space="preserve"> </w:t>
      </w:r>
      <w:r w:rsidRPr="000E640D">
        <w:rPr>
          <w:rFonts w:eastAsiaTheme="minorHAnsi"/>
          <w:sz w:val="24"/>
          <w:szCs w:val="24"/>
          <w:lang w:eastAsia="en-US"/>
        </w:rPr>
        <w:t>pojemnikach (workach) i wystawione przez właściciela nieruchomości w każdej ilości.</w:t>
      </w:r>
    </w:p>
    <w:p w14:paraId="33C0BDF7" w14:textId="77777777"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E640D">
        <w:rPr>
          <w:rFonts w:eastAsiaTheme="minorHAnsi"/>
          <w:sz w:val="24"/>
          <w:szCs w:val="24"/>
          <w:lang w:eastAsia="en-US"/>
        </w:rPr>
        <w:t xml:space="preserve"> W przypadku, gdy odpady komunalne zmieszane są</w:t>
      </w:r>
      <w:r w:rsidR="000E640D" w:rsidRPr="000E640D">
        <w:rPr>
          <w:rFonts w:eastAsiaTheme="minorHAnsi"/>
          <w:sz w:val="24"/>
          <w:szCs w:val="24"/>
          <w:lang w:eastAsia="en-US"/>
        </w:rPr>
        <w:t xml:space="preserve"> </w:t>
      </w:r>
      <w:r w:rsidRPr="000E640D">
        <w:rPr>
          <w:rFonts w:eastAsiaTheme="minorHAnsi"/>
          <w:sz w:val="24"/>
          <w:szCs w:val="24"/>
          <w:lang w:eastAsia="en-US"/>
        </w:rPr>
        <w:t>gromadzone niezgodnie z Regulaminem utrzymania czystości i porządku na terenie</w:t>
      </w:r>
      <w:r w:rsidR="000E640D" w:rsidRPr="000E640D">
        <w:rPr>
          <w:rFonts w:eastAsiaTheme="minorHAnsi"/>
          <w:sz w:val="24"/>
          <w:szCs w:val="24"/>
          <w:lang w:eastAsia="en-US"/>
        </w:rPr>
        <w:t xml:space="preserve"> miasta i gminy Trzciel</w:t>
      </w:r>
      <w:r w:rsidRPr="000E640D">
        <w:rPr>
          <w:rFonts w:eastAsiaTheme="minorHAnsi"/>
          <w:sz w:val="24"/>
          <w:szCs w:val="24"/>
          <w:lang w:eastAsia="en-US"/>
        </w:rPr>
        <w:t xml:space="preserve"> (np. poza pojemnikami, w</w:t>
      </w:r>
      <w:r w:rsidR="000E640D" w:rsidRPr="000E640D">
        <w:rPr>
          <w:rFonts w:eastAsiaTheme="minorHAnsi"/>
          <w:sz w:val="24"/>
          <w:szCs w:val="24"/>
          <w:lang w:eastAsia="en-US"/>
        </w:rPr>
        <w:t xml:space="preserve"> </w:t>
      </w:r>
      <w:r w:rsidRPr="000E640D">
        <w:rPr>
          <w:rFonts w:eastAsiaTheme="minorHAnsi"/>
          <w:sz w:val="24"/>
          <w:szCs w:val="24"/>
          <w:lang w:eastAsia="en-US"/>
        </w:rPr>
        <w:t xml:space="preserve">pojemnikach niezgodnych z regulaminem) Wykonawca odbierze te </w:t>
      </w:r>
      <w:r w:rsidRPr="000E640D">
        <w:rPr>
          <w:rFonts w:eastAsiaTheme="minorHAnsi"/>
          <w:sz w:val="24"/>
          <w:szCs w:val="24"/>
          <w:lang w:eastAsia="en-US"/>
        </w:rPr>
        <w:lastRenderedPageBreak/>
        <w:t>odpady oraz</w:t>
      </w:r>
      <w:r w:rsidR="000E640D" w:rsidRPr="000E640D">
        <w:rPr>
          <w:rFonts w:eastAsiaTheme="minorHAnsi"/>
          <w:sz w:val="24"/>
          <w:szCs w:val="24"/>
          <w:lang w:eastAsia="en-US"/>
        </w:rPr>
        <w:t xml:space="preserve"> </w:t>
      </w:r>
      <w:r w:rsidRPr="000E640D">
        <w:rPr>
          <w:rFonts w:eastAsiaTheme="minorHAnsi"/>
          <w:sz w:val="24"/>
          <w:szCs w:val="24"/>
          <w:lang w:eastAsia="en-US"/>
        </w:rPr>
        <w:t>powiadomi Zamawiającego o działaniu właściciela nieruchomości niezgodnie z</w:t>
      </w:r>
      <w:r w:rsidR="000E640D">
        <w:rPr>
          <w:rFonts w:eastAsiaTheme="minorHAnsi"/>
          <w:sz w:val="24"/>
          <w:szCs w:val="24"/>
          <w:lang w:eastAsia="en-US"/>
        </w:rPr>
        <w:t xml:space="preserve"> </w:t>
      </w:r>
      <w:r w:rsidRPr="000E640D">
        <w:rPr>
          <w:rFonts w:eastAsiaTheme="minorHAnsi"/>
          <w:sz w:val="24"/>
          <w:szCs w:val="24"/>
          <w:lang w:eastAsia="en-US"/>
        </w:rPr>
        <w:t>Regulaminem.</w:t>
      </w:r>
    </w:p>
    <w:p w14:paraId="04448E11" w14:textId="77777777"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807251">
        <w:rPr>
          <w:rFonts w:eastAsiaTheme="minorHAnsi"/>
          <w:sz w:val="24"/>
          <w:szCs w:val="24"/>
          <w:lang w:eastAsia="en-US"/>
        </w:rPr>
        <w:t xml:space="preserve"> Wykonawca zgodnie z dyspozycją art. 9f </w:t>
      </w:r>
      <w:r w:rsidRPr="00807251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>ustawy o utrzymaniu czystości i porządku w</w:t>
      </w:r>
      <w:r w:rsidR="00807251" w:rsidRPr="00807251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 xml:space="preserve"> </w:t>
      </w:r>
      <w:r w:rsidRPr="00807251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 xml:space="preserve">gminach </w:t>
      </w:r>
      <w:r w:rsidRPr="00807251">
        <w:rPr>
          <w:rFonts w:eastAsiaTheme="minorHAnsi"/>
          <w:sz w:val="24"/>
          <w:szCs w:val="24"/>
          <w:lang w:eastAsia="en-US"/>
        </w:rPr>
        <w:t>jest zobowiązany do powiadomienia gminy o niedopełnieniu obowiązku w</w:t>
      </w:r>
      <w:r w:rsidR="00807251" w:rsidRPr="00807251">
        <w:rPr>
          <w:rFonts w:eastAsiaTheme="minorHAnsi"/>
          <w:sz w:val="24"/>
          <w:szCs w:val="24"/>
          <w:lang w:eastAsia="en-US"/>
        </w:rPr>
        <w:t xml:space="preserve"> </w:t>
      </w:r>
      <w:r w:rsidRPr="00807251">
        <w:rPr>
          <w:rFonts w:eastAsiaTheme="minorHAnsi"/>
          <w:sz w:val="24"/>
          <w:szCs w:val="24"/>
          <w:lang w:eastAsia="en-US"/>
        </w:rPr>
        <w:t>zakresie selektywnego zbierania odpadów przez właścicieli nieruchomości tj.</w:t>
      </w:r>
      <w:r w:rsidR="00807251" w:rsidRPr="00807251">
        <w:rPr>
          <w:rFonts w:eastAsiaTheme="minorHAnsi"/>
          <w:sz w:val="24"/>
          <w:szCs w:val="24"/>
          <w:lang w:eastAsia="en-US"/>
        </w:rPr>
        <w:t xml:space="preserve"> </w:t>
      </w:r>
      <w:r w:rsidRPr="00807251">
        <w:rPr>
          <w:rFonts w:eastAsiaTheme="minorHAnsi"/>
          <w:sz w:val="24"/>
          <w:szCs w:val="24"/>
          <w:lang w:eastAsia="en-US"/>
        </w:rPr>
        <w:t>umieszczania frakcji selektywnie zbieranej w pojemnikach do zbierania zmieszanych</w:t>
      </w:r>
      <w:r w:rsidR="00807251">
        <w:rPr>
          <w:rFonts w:eastAsiaTheme="minorHAnsi"/>
          <w:sz w:val="24"/>
          <w:szCs w:val="24"/>
          <w:lang w:eastAsia="en-US"/>
        </w:rPr>
        <w:t xml:space="preserve"> </w:t>
      </w:r>
      <w:r w:rsidRPr="00807251">
        <w:rPr>
          <w:rFonts w:eastAsiaTheme="minorHAnsi"/>
          <w:sz w:val="24"/>
          <w:szCs w:val="24"/>
          <w:lang w:eastAsia="en-US"/>
        </w:rPr>
        <w:t>odpadów komunalnych.</w:t>
      </w:r>
    </w:p>
    <w:p w14:paraId="550AD3C7" w14:textId="77777777"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807251">
        <w:rPr>
          <w:rFonts w:eastAsiaTheme="minorHAnsi"/>
          <w:sz w:val="24"/>
          <w:szCs w:val="24"/>
          <w:lang w:eastAsia="en-US"/>
        </w:rPr>
        <w:t xml:space="preserve"> Wykonawca każdorazowo udokumentuje fotograficznie zakres i sposób naruszenia</w:t>
      </w:r>
      <w:r w:rsidR="00807251">
        <w:rPr>
          <w:rFonts w:eastAsiaTheme="minorHAnsi"/>
          <w:sz w:val="24"/>
          <w:szCs w:val="24"/>
          <w:lang w:eastAsia="en-US"/>
        </w:rPr>
        <w:t xml:space="preserve"> </w:t>
      </w:r>
      <w:r w:rsidRPr="00807251">
        <w:rPr>
          <w:rFonts w:eastAsiaTheme="minorHAnsi"/>
          <w:sz w:val="24"/>
          <w:szCs w:val="24"/>
          <w:lang w:eastAsia="en-US"/>
        </w:rPr>
        <w:t>Regulaminu.</w:t>
      </w:r>
    </w:p>
    <w:p w14:paraId="1B6B5C93" w14:textId="77777777"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807251">
        <w:rPr>
          <w:rFonts w:eastAsiaTheme="minorHAnsi"/>
          <w:sz w:val="24"/>
          <w:szCs w:val="24"/>
          <w:lang w:eastAsia="en-US"/>
        </w:rPr>
        <w:t xml:space="preserve"> Wykonawca będzie pisemnie informował Zamawiającego, o przypadkach naruszenia</w:t>
      </w:r>
      <w:r w:rsidR="00807251" w:rsidRPr="00807251">
        <w:rPr>
          <w:rFonts w:eastAsiaTheme="minorHAnsi"/>
          <w:sz w:val="24"/>
          <w:szCs w:val="24"/>
          <w:lang w:eastAsia="en-US"/>
        </w:rPr>
        <w:t xml:space="preserve"> </w:t>
      </w:r>
      <w:r w:rsidRPr="00807251">
        <w:rPr>
          <w:rFonts w:eastAsiaTheme="minorHAnsi"/>
          <w:sz w:val="24"/>
          <w:szCs w:val="24"/>
          <w:lang w:eastAsia="en-US"/>
        </w:rPr>
        <w:t xml:space="preserve">Regulaminu, o którym mowa w pkt </w:t>
      </w:r>
      <w:r w:rsidR="00807251" w:rsidRPr="00807251">
        <w:rPr>
          <w:rFonts w:eastAsiaTheme="minorHAnsi"/>
          <w:sz w:val="24"/>
          <w:szCs w:val="24"/>
          <w:lang w:eastAsia="en-US"/>
        </w:rPr>
        <w:t>1</w:t>
      </w:r>
      <w:r w:rsidR="00771145">
        <w:rPr>
          <w:rFonts w:eastAsiaTheme="minorHAnsi"/>
          <w:sz w:val="24"/>
          <w:szCs w:val="24"/>
          <w:lang w:eastAsia="en-US"/>
        </w:rPr>
        <w:t>8</w:t>
      </w:r>
      <w:r w:rsidRPr="00807251">
        <w:rPr>
          <w:rFonts w:eastAsiaTheme="minorHAnsi"/>
          <w:sz w:val="24"/>
          <w:szCs w:val="24"/>
          <w:lang w:eastAsia="en-US"/>
        </w:rPr>
        <w:t xml:space="preserve"> przez właścicieli nieruchomości </w:t>
      </w:r>
      <w:r w:rsidR="00E86543">
        <w:rPr>
          <w:rFonts w:eastAsiaTheme="minorHAnsi"/>
          <w:sz w:val="24"/>
          <w:szCs w:val="24"/>
          <w:lang w:eastAsia="en-US"/>
        </w:rPr>
        <w:t xml:space="preserve">w terminie 3 </w:t>
      </w:r>
      <w:r w:rsidR="00271A52">
        <w:rPr>
          <w:rFonts w:eastAsiaTheme="minorHAnsi"/>
          <w:sz w:val="24"/>
          <w:szCs w:val="24"/>
          <w:lang w:eastAsia="en-US"/>
        </w:rPr>
        <w:t xml:space="preserve">dni od stwierdzenia powyższego jednocześnie </w:t>
      </w:r>
      <w:r w:rsidRPr="00807251">
        <w:rPr>
          <w:rFonts w:eastAsiaTheme="minorHAnsi"/>
          <w:sz w:val="24"/>
          <w:szCs w:val="24"/>
          <w:lang w:eastAsia="en-US"/>
        </w:rPr>
        <w:t>zamieszczając tę</w:t>
      </w:r>
      <w:r w:rsidR="00807251">
        <w:rPr>
          <w:rFonts w:eastAsiaTheme="minorHAnsi"/>
          <w:sz w:val="24"/>
          <w:szCs w:val="24"/>
          <w:lang w:eastAsia="en-US"/>
        </w:rPr>
        <w:t xml:space="preserve"> </w:t>
      </w:r>
      <w:r w:rsidRPr="00807251">
        <w:rPr>
          <w:rFonts w:eastAsiaTheme="minorHAnsi"/>
          <w:sz w:val="24"/>
          <w:szCs w:val="24"/>
          <w:lang w:eastAsia="en-US"/>
        </w:rPr>
        <w:t>informację w miesięcznym sprawozdaniu z wykonania usług.</w:t>
      </w:r>
    </w:p>
    <w:p w14:paraId="00CB40BC" w14:textId="77777777" w:rsidR="00807251" w:rsidRDefault="00807251" w:rsidP="0022544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107F0ACC" w14:textId="77777777" w:rsidR="00225442" w:rsidRPr="00225442" w:rsidRDefault="00225442" w:rsidP="0022544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225442">
        <w:rPr>
          <w:rFonts w:eastAsiaTheme="minorHAnsi"/>
          <w:b/>
          <w:sz w:val="24"/>
          <w:szCs w:val="24"/>
          <w:lang w:eastAsia="en-US"/>
        </w:rPr>
        <w:t xml:space="preserve">III. WYPOSAŻENIE NIERUCHOMOŚCI W POJEMNIKI DO ZBIERANIA </w:t>
      </w:r>
      <w:r>
        <w:rPr>
          <w:rFonts w:eastAsiaTheme="minorHAnsi"/>
          <w:b/>
          <w:sz w:val="24"/>
          <w:szCs w:val="24"/>
          <w:lang w:eastAsia="en-US"/>
        </w:rPr>
        <w:br/>
        <w:t xml:space="preserve">         </w:t>
      </w:r>
      <w:r w:rsidRPr="00225442">
        <w:rPr>
          <w:rFonts w:eastAsiaTheme="minorHAnsi"/>
          <w:b/>
          <w:sz w:val="24"/>
          <w:szCs w:val="24"/>
          <w:lang w:eastAsia="en-US"/>
        </w:rPr>
        <w:t>ODPADÓW.</w:t>
      </w:r>
    </w:p>
    <w:p w14:paraId="19CFE774" w14:textId="52618BFD" w:rsidR="00B25D77" w:rsidRPr="005C0B65" w:rsidRDefault="00B25D77" w:rsidP="00B25D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C0B65">
        <w:rPr>
          <w:rFonts w:eastAsiaTheme="minorHAnsi"/>
          <w:sz w:val="24"/>
          <w:szCs w:val="24"/>
          <w:lang w:eastAsia="en-US"/>
        </w:rPr>
        <w:t>Wykonawca na czas realizacji umowy zobowiązany jest wyposażyć nieruchomości</w:t>
      </w:r>
      <w:r w:rsidR="00FB448A" w:rsidRPr="005C0B65">
        <w:rPr>
          <w:rFonts w:eastAsiaTheme="minorHAnsi"/>
          <w:sz w:val="24"/>
          <w:szCs w:val="24"/>
          <w:lang w:eastAsia="en-US"/>
        </w:rPr>
        <w:t xml:space="preserve"> </w:t>
      </w:r>
      <w:r w:rsidR="00223207" w:rsidRPr="005C0B65">
        <w:rPr>
          <w:rFonts w:eastAsiaTheme="minorHAnsi"/>
          <w:sz w:val="24"/>
          <w:szCs w:val="24"/>
          <w:lang w:eastAsia="en-US"/>
        </w:rPr>
        <w:t>wielolokalowe</w:t>
      </w:r>
      <w:r w:rsidRPr="005C0B65">
        <w:rPr>
          <w:rFonts w:eastAsiaTheme="minorHAnsi"/>
          <w:sz w:val="24"/>
          <w:szCs w:val="24"/>
          <w:lang w:eastAsia="en-US"/>
        </w:rPr>
        <w:t xml:space="preserve"> w pojemniki na odpady selektywnie zbierane</w:t>
      </w:r>
      <w:r w:rsidR="001E0646">
        <w:rPr>
          <w:rFonts w:eastAsiaTheme="minorHAnsi"/>
          <w:sz w:val="24"/>
          <w:szCs w:val="24"/>
          <w:lang w:eastAsia="en-US"/>
        </w:rPr>
        <w:t xml:space="preserve"> (żółte – tworzywa sztuczne, niebieskie – papier, zielone – szkło, brązowe – odpady biodegradowalne) </w:t>
      </w:r>
      <w:r w:rsidRPr="005C0B65">
        <w:rPr>
          <w:rFonts w:eastAsiaTheme="minorHAnsi"/>
          <w:sz w:val="24"/>
          <w:szCs w:val="24"/>
          <w:lang w:eastAsia="en-US"/>
        </w:rPr>
        <w:t xml:space="preserve"> o</w:t>
      </w:r>
      <w:r w:rsidR="00FB448A" w:rsidRPr="005C0B65">
        <w:rPr>
          <w:rFonts w:eastAsiaTheme="minorHAnsi"/>
          <w:sz w:val="24"/>
          <w:szCs w:val="24"/>
          <w:lang w:eastAsia="en-US"/>
        </w:rPr>
        <w:t xml:space="preserve"> </w:t>
      </w:r>
      <w:r w:rsidRPr="005C0B65">
        <w:rPr>
          <w:rFonts w:eastAsiaTheme="minorHAnsi"/>
          <w:sz w:val="24"/>
          <w:szCs w:val="24"/>
          <w:lang w:eastAsia="en-US"/>
        </w:rPr>
        <w:t>odpowiednich pojemnościach</w:t>
      </w:r>
      <w:r w:rsidR="005C0B65" w:rsidRPr="005C0B65">
        <w:rPr>
          <w:rFonts w:eastAsiaTheme="minorHAnsi"/>
          <w:sz w:val="24"/>
          <w:szCs w:val="24"/>
          <w:lang w:eastAsia="en-US"/>
        </w:rPr>
        <w:t xml:space="preserve"> nie mniejszych niż 240l,</w:t>
      </w:r>
      <w:r w:rsidRPr="005C0B65">
        <w:rPr>
          <w:rFonts w:eastAsiaTheme="minorHAnsi"/>
          <w:sz w:val="24"/>
          <w:szCs w:val="24"/>
          <w:lang w:eastAsia="en-US"/>
        </w:rPr>
        <w:t xml:space="preserve"> spełniających wymogi </w:t>
      </w:r>
      <w:r w:rsidRPr="005C0B65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>Regulaminu utrzymania czystości i</w:t>
      </w:r>
      <w:r w:rsidR="00FB448A" w:rsidRPr="005C0B65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 xml:space="preserve"> </w:t>
      </w:r>
      <w:r w:rsidRPr="005C0B65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 xml:space="preserve">porządku na terenie </w:t>
      </w:r>
      <w:r w:rsidR="00FB448A" w:rsidRPr="005C0B65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>miasta i gminy Trzciel</w:t>
      </w:r>
      <w:r w:rsidRPr="005C0B65">
        <w:rPr>
          <w:rFonts w:eastAsiaTheme="minorHAnsi"/>
          <w:sz w:val="24"/>
          <w:szCs w:val="24"/>
          <w:lang w:eastAsia="en-US"/>
        </w:rPr>
        <w:t>, które winny posiadać oznakowanie o rodzaju</w:t>
      </w:r>
      <w:r w:rsidR="00FB448A" w:rsidRPr="005C0B65">
        <w:rPr>
          <w:rFonts w:eastAsiaTheme="minorHAnsi"/>
          <w:sz w:val="24"/>
          <w:szCs w:val="24"/>
          <w:lang w:eastAsia="en-US"/>
        </w:rPr>
        <w:t xml:space="preserve"> </w:t>
      </w:r>
      <w:r w:rsidRPr="005C0B65">
        <w:rPr>
          <w:rFonts w:eastAsiaTheme="minorHAnsi"/>
          <w:sz w:val="24"/>
          <w:szCs w:val="24"/>
          <w:lang w:eastAsia="en-US"/>
        </w:rPr>
        <w:t>zbieranej w nich frakcji.</w:t>
      </w:r>
    </w:p>
    <w:p w14:paraId="57EF0DF4" w14:textId="77777777" w:rsidR="00804C87" w:rsidRDefault="00B25D77" w:rsidP="0095058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950583">
        <w:rPr>
          <w:rFonts w:eastAsiaTheme="minorHAnsi"/>
          <w:sz w:val="24"/>
          <w:szCs w:val="24"/>
          <w:lang w:eastAsia="en-US"/>
        </w:rPr>
        <w:t>Wykonawca bezpłatnie wyposaża nieruchomości zamieszkałe w worki o pojemności minimum 60 litrów przeznaczone do</w:t>
      </w:r>
      <w:r w:rsidR="00FB448A" w:rsidRPr="00950583">
        <w:rPr>
          <w:rFonts w:eastAsiaTheme="minorHAnsi"/>
          <w:sz w:val="24"/>
          <w:szCs w:val="24"/>
          <w:lang w:eastAsia="en-US"/>
        </w:rPr>
        <w:t xml:space="preserve"> </w:t>
      </w:r>
      <w:r w:rsidRPr="00950583">
        <w:rPr>
          <w:rFonts w:eastAsiaTheme="minorHAnsi"/>
          <w:sz w:val="24"/>
          <w:szCs w:val="24"/>
          <w:lang w:eastAsia="en-US"/>
        </w:rPr>
        <w:t>selektywnej zbiórki odpadów. Worki muszą być wykonane z tworzywa LDPE lub HDPE</w:t>
      </w:r>
      <w:r w:rsidR="00FB448A" w:rsidRPr="00950583">
        <w:rPr>
          <w:rFonts w:eastAsiaTheme="minorHAnsi"/>
          <w:sz w:val="24"/>
          <w:szCs w:val="24"/>
          <w:lang w:eastAsia="en-US"/>
        </w:rPr>
        <w:t xml:space="preserve"> </w:t>
      </w:r>
      <w:r w:rsidRPr="00950583">
        <w:rPr>
          <w:rFonts w:eastAsiaTheme="minorHAnsi"/>
          <w:sz w:val="24"/>
          <w:szCs w:val="24"/>
          <w:lang w:eastAsia="en-US"/>
        </w:rPr>
        <w:t>uniemożliwiającego ich rozerwanie podczas normalnej eksploatacji</w:t>
      </w:r>
      <w:r w:rsidR="00AF62F5" w:rsidRPr="00950583">
        <w:rPr>
          <w:rFonts w:eastAsiaTheme="minorHAnsi"/>
          <w:sz w:val="24"/>
          <w:szCs w:val="24"/>
          <w:lang w:eastAsia="en-US"/>
        </w:rPr>
        <w:t>,</w:t>
      </w:r>
      <w:r w:rsidRPr="00950583">
        <w:rPr>
          <w:rFonts w:eastAsiaTheme="minorHAnsi"/>
          <w:sz w:val="24"/>
          <w:szCs w:val="24"/>
          <w:lang w:eastAsia="en-US"/>
        </w:rPr>
        <w:t xml:space="preserve"> zawierać oznaczenie</w:t>
      </w:r>
      <w:r w:rsidR="00FB448A" w:rsidRPr="00950583">
        <w:rPr>
          <w:rFonts w:eastAsiaTheme="minorHAnsi"/>
          <w:sz w:val="24"/>
          <w:szCs w:val="24"/>
          <w:lang w:eastAsia="en-US"/>
        </w:rPr>
        <w:t xml:space="preserve"> </w:t>
      </w:r>
      <w:r w:rsidRPr="00950583">
        <w:rPr>
          <w:rFonts w:eastAsiaTheme="minorHAnsi"/>
          <w:sz w:val="24"/>
          <w:szCs w:val="24"/>
          <w:lang w:eastAsia="en-US"/>
        </w:rPr>
        <w:t>nazwy lub logo Wykonawcy</w:t>
      </w:r>
      <w:r w:rsidR="00AF62F5" w:rsidRPr="00950583">
        <w:rPr>
          <w:rFonts w:eastAsiaTheme="minorHAnsi"/>
          <w:sz w:val="24"/>
          <w:szCs w:val="24"/>
          <w:lang w:eastAsia="en-US"/>
        </w:rPr>
        <w:t>,</w:t>
      </w:r>
      <w:r w:rsidRPr="00950583">
        <w:rPr>
          <w:rFonts w:eastAsiaTheme="minorHAnsi"/>
          <w:sz w:val="24"/>
          <w:szCs w:val="24"/>
          <w:lang w:eastAsia="en-US"/>
        </w:rPr>
        <w:t xml:space="preserve"> być oznaczone w sposób umożliwiający identyfikację</w:t>
      </w:r>
      <w:r w:rsidR="00FB448A" w:rsidRPr="00950583">
        <w:rPr>
          <w:rFonts w:eastAsiaTheme="minorHAnsi"/>
          <w:sz w:val="24"/>
          <w:szCs w:val="24"/>
          <w:lang w:eastAsia="en-US"/>
        </w:rPr>
        <w:t xml:space="preserve"> </w:t>
      </w:r>
      <w:r w:rsidRPr="00950583">
        <w:rPr>
          <w:rFonts w:eastAsiaTheme="minorHAnsi"/>
          <w:sz w:val="24"/>
          <w:szCs w:val="24"/>
          <w:lang w:eastAsia="en-US"/>
        </w:rPr>
        <w:t>poszczególny</w:t>
      </w:r>
      <w:r w:rsidR="00804C87">
        <w:rPr>
          <w:rFonts w:eastAsiaTheme="minorHAnsi"/>
          <w:sz w:val="24"/>
          <w:szCs w:val="24"/>
          <w:lang w:eastAsia="en-US"/>
        </w:rPr>
        <w:t>ch frakcji selektywnej zbiórki i tak:</w:t>
      </w:r>
    </w:p>
    <w:p w14:paraId="08F7280E" w14:textId="77777777" w:rsidR="00804C87" w:rsidRPr="00570067" w:rsidRDefault="00804C87" w:rsidP="00804C87">
      <w:pPr>
        <w:pStyle w:val="Bezodstpw"/>
        <w:numPr>
          <w:ilvl w:val="0"/>
          <w:numId w:val="36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067">
        <w:rPr>
          <w:rFonts w:ascii="Times New Roman" w:hAnsi="Times New Roman" w:cs="Times New Roman"/>
          <w:sz w:val="24"/>
          <w:szCs w:val="24"/>
        </w:rPr>
        <w:t>kolor niebieski z napisem: „Papier i tektura” - przeznaczone na odpadowe opakowania z papieru i tektury oraz papier i tekturę nie opakowaniową,</w:t>
      </w:r>
    </w:p>
    <w:p w14:paraId="0CC84F78" w14:textId="6DAA66F2" w:rsidR="00804C87" w:rsidRPr="00570067" w:rsidRDefault="00804C87" w:rsidP="00804C87">
      <w:pPr>
        <w:pStyle w:val="Bezodstpw"/>
        <w:numPr>
          <w:ilvl w:val="0"/>
          <w:numId w:val="36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067">
        <w:rPr>
          <w:rFonts w:ascii="Times New Roman" w:hAnsi="Times New Roman" w:cs="Times New Roman"/>
          <w:sz w:val="24"/>
          <w:szCs w:val="24"/>
        </w:rPr>
        <w:t>kolor zielony z napisem: „Szkło bezbarwne i kolorowe” - przeznaczone na odpadowe opakowania ze szkła bezbarwnego i kolorowego</w:t>
      </w:r>
      <w:r w:rsidR="00971587">
        <w:rPr>
          <w:rFonts w:ascii="Times New Roman" w:hAnsi="Times New Roman" w:cs="Times New Roman"/>
          <w:sz w:val="24"/>
          <w:szCs w:val="24"/>
        </w:rPr>
        <w:t>,</w:t>
      </w:r>
    </w:p>
    <w:p w14:paraId="7B9D72C6" w14:textId="4A0E00DA" w:rsidR="00804C87" w:rsidRPr="00570067" w:rsidRDefault="00804C87" w:rsidP="00804C87">
      <w:pPr>
        <w:pStyle w:val="Bezodstpw"/>
        <w:numPr>
          <w:ilvl w:val="0"/>
          <w:numId w:val="36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067">
        <w:rPr>
          <w:rFonts w:ascii="Times New Roman" w:hAnsi="Times New Roman" w:cs="Times New Roman"/>
          <w:sz w:val="24"/>
          <w:szCs w:val="24"/>
        </w:rPr>
        <w:t>kolor żółty z napisem: „Tworzywa sztuczne, metal, opakowania wielomateriałowe” - przeznaczone na odpadowe opakowania z metali, tworzyw sztucznych oraz wielomateriałowe</w:t>
      </w:r>
      <w:r w:rsidR="00971587">
        <w:rPr>
          <w:rFonts w:ascii="Times New Roman" w:hAnsi="Times New Roman" w:cs="Times New Roman"/>
          <w:sz w:val="24"/>
          <w:szCs w:val="24"/>
        </w:rPr>
        <w:t>,</w:t>
      </w:r>
    </w:p>
    <w:p w14:paraId="6249215F" w14:textId="77777777" w:rsidR="00804C87" w:rsidRPr="00570067" w:rsidRDefault="00804C87" w:rsidP="00804C87">
      <w:pPr>
        <w:pStyle w:val="Bezodstpw"/>
        <w:numPr>
          <w:ilvl w:val="0"/>
          <w:numId w:val="36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067">
        <w:rPr>
          <w:rFonts w:ascii="Times New Roman" w:hAnsi="Times New Roman" w:cs="Times New Roman"/>
          <w:sz w:val="24"/>
          <w:szCs w:val="24"/>
        </w:rPr>
        <w:lastRenderedPageBreak/>
        <w:t xml:space="preserve">kolor brązowy z napisem: „Odpady </w:t>
      </w:r>
      <w:r w:rsidR="00570067" w:rsidRPr="00570067">
        <w:rPr>
          <w:rFonts w:ascii="Times New Roman" w:hAnsi="Times New Roman" w:cs="Times New Roman"/>
          <w:sz w:val="24"/>
          <w:szCs w:val="24"/>
        </w:rPr>
        <w:t>biodegradowalne</w:t>
      </w:r>
      <w:r w:rsidRPr="00570067">
        <w:rPr>
          <w:rFonts w:ascii="Times New Roman" w:hAnsi="Times New Roman" w:cs="Times New Roman"/>
          <w:sz w:val="24"/>
          <w:szCs w:val="24"/>
        </w:rPr>
        <w:t>” - przeznaczone na odpady biodegradowalne.</w:t>
      </w:r>
    </w:p>
    <w:p w14:paraId="2A9214B3" w14:textId="77777777" w:rsidR="00B25D77" w:rsidRPr="00AF62F5" w:rsidRDefault="00B25D77" w:rsidP="00B25D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B6317">
        <w:rPr>
          <w:rFonts w:eastAsiaTheme="minorHAnsi"/>
          <w:sz w:val="24"/>
          <w:szCs w:val="24"/>
          <w:lang w:eastAsia="en-US"/>
        </w:rPr>
        <w:t>Wykonawca uzupełni na własny koszt worki do selektywnej zbiórki po każdorazowym</w:t>
      </w:r>
      <w:r w:rsidR="00FB448A" w:rsidRPr="001B6317">
        <w:rPr>
          <w:rFonts w:eastAsiaTheme="minorHAnsi"/>
          <w:sz w:val="24"/>
          <w:szCs w:val="24"/>
          <w:lang w:eastAsia="en-US"/>
        </w:rPr>
        <w:t xml:space="preserve"> </w:t>
      </w:r>
      <w:r w:rsidRPr="00AF62F5">
        <w:rPr>
          <w:rFonts w:eastAsiaTheme="minorHAnsi"/>
          <w:sz w:val="24"/>
          <w:szCs w:val="24"/>
          <w:lang w:eastAsia="en-US"/>
        </w:rPr>
        <w:t>odbiorze odpadów poprzez pozostawienie przy wejściu na nieruchomość nowych pustych</w:t>
      </w:r>
      <w:r w:rsidR="00FB448A" w:rsidRPr="00AF62F5">
        <w:rPr>
          <w:rFonts w:eastAsiaTheme="minorHAnsi"/>
          <w:sz w:val="24"/>
          <w:szCs w:val="24"/>
          <w:lang w:eastAsia="en-US"/>
        </w:rPr>
        <w:t xml:space="preserve"> </w:t>
      </w:r>
      <w:r w:rsidRPr="00AF62F5">
        <w:rPr>
          <w:rFonts w:eastAsiaTheme="minorHAnsi"/>
          <w:sz w:val="24"/>
          <w:szCs w:val="24"/>
          <w:lang w:eastAsia="en-US"/>
        </w:rPr>
        <w:t>worków przeznaczonych na frakcję, która w danym dniu została odebrana, w ilości</w:t>
      </w:r>
      <w:r w:rsidR="00FB448A" w:rsidRPr="00AF62F5">
        <w:rPr>
          <w:rFonts w:eastAsiaTheme="minorHAnsi"/>
          <w:sz w:val="24"/>
          <w:szCs w:val="24"/>
          <w:lang w:eastAsia="en-US"/>
        </w:rPr>
        <w:t xml:space="preserve"> </w:t>
      </w:r>
      <w:r w:rsidRPr="00AF62F5">
        <w:rPr>
          <w:rFonts w:eastAsiaTheme="minorHAnsi"/>
          <w:sz w:val="24"/>
          <w:szCs w:val="24"/>
          <w:lang w:eastAsia="en-US"/>
        </w:rPr>
        <w:t>odpowiadającej liczbie odebranych worków.</w:t>
      </w:r>
    </w:p>
    <w:p w14:paraId="4130F30A" w14:textId="77777777" w:rsidR="00B25D77" w:rsidRPr="00984300" w:rsidRDefault="00B25D77" w:rsidP="00B25D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FB448A">
        <w:rPr>
          <w:rFonts w:eastAsiaTheme="minorHAnsi"/>
          <w:sz w:val="24"/>
          <w:szCs w:val="24"/>
          <w:lang w:eastAsia="en-US"/>
        </w:rPr>
        <w:t>Wykonawca po otrzymaniu od Zamawiającego aktualizacji wykazu nieruchomości, z</w:t>
      </w:r>
      <w:r w:rsidR="00FB448A" w:rsidRPr="00FB448A">
        <w:rPr>
          <w:rFonts w:eastAsiaTheme="minorHAnsi"/>
          <w:sz w:val="24"/>
          <w:szCs w:val="24"/>
          <w:lang w:eastAsia="en-US"/>
        </w:rPr>
        <w:t xml:space="preserve"> </w:t>
      </w:r>
      <w:r w:rsidRPr="00FB448A">
        <w:rPr>
          <w:rFonts w:eastAsiaTheme="minorHAnsi"/>
          <w:sz w:val="24"/>
          <w:szCs w:val="24"/>
          <w:lang w:eastAsia="en-US"/>
        </w:rPr>
        <w:t>których odbierane będą odpady komunalne zobowiązany jest niezwłocznie dostarczyć</w:t>
      </w:r>
      <w:r w:rsidR="00FB448A" w:rsidRPr="00FB448A">
        <w:rPr>
          <w:rFonts w:eastAsiaTheme="minorHAnsi"/>
          <w:sz w:val="24"/>
          <w:szCs w:val="24"/>
          <w:lang w:eastAsia="en-US"/>
        </w:rPr>
        <w:t xml:space="preserve"> </w:t>
      </w:r>
      <w:r w:rsidRPr="00FB448A">
        <w:rPr>
          <w:rFonts w:eastAsiaTheme="minorHAnsi"/>
          <w:sz w:val="24"/>
          <w:szCs w:val="24"/>
          <w:lang w:eastAsia="en-US"/>
        </w:rPr>
        <w:t xml:space="preserve">właścicielowi nieruchomości odpowiednie pojemniki (worki) na odpady w miejsca </w:t>
      </w:r>
      <w:r w:rsidRPr="00984300">
        <w:rPr>
          <w:rFonts w:eastAsiaTheme="minorHAnsi"/>
          <w:sz w:val="24"/>
          <w:szCs w:val="24"/>
          <w:lang w:eastAsia="en-US"/>
        </w:rPr>
        <w:t>wskazane</w:t>
      </w:r>
      <w:r w:rsidR="00FB448A" w:rsidRPr="00984300">
        <w:rPr>
          <w:rFonts w:eastAsiaTheme="minorHAnsi"/>
          <w:sz w:val="24"/>
          <w:szCs w:val="24"/>
          <w:lang w:eastAsia="en-US"/>
        </w:rPr>
        <w:t xml:space="preserve"> </w:t>
      </w:r>
      <w:r w:rsidR="005B45ED" w:rsidRPr="00984300">
        <w:rPr>
          <w:rFonts w:eastAsiaTheme="minorHAnsi"/>
          <w:sz w:val="24"/>
          <w:szCs w:val="24"/>
          <w:lang w:eastAsia="en-US"/>
        </w:rPr>
        <w:t>w wykazie, nie później jednak jak w terminie 7 dni od dnia zawiadomienia.</w:t>
      </w:r>
    </w:p>
    <w:p w14:paraId="0DE8A293" w14:textId="77777777" w:rsidR="00B25D77" w:rsidRPr="005B45ED" w:rsidRDefault="00B25D77" w:rsidP="00B25D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B45ED">
        <w:rPr>
          <w:rFonts w:eastAsiaTheme="minorHAnsi"/>
          <w:sz w:val="24"/>
          <w:szCs w:val="24"/>
          <w:lang w:eastAsia="en-US"/>
        </w:rPr>
        <w:t>Wykonawca zobowiązany jest przy dostarczaniu właścicielom nieruchomości</w:t>
      </w:r>
      <w:r w:rsidR="00FB448A" w:rsidRPr="005B45ED">
        <w:rPr>
          <w:rFonts w:eastAsiaTheme="minorHAnsi"/>
          <w:sz w:val="24"/>
          <w:szCs w:val="24"/>
          <w:lang w:eastAsia="en-US"/>
        </w:rPr>
        <w:t xml:space="preserve"> </w:t>
      </w:r>
      <w:r w:rsidRPr="005B45ED">
        <w:rPr>
          <w:rFonts w:eastAsiaTheme="minorHAnsi"/>
          <w:sz w:val="24"/>
          <w:szCs w:val="24"/>
          <w:lang w:eastAsia="en-US"/>
        </w:rPr>
        <w:t>pojemników (worków) przekazać szczegółowy plan (harmonogram) odbioru odpadów z</w:t>
      </w:r>
      <w:r w:rsidR="00FB448A" w:rsidRPr="005B45ED">
        <w:rPr>
          <w:rFonts w:eastAsiaTheme="minorHAnsi"/>
          <w:sz w:val="24"/>
          <w:szCs w:val="24"/>
          <w:lang w:eastAsia="en-US"/>
        </w:rPr>
        <w:t xml:space="preserve"> </w:t>
      </w:r>
      <w:r w:rsidRPr="005B45ED">
        <w:rPr>
          <w:rFonts w:eastAsiaTheme="minorHAnsi"/>
          <w:sz w:val="24"/>
          <w:szCs w:val="24"/>
          <w:lang w:eastAsia="en-US"/>
        </w:rPr>
        <w:t>nieruchomości, który zostanie przygotowany przez Wykonawcę w odpowiedniej ilości</w:t>
      </w:r>
      <w:r w:rsidR="00FB448A" w:rsidRPr="005B45ED">
        <w:rPr>
          <w:rFonts w:eastAsiaTheme="minorHAnsi"/>
          <w:sz w:val="24"/>
          <w:szCs w:val="24"/>
          <w:lang w:eastAsia="en-US"/>
        </w:rPr>
        <w:t xml:space="preserve"> </w:t>
      </w:r>
      <w:r w:rsidRPr="005B45ED">
        <w:rPr>
          <w:rFonts w:eastAsiaTheme="minorHAnsi"/>
          <w:sz w:val="24"/>
          <w:szCs w:val="24"/>
          <w:lang w:eastAsia="en-US"/>
        </w:rPr>
        <w:t>egzemplarzy.</w:t>
      </w:r>
    </w:p>
    <w:p w14:paraId="30B19002" w14:textId="77777777" w:rsidR="00B25D77" w:rsidRPr="00E73942" w:rsidRDefault="00B25D77" w:rsidP="00B25D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E73942">
        <w:rPr>
          <w:rFonts w:eastAsiaTheme="minorHAnsi"/>
          <w:sz w:val="24"/>
          <w:szCs w:val="24"/>
          <w:lang w:eastAsia="en-US"/>
        </w:rPr>
        <w:t>Obowiązkiem Wykonawcy, gdy zajdzie taka potrzeba będzie również posprzątanie wokół</w:t>
      </w:r>
      <w:r w:rsidR="00DD7DDC" w:rsidRPr="00E73942">
        <w:rPr>
          <w:rFonts w:eastAsiaTheme="minorHAnsi"/>
          <w:sz w:val="24"/>
          <w:szCs w:val="24"/>
          <w:lang w:eastAsia="en-US"/>
        </w:rPr>
        <w:t xml:space="preserve"> </w:t>
      </w:r>
      <w:r w:rsidRPr="00E73942">
        <w:rPr>
          <w:rFonts w:eastAsiaTheme="minorHAnsi"/>
          <w:sz w:val="24"/>
          <w:szCs w:val="24"/>
          <w:lang w:eastAsia="en-US"/>
        </w:rPr>
        <w:t>pojemników</w:t>
      </w:r>
      <w:r w:rsidR="003768A8" w:rsidRPr="00E73942">
        <w:rPr>
          <w:rFonts w:eastAsiaTheme="minorHAnsi"/>
          <w:sz w:val="24"/>
          <w:szCs w:val="24"/>
          <w:lang w:eastAsia="en-US"/>
        </w:rPr>
        <w:t>.</w:t>
      </w:r>
      <w:r w:rsidRPr="00E73942">
        <w:rPr>
          <w:rFonts w:eastAsiaTheme="minorHAnsi"/>
          <w:sz w:val="24"/>
          <w:szCs w:val="24"/>
          <w:lang w:eastAsia="en-US"/>
        </w:rPr>
        <w:t xml:space="preserve"> </w:t>
      </w:r>
    </w:p>
    <w:p w14:paraId="26EE75D1" w14:textId="77777777" w:rsidR="00B25D77" w:rsidRDefault="00B25D77" w:rsidP="00B25D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D7DDC">
        <w:rPr>
          <w:rFonts w:eastAsiaTheme="minorHAnsi"/>
          <w:sz w:val="24"/>
          <w:szCs w:val="24"/>
          <w:lang w:eastAsia="en-US"/>
        </w:rPr>
        <w:t>Wykonawca zobowiązany jest zapewnić utrzymanie pojemników w odpowiednim stanie</w:t>
      </w:r>
      <w:r w:rsidR="00DD7DDC">
        <w:rPr>
          <w:rFonts w:eastAsiaTheme="minorHAnsi"/>
          <w:sz w:val="24"/>
          <w:szCs w:val="24"/>
          <w:lang w:eastAsia="en-US"/>
        </w:rPr>
        <w:t xml:space="preserve"> </w:t>
      </w:r>
      <w:r w:rsidRPr="00DD7DDC">
        <w:rPr>
          <w:rFonts w:eastAsiaTheme="minorHAnsi"/>
          <w:sz w:val="24"/>
          <w:szCs w:val="24"/>
          <w:lang w:eastAsia="en-US"/>
        </w:rPr>
        <w:t>sanitarnym, porządkowym i technicznym.</w:t>
      </w:r>
    </w:p>
    <w:p w14:paraId="71078ED0" w14:textId="1C3A963A" w:rsidR="008E1C9E" w:rsidRPr="00984300" w:rsidRDefault="00DA089B" w:rsidP="008E1C9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C</w:t>
      </w:r>
      <w:r w:rsidR="008E1C9E" w:rsidRPr="003C386B">
        <w:rPr>
          <w:rFonts w:eastAsiaTheme="minorHAnsi"/>
          <w:sz w:val="24"/>
          <w:szCs w:val="24"/>
          <w:lang w:eastAsia="en-US"/>
        </w:rPr>
        <w:t xml:space="preserve">zęstotliwość opróżniania pojemników, Wykonawca dostosuje do Regulaminu utrzymania czystości i porządku na terenie miasta i gminy Trzciel, wymagań zawartych w SWZ </w:t>
      </w:r>
      <w:r w:rsidR="00011BD0" w:rsidRPr="00984300">
        <w:rPr>
          <w:rFonts w:eastAsiaTheme="minorHAnsi"/>
          <w:sz w:val="24"/>
          <w:szCs w:val="24"/>
          <w:lang w:eastAsia="en-US"/>
        </w:rPr>
        <w:t xml:space="preserve">zgodnie z </w:t>
      </w:r>
      <w:r w:rsidR="005B45ED" w:rsidRPr="00984300">
        <w:rPr>
          <w:rFonts w:eastAsiaTheme="minorHAnsi"/>
          <w:sz w:val="24"/>
          <w:szCs w:val="24"/>
          <w:lang w:eastAsia="en-US"/>
        </w:rPr>
        <w:t>zaproponowanym harmonogramem i zachowaniem wskazanej częstotliwości.</w:t>
      </w:r>
      <w:r w:rsidR="00011BD0" w:rsidRPr="00984300">
        <w:rPr>
          <w:rFonts w:eastAsiaTheme="minorHAnsi"/>
          <w:sz w:val="24"/>
          <w:szCs w:val="24"/>
          <w:lang w:eastAsia="en-US"/>
        </w:rPr>
        <w:t xml:space="preserve"> (załącznik nr </w:t>
      </w:r>
      <w:r w:rsidR="006C0AC2">
        <w:rPr>
          <w:rFonts w:eastAsiaTheme="minorHAnsi"/>
          <w:sz w:val="24"/>
          <w:szCs w:val="24"/>
          <w:lang w:eastAsia="en-US"/>
        </w:rPr>
        <w:t>8</w:t>
      </w:r>
      <w:r w:rsidR="00011BD0" w:rsidRPr="00984300">
        <w:rPr>
          <w:rFonts w:eastAsiaTheme="minorHAnsi"/>
          <w:sz w:val="24"/>
          <w:szCs w:val="24"/>
          <w:lang w:eastAsia="en-US"/>
        </w:rPr>
        <w:t xml:space="preserve"> do SWZ).</w:t>
      </w:r>
    </w:p>
    <w:p w14:paraId="49FEB267" w14:textId="667BDF5B" w:rsidR="008E1C9E" w:rsidRPr="00DC5906" w:rsidRDefault="008E1C9E" w:rsidP="008E1C9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C5906">
        <w:rPr>
          <w:rFonts w:eastAsiaTheme="minorHAnsi"/>
          <w:sz w:val="24"/>
          <w:szCs w:val="24"/>
          <w:lang w:eastAsia="en-US"/>
        </w:rPr>
        <w:t xml:space="preserve">Wykonawca wyposaży nieruchomości w pojemniki i worki </w:t>
      </w:r>
      <w:r w:rsidR="00EC3C36">
        <w:rPr>
          <w:rFonts w:eastAsiaTheme="minorHAnsi"/>
          <w:sz w:val="24"/>
          <w:szCs w:val="24"/>
          <w:lang w:eastAsia="en-US"/>
        </w:rPr>
        <w:t>na odpady selektywnie zbierane</w:t>
      </w:r>
      <w:r w:rsidRPr="00DC5906">
        <w:rPr>
          <w:rFonts w:eastAsiaTheme="minorHAnsi"/>
          <w:sz w:val="24"/>
          <w:szCs w:val="24"/>
          <w:lang w:eastAsia="en-US"/>
        </w:rPr>
        <w:t xml:space="preserve"> </w:t>
      </w:r>
      <w:r w:rsidRPr="00DC5906">
        <w:rPr>
          <w:rFonts w:eastAsiaTheme="minorHAnsi"/>
          <w:b/>
          <w:bCs/>
          <w:sz w:val="24"/>
          <w:szCs w:val="24"/>
          <w:lang w:eastAsia="en-US"/>
        </w:rPr>
        <w:t xml:space="preserve">do dnia </w:t>
      </w:r>
      <w:r w:rsidR="00980671">
        <w:rPr>
          <w:rFonts w:eastAsiaTheme="minorHAnsi"/>
          <w:b/>
          <w:bCs/>
          <w:sz w:val="24"/>
          <w:szCs w:val="24"/>
          <w:lang w:eastAsia="en-US"/>
        </w:rPr>
        <w:t xml:space="preserve">28 </w:t>
      </w:r>
      <w:r w:rsidR="00A52DA0">
        <w:rPr>
          <w:rFonts w:eastAsiaTheme="minorHAnsi"/>
          <w:b/>
          <w:bCs/>
          <w:sz w:val="24"/>
          <w:szCs w:val="24"/>
          <w:lang w:eastAsia="en-US"/>
        </w:rPr>
        <w:t>kwietnia</w:t>
      </w:r>
      <w:r w:rsidR="00363FB0" w:rsidRPr="00DC5906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DC5906">
        <w:rPr>
          <w:rFonts w:eastAsiaTheme="minorHAnsi"/>
          <w:b/>
          <w:bCs/>
          <w:sz w:val="24"/>
          <w:szCs w:val="24"/>
          <w:lang w:eastAsia="en-US"/>
        </w:rPr>
        <w:t>20</w:t>
      </w:r>
      <w:r w:rsidR="00A40AA1">
        <w:rPr>
          <w:rFonts w:eastAsiaTheme="minorHAnsi"/>
          <w:b/>
          <w:bCs/>
          <w:sz w:val="24"/>
          <w:szCs w:val="24"/>
          <w:lang w:eastAsia="en-US"/>
        </w:rPr>
        <w:t>2</w:t>
      </w:r>
      <w:r w:rsidR="00A52DA0">
        <w:rPr>
          <w:rFonts w:eastAsiaTheme="minorHAnsi"/>
          <w:b/>
          <w:bCs/>
          <w:sz w:val="24"/>
          <w:szCs w:val="24"/>
          <w:lang w:eastAsia="en-US"/>
        </w:rPr>
        <w:t>3</w:t>
      </w:r>
      <w:r w:rsidRPr="00DC5906">
        <w:rPr>
          <w:rFonts w:eastAsiaTheme="minorHAnsi"/>
          <w:b/>
          <w:bCs/>
          <w:sz w:val="24"/>
          <w:szCs w:val="24"/>
          <w:lang w:eastAsia="en-US"/>
        </w:rPr>
        <w:t>r.</w:t>
      </w:r>
    </w:p>
    <w:p w14:paraId="1AC757EC" w14:textId="77777777" w:rsidR="008E1C9E" w:rsidRDefault="008E1C9E" w:rsidP="008E1C9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14:paraId="6C84BEA4" w14:textId="77777777" w:rsidR="00585F8E" w:rsidRPr="00585F8E" w:rsidRDefault="00585F8E" w:rsidP="0022005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585F8E">
        <w:rPr>
          <w:rFonts w:eastAsiaTheme="minorHAnsi"/>
          <w:b/>
          <w:sz w:val="24"/>
          <w:szCs w:val="24"/>
          <w:lang w:eastAsia="en-US"/>
        </w:rPr>
        <w:t xml:space="preserve">IV. </w:t>
      </w:r>
      <w:r w:rsidRPr="00585F8E">
        <w:rPr>
          <w:rFonts w:eastAsiaTheme="minorHAnsi"/>
          <w:b/>
          <w:bCs/>
          <w:sz w:val="24"/>
          <w:szCs w:val="24"/>
          <w:lang w:eastAsia="en-US"/>
        </w:rPr>
        <w:t>SPOSÓB ŚWIADCZENIA USŁUG</w:t>
      </w:r>
    </w:p>
    <w:p w14:paraId="3B92857A" w14:textId="77777777" w:rsidR="00397CF5" w:rsidRPr="00F26AC1" w:rsidRDefault="00F26AC1" w:rsidP="00F26AC1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1.  </w:t>
      </w:r>
      <w:r w:rsidR="00397CF5" w:rsidRPr="00F26AC1">
        <w:rPr>
          <w:rFonts w:eastAsiaTheme="minorHAnsi"/>
          <w:b/>
          <w:bCs/>
          <w:sz w:val="24"/>
          <w:szCs w:val="24"/>
          <w:lang w:eastAsia="en-US"/>
        </w:rPr>
        <w:t>Częstotliwość odbierania odpadów</w:t>
      </w:r>
      <w:r w:rsidR="001F05D9" w:rsidRPr="00F26AC1">
        <w:rPr>
          <w:rFonts w:eastAsiaTheme="minorHAnsi"/>
          <w:b/>
          <w:bCs/>
          <w:sz w:val="24"/>
          <w:szCs w:val="24"/>
          <w:lang w:eastAsia="en-US"/>
        </w:rPr>
        <w:t>.</w:t>
      </w:r>
    </w:p>
    <w:p w14:paraId="7F17625F" w14:textId="6D27183E" w:rsidR="00397CF5" w:rsidRPr="00211B55" w:rsidRDefault="00397CF5" w:rsidP="0022005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11B55">
        <w:rPr>
          <w:rFonts w:eastAsiaTheme="minorHAnsi"/>
          <w:sz w:val="24"/>
          <w:szCs w:val="24"/>
          <w:lang w:eastAsia="en-US"/>
        </w:rPr>
        <w:t>Wykonawca będzie odbierał odpady komunalne z nieruchomości, na których zamieszkują</w:t>
      </w:r>
      <w:r w:rsidR="001F05D9" w:rsidRPr="00211B55">
        <w:rPr>
          <w:rFonts w:eastAsiaTheme="minorHAnsi"/>
          <w:sz w:val="24"/>
          <w:szCs w:val="24"/>
          <w:lang w:eastAsia="en-US"/>
        </w:rPr>
        <w:t xml:space="preserve"> </w:t>
      </w:r>
      <w:r w:rsidRPr="00211B55">
        <w:rPr>
          <w:rFonts w:eastAsiaTheme="minorHAnsi"/>
          <w:sz w:val="24"/>
          <w:szCs w:val="24"/>
          <w:lang w:eastAsia="en-US"/>
        </w:rPr>
        <w:t xml:space="preserve">mieszkańcy z częstotliwością </w:t>
      </w:r>
      <w:r w:rsidR="001F05D9" w:rsidRPr="00211B55">
        <w:rPr>
          <w:rFonts w:eastAsiaTheme="minorHAnsi"/>
          <w:bCs/>
          <w:sz w:val="24"/>
          <w:szCs w:val="24"/>
          <w:lang w:eastAsia="en-US"/>
        </w:rPr>
        <w:t xml:space="preserve">wynikającą z zapisów w uchwale </w:t>
      </w:r>
      <w:r w:rsidR="001F05D9" w:rsidRPr="000828E9">
        <w:rPr>
          <w:sz w:val="24"/>
          <w:szCs w:val="24"/>
        </w:rPr>
        <w:t>Nr XI</w:t>
      </w:r>
      <w:r w:rsidR="0021295E" w:rsidRPr="000828E9">
        <w:rPr>
          <w:sz w:val="24"/>
          <w:szCs w:val="24"/>
        </w:rPr>
        <w:t>X</w:t>
      </w:r>
      <w:r w:rsidR="001F05D9" w:rsidRPr="000828E9">
        <w:rPr>
          <w:sz w:val="24"/>
          <w:szCs w:val="24"/>
        </w:rPr>
        <w:t>/1</w:t>
      </w:r>
      <w:r w:rsidR="0021295E" w:rsidRPr="000828E9">
        <w:rPr>
          <w:sz w:val="24"/>
          <w:szCs w:val="24"/>
        </w:rPr>
        <w:t>34</w:t>
      </w:r>
      <w:r w:rsidR="001F05D9" w:rsidRPr="000828E9">
        <w:rPr>
          <w:sz w:val="24"/>
          <w:szCs w:val="24"/>
        </w:rPr>
        <w:t>/201</w:t>
      </w:r>
      <w:r w:rsidR="0021295E" w:rsidRPr="000828E9">
        <w:rPr>
          <w:sz w:val="24"/>
          <w:szCs w:val="24"/>
        </w:rPr>
        <w:t>6</w:t>
      </w:r>
      <w:r w:rsidR="001F05D9" w:rsidRPr="000828E9">
        <w:rPr>
          <w:sz w:val="24"/>
          <w:szCs w:val="24"/>
        </w:rPr>
        <w:t xml:space="preserve"> Rady Miejskiej w Trzcielu z dnia </w:t>
      </w:r>
      <w:r w:rsidR="0021295E" w:rsidRPr="000828E9">
        <w:rPr>
          <w:sz w:val="24"/>
          <w:szCs w:val="24"/>
        </w:rPr>
        <w:t>14</w:t>
      </w:r>
      <w:r w:rsidR="001F05D9" w:rsidRPr="000828E9">
        <w:rPr>
          <w:sz w:val="24"/>
          <w:szCs w:val="24"/>
        </w:rPr>
        <w:t xml:space="preserve"> li</w:t>
      </w:r>
      <w:r w:rsidR="0021295E" w:rsidRPr="000828E9">
        <w:rPr>
          <w:sz w:val="24"/>
          <w:szCs w:val="24"/>
        </w:rPr>
        <w:t>pca</w:t>
      </w:r>
      <w:r w:rsidR="001F05D9" w:rsidRPr="000828E9">
        <w:rPr>
          <w:sz w:val="24"/>
          <w:szCs w:val="24"/>
        </w:rPr>
        <w:t xml:space="preserve"> 201</w:t>
      </w:r>
      <w:r w:rsidR="0021295E" w:rsidRPr="000828E9">
        <w:rPr>
          <w:sz w:val="24"/>
          <w:szCs w:val="24"/>
        </w:rPr>
        <w:t>6</w:t>
      </w:r>
      <w:r w:rsidR="001F05D9" w:rsidRPr="000828E9">
        <w:rPr>
          <w:sz w:val="24"/>
          <w:szCs w:val="24"/>
        </w:rPr>
        <w:t xml:space="preserve">r. </w:t>
      </w:r>
      <w:r w:rsidR="001F05D9" w:rsidRPr="00211B55">
        <w:rPr>
          <w:sz w:val="24"/>
          <w:szCs w:val="24"/>
        </w:rPr>
        <w:t xml:space="preserve">w sprawie: ustalenia szczegółowego sposobu i zakresu świadczenia usług dotyczących odbierania odpadów komunalnych od właścicieli nieruchomości </w:t>
      </w:r>
      <w:r w:rsidR="009F2757" w:rsidRPr="00211B55">
        <w:rPr>
          <w:sz w:val="24"/>
          <w:szCs w:val="24"/>
        </w:rPr>
        <w:t>z zachowaniem odbioru co tydzień dla miejscowości Trzciel i Brójce oraz co 2 tygodnie z pozostałych miejscowości.</w:t>
      </w:r>
    </w:p>
    <w:p w14:paraId="3F25DA89" w14:textId="77777777" w:rsidR="00397CF5" w:rsidRPr="00211B55" w:rsidRDefault="00397CF5" w:rsidP="0022005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BE7A20">
        <w:rPr>
          <w:rFonts w:eastAsiaTheme="minorHAnsi"/>
          <w:sz w:val="24"/>
          <w:szCs w:val="24"/>
          <w:lang w:eastAsia="en-US"/>
        </w:rPr>
        <w:lastRenderedPageBreak/>
        <w:t>W przypadku nowo zgłoszonej nieruchomości Wykonawca będzie odbierał odpady z tej</w:t>
      </w:r>
      <w:r w:rsidR="00BE7A20" w:rsidRPr="00BE7A20">
        <w:rPr>
          <w:rFonts w:eastAsiaTheme="minorHAnsi"/>
          <w:sz w:val="24"/>
          <w:szCs w:val="24"/>
          <w:lang w:eastAsia="en-US"/>
        </w:rPr>
        <w:t xml:space="preserve"> </w:t>
      </w:r>
      <w:r w:rsidRPr="00BE7A20">
        <w:rPr>
          <w:rFonts w:eastAsiaTheme="minorHAnsi"/>
          <w:sz w:val="24"/>
          <w:szCs w:val="24"/>
          <w:lang w:eastAsia="en-US"/>
        </w:rPr>
        <w:t>nieruchomości począwszy od pierwszego tygodnia następującego po tygodniu, w którym</w:t>
      </w:r>
      <w:r w:rsidR="00BE7A20">
        <w:rPr>
          <w:rFonts w:eastAsiaTheme="minorHAnsi"/>
          <w:sz w:val="24"/>
          <w:szCs w:val="24"/>
          <w:lang w:eastAsia="en-US"/>
        </w:rPr>
        <w:t xml:space="preserve"> </w:t>
      </w:r>
      <w:r w:rsidRPr="00211B55">
        <w:rPr>
          <w:rFonts w:eastAsiaTheme="minorHAnsi"/>
          <w:sz w:val="24"/>
          <w:szCs w:val="24"/>
          <w:lang w:eastAsia="en-US"/>
        </w:rPr>
        <w:t>przekazano informację Wykonawcy.</w:t>
      </w:r>
    </w:p>
    <w:p w14:paraId="2A3D95B5" w14:textId="272E901B" w:rsidR="00397CF5" w:rsidRPr="00E1460C" w:rsidRDefault="00397CF5" w:rsidP="00BE7A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E1460C">
        <w:rPr>
          <w:rFonts w:eastAsiaTheme="minorHAnsi"/>
          <w:sz w:val="24"/>
          <w:szCs w:val="24"/>
          <w:lang w:eastAsia="en-US"/>
        </w:rPr>
        <w:t>Wykonawca będzie odbierał odpady wielkogabarytowe w czasie okresowych „wystawek”</w:t>
      </w:r>
      <w:r w:rsidR="00BE7A20" w:rsidRPr="00E1460C">
        <w:rPr>
          <w:rFonts w:eastAsiaTheme="minorHAnsi"/>
          <w:sz w:val="24"/>
          <w:szCs w:val="24"/>
          <w:lang w:eastAsia="en-US"/>
        </w:rPr>
        <w:t xml:space="preserve"> w termin</w:t>
      </w:r>
      <w:r w:rsidR="008F3E7A" w:rsidRPr="00E1460C">
        <w:rPr>
          <w:rFonts w:eastAsiaTheme="minorHAnsi"/>
          <w:sz w:val="24"/>
          <w:szCs w:val="24"/>
          <w:lang w:eastAsia="en-US"/>
        </w:rPr>
        <w:t xml:space="preserve">ie </w:t>
      </w:r>
      <w:r w:rsidR="00885697" w:rsidRPr="00E1460C">
        <w:rPr>
          <w:rFonts w:eastAsiaTheme="minorHAnsi"/>
          <w:sz w:val="24"/>
          <w:szCs w:val="24"/>
          <w:lang w:eastAsia="en-US"/>
        </w:rPr>
        <w:t>wrzesień</w:t>
      </w:r>
      <w:r w:rsidR="008F3E7A" w:rsidRPr="00E1460C">
        <w:rPr>
          <w:rFonts w:eastAsiaTheme="minorHAnsi"/>
          <w:sz w:val="24"/>
          <w:szCs w:val="24"/>
          <w:lang w:eastAsia="en-US"/>
        </w:rPr>
        <w:t xml:space="preserve"> 202</w:t>
      </w:r>
      <w:r w:rsidR="00B403BF" w:rsidRPr="00E1460C">
        <w:rPr>
          <w:rFonts w:eastAsiaTheme="minorHAnsi"/>
          <w:sz w:val="24"/>
          <w:szCs w:val="24"/>
          <w:lang w:eastAsia="en-US"/>
        </w:rPr>
        <w:t>3</w:t>
      </w:r>
      <w:r w:rsidR="008F3E7A" w:rsidRPr="00E1460C">
        <w:rPr>
          <w:rFonts w:eastAsiaTheme="minorHAnsi"/>
          <w:sz w:val="24"/>
          <w:szCs w:val="24"/>
          <w:lang w:eastAsia="en-US"/>
        </w:rPr>
        <w:t>r.</w:t>
      </w:r>
      <w:r w:rsidR="00EA5561" w:rsidRPr="00E1460C">
        <w:rPr>
          <w:rFonts w:eastAsiaTheme="minorHAnsi"/>
          <w:sz w:val="24"/>
          <w:szCs w:val="24"/>
          <w:lang w:eastAsia="en-US"/>
        </w:rPr>
        <w:t xml:space="preserve"> z nieruchomości na których zamieszkują mieszkańcy.</w:t>
      </w:r>
    </w:p>
    <w:p w14:paraId="17A515BA" w14:textId="599606F0" w:rsidR="001C1CDB" w:rsidRPr="00E1460C" w:rsidRDefault="001C1CDB" w:rsidP="001C1CD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E1460C">
        <w:rPr>
          <w:rFonts w:eastAsiaTheme="minorHAnsi"/>
          <w:sz w:val="24"/>
          <w:szCs w:val="24"/>
          <w:lang w:eastAsia="en-US"/>
        </w:rPr>
        <w:t>Wykonawca będzie odbierał odpady elektryczne i elektroniczne wraz ze sprzętem AGD</w:t>
      </w:r>
      <w:r w:rsidR="00C41389" w:rsidRPr="00E1460C">
        <w:rPr>
          <w:rFonts w:eastAsiaTheme="minorHAnsi"/>
          <w:sz w:val="24"/>
          <w:szCs w:val="24"/>
          <w:lang w:eastAsia="en-US"/>
        </w:rPr>
        <w:t xml:space="preserve"> </w:t>
      </w:r>
      <w:r w:rsidR="00C41389" w:rsidRPr="00E1460C">
        <w:rPr>
          <w:sz w:val="22"/>
          <w:szCs w:val="22"/>
        </w:rPr>
        <w:t>zużyte opony z wyłączeniem opon przemysłowych (rolniczych, ciężarowych)</w:t>
      </w:r>
      <w:r w:rsidR="00C41389" w:rsidRPr="00E1460C">
        <w:rPr>
          <w:rFonts w:eastAsiaTheme="minorHAnsi"/>
          <w:sz w:val="24"/>
          <w:szCs w:val="24"/>
          <w:lang w:eastAsia="en-US"/>
        </w:rPr>
        <w:t xml:space="preserve"> </w:t>
      </w:r>
      <w:r w:rsidRPr="00E1460C">
        <w:rPr>
          <w:rFonts w:eastAsiaTheme="minorHAnsi"/>
          <w:sz w:val="24"/>
          <w:szCs w:val="24"/>
          <w:lang w:eastAsia="en-US"/>
        </w:rPr>
        <w:t>w czasie okresowych „wystawek” w termin</w:t>
      </w:r>
      <w:r w:rsidR="008F3E7A" w:rsidRPr="00E1460C">
        <w:rPr>
          <w:rFonts w:eastAsiaTheme="minorHAnsi"/>
          <w:sz w:val="24"/>
          <w:szCs w:val="24"/>
          <w:lang w:eastAsia="en-US"/>
        </w:rPr>
        <w:t>ie</w:t>
      </w:r>
      <w:r w:rsidRPr="00E1460C">
        <w:rPr>
          <w:rFonts w:eastAsiaTheme="minorHAnsi"/>
          <w:sz w:val="24"/>
          <w:szCs w:val="24"/>
          <w:lang w:eastAsia="en-US"/>
        </w:rPr>
        <w:t xml:space="preserve"> </w:t>
      </w:r>
      <w:r w:rsidR="00885697" w:rsidRPr="00E1460C">
        <w:rPr>
          <w:rFonts w:eastAsiaTheme="minorHAnsi"/>
          <w:sz w:val="24"/>
          <w:szCs w:val="24"/>
          <w:lang w:eastAsia="en-US"/>
        </w:rPr>
        <w:t>wrzesień</w:t>
      </w:r>
      <w:r w:rsidR="00EC3C36" w:rsidRPr="00E1460C">
        <w:rPr>
          <w:rFonts w:eastAsiaTheme="minorHAnsi"/>
          <w:sz w:val="24"/>
          <w:szCs w:val="24"/>
          <w:lang w:eastAsia="en-US"/>
        </w:rPr>
        <w:t xml:space="preserve"> </w:t>
      </w:r>
      <w:r w:rsidR="008F3E7A" w:rsidRPr="00E1460C">
        <w:rPr>
          <w:rFonts w:eastAsiaTheme="minorHAnsi"/>
          <w:sz w:val="24"/>
          <w:szCs w:val="24"/>
          <w:lang w:eastAsia="en-US"/>
        </w:rPr>
        <w:t>202</w:t>
      </w:r>
      <w:r w:rsidR="00B403BF" w:rsidRPr="00E1460C">
        <w:rPr>
          <w:rFonts w:eastAsiaTheme="minorHAnsi"/>
          <w:sz w:val="24"/>
          <w:szCs w:val="24"/>
          <w:lang w:eastAsia="en-US"/>
        </w:rPr>
        <w:t>3</w:t>
      </w:r>
      <w:r w:rsidR="008F3E7A" w:rsidRPr="00E1460C">
        <w:rPr>
          <w:rFonts w:eastAsiaTheme="minorHAnsi"/>
          <w:sz w:val="24"/>
          <w:szCs w:val="24"/>
          <w:lang w:eastAsia="en-US"/>
        </w:rPr>
        <w:t xml:space="preserve">r. </w:t>
      </w:r>
      <w:r w:rsidRPr="00E1460C">
        <w:rPr>
          <w:rFonts w:eastAsiaTheme="minorHAnsi"/>
          <w:sz w:val="24"/>
          <w:szCs w:val="24"/>
          <w:lang w:eastAsia="en-US"/>
        </w:rPr>
        <w:t>z nieruchomości na których zamieszkują mieszkańcy.</w:t>
      </w:r>
    </w:p>
    <w:p w14:paraId="333F334C" w14:textId="66D36A6F" w:rsidR="00B82E58" w:rsidRPr="00E1460C" w:rsidRDefault="00EA5561" w:rsidP="00EA556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E1460C">
        <w:rPr>
          <w:rFonts w:eastAsiaTheme="minorHAnsi"/>
          <w:sz w:val="24"/>
          <w:szCs w:val="24"/>
          <w:lang w:eastAsia="en-US"/>
        </w:rPr>
        <w:t xml:space="preserve">Wykonawca będzie odbierał przeterminowane leki </w:t>
      </w:r>
      <w:r w:rsidR="00644EBE" w:rsidRPr="00E1460C">
        <w:rPr>
          <w:rFonts w:eastAsiaTheme="minorHAnsi"/>
          <w:sz w:val="24"/>
          <w:szCs w:val="24"/>
          <w:lang w:eastAsia="en-US"/>
        </w:rPr>
        <w:t>1</w:t>
      </w:r>
      <w:r w:rsidRPr="00E1460C">
        <w:rPr>
          <w:rFonts w:eastAsiaTheme="minorHAnsi"/>
          <w:sz w:val="24"/>
          <w:szCs w:val="24"/>
          <w:lang w:eastAsia="en-US"/>
        </w:rPr>
        <w:t xml:space="preserve"> raz w </w:t>
      </w:r>
      <w:r w:rsidR="004600F5" w:rsidRPr="00E1460C">
        <w:rPr>
          <w:rFonts w:eastAsiaTheme="minorHAnsi"/>
          <w:sz w:val="24"/>
          <w:szCs w:val="24"/>
          <w:lang w:eastAsia="en-US"/>
        </w:rPr>
        <w:t xml:space="preserve">okresie realizacji zamówienia </w:t>
      </w:r>
      <w:r w:rsidRPr="00E1460C">
        <w:rPr>
          <w:rFonts w:eastAsiaTheme="minorHAnsi"/>
          <w:sz w:val="24"/>
          <w:szCs w:val="24"/>
          <w:lang w:eastAsia="en-US"/>
        </w:rPr>
        <w:t>w terminach uzgodnionych z zamawiającym z nieruchomości na których zamieszkują mieszkańcy.</w:t>
      </w:r>
      <w:r w:rsidR="00644EBE" w:rsidRPr="00E1460C">
        <w:rPr>
          <w:rFonts w:eastAsiaTheme="minorHAnsi"/>
          <w:sz w:val="24"/>
          <w:szCs w:val="24"/>
          <w:lang w:eastAsia="en-US"/>
        </w:rPr>
        <w:t xml:space="preserve"> (sugeruje się odbiór w terminie odbioru odpadów wielkogabarytowych tj. </w:t>
      </w:r>
      <w:r w:rsidR="00885697" w:rsidRPr="00E1460C">
        <w:rPr>
          <w:rFonts w:eastAsiaTheme="minorHAnsi"/>
          <w:sz w:val="24"/>
          <w:szCs w:val="24"/>
          <w:lang w:eastAsia="en-US"/>
        </w:rPr>
        <w:t>wrzesień</w:t>
      </w:r>
      <w:r w:rsidR="00644EBE" w:rsidRPr="00E1460C">
        <w:rPr>
          <w:rFonts w:eastAsiaTheme="minorHAnsi"/>
          <w:sz w:val="24"/>
          <w:szCs w:val="24"/>
          <w:lang w:eastAsia="en-US"/>
        </w:rPr>
        <w:t xml:space="preserve"> 202</w:t>
      </w:r>
      <w:r w:rsidR="00B403BF" w:rsidRPr="00E1460C">
        <w:rPr>
          <w:rFonts w:eastAsiaTheme="minorHAnsi"/>
          <w:sz w:val="24"/>
          <w:szCs w:val="24"/>
          <w:lang w:eastAsia="en-US"/>
        </w:rPr>
        <w:t>3</w:t>
      </w:r>
      <w:r w:rsidR="00644EBE" w:rsidRPr="00E1460C">
        <w:rPr>
          <w:rFonts w:eastAsiaTheme="minorHAnsi"/>
          <w:sz w:val="24"/>
          <w:szCs w:val="24"/>
          <w:lang w:eastAsia="en-US"/>
        </w:rPr>
        <w:t>r.).</w:t>
      </w:r>
    </w:p>
    <w:p w14:paraId="1A9FC354" w14:textId="77777777" w:rsidR="00C24AAC" w:rsidRPr="00C24AAC" w:rsidRDefault="00C24AAC" w:rsidP="00EA556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24AAC">
        <w:rPr>
          <w:rFonts w:eastAsiaTheme="minorHAnsi"/>
          <w:sz w:val="24"/>
          <w:szCs w:val="24"/>
          <w:lang w:eastAsia="en-US"/>
        </w:rPr>
        <w:t xml:space="preserve">Wykonawca będzie odbierał na bieżąco przeterminowane leki z wyznaczonych punktów tj. </w:t>
      </w:r>
      <w:r w:rsidRPr="00C24AAC">
        <w:rPr>
          <w:sz w:val="24"/>
          <w:szCs w:val="24"/>
        </w:rPr>
        <w:t>w punktach aptecznych w Trzcielu i w Brójcach, przychodniach zdrowia w Trzcielu i w Brójcach.</w:t>
      </w:r>
      <w:r w:rsidRPr="00C24AAC">
        <w:rPr>
          <w:rFonts w:eastAsiaTheme="minorHAnsi"/>
          <w:sz w:val="24"/>
          <w:szCs w:val="24"/>
          <w:lang w:eastAsia="en-US"/>
        </w:rPr>
        <w:t xml:space="preserve"> </w:t>
      </w:r>
    </w:p>
    <w:p w14:paraId="7E152363" w14:textId="77777777" w:rsidR="00397CF5" w:rsidRPr="00BE7A20" w:rsidRDefault="00397CF5" w:rsidP="00BE7A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BE7A20">
        <w:rPr>
          <w:rFonts w:eastAsiaTheme="minorHAnsi"/>
          <w:sz w:val="24"/>
          <w:szCs w:val="24"/>
          <w:lang w:eastAsia="en-US"/>
        </w:rPr>
        <w:t>Świadczenie przez Wykonawcę usług nie może zakłócać ciszy nocnej i jest niezależne od</w:t>
      </w:r>
      <w:r w:rsidR="00BE7A20">
        <w:rPr>
          <w:rFonts w:eastAsiaTheme="minorHAnsi"/>
          <w:sz w:val="24"/>
          <w:szCs w:val="24"/>
          <w:lang w:eastAsia="en-US"/>
        </w:rPr>
        <w:t xml:space="preserve"> </w:t>
      </w:r>
      <w:r w:rsidRPr="00BE7A20">
        <w:rPr>
          <w:rFonts w:eastAsiaTheme="minorHAnsi"/>
          <w:sz w:val="24"/>
          <w:szCs w:val="24"/>
          <w:lang w:eastAsia="en-US"/>
        </w:rPr>
        <w:t>warunków atmosferycznych.</w:t>
      </w:r>
    </w:p>
    <w:p w14:paraId="0BFB7DCF" w14:textId="77777777" w:rsidR="00397CF5" w:rsidRPr="00F26AC1" w:rsidRDefault="00F26AC1" w:rsidP="00F26AC1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2.  </w:t>
      </w:r>
      <w:r w:rsidR="00397CF5" w:rsidRPr="00F26AC1">
        <w:rPr>
          <w:rFonts w:eastAsiaTheme="minorHAnsi"/>
          <w:b/>
          <w:bCs/>
          <w:sz w:val="24"/>
          <w:szCs w:val="24"/>
          <w:lang w:eastAsia="en-US"/>
        </w:rPr>
        <w:t>Harmonogram</w:t>
      </w:r>
      <w:r w:rsidR="00BE7A20" w:rsidRPr="00F26AC1">
        <w:rPr>
          <w:rFonts w:eastAsiaTheme="minorHAnsi"/>
          <w:b/>
          <w:bCs/>
          <w:sz w:val="24"/>
          <w:szCs w:val="24"/>
          <w:lang w:eastAsia="en-US"/>
        </w:rPr>
        <w:t>.</w:t>
      </w:r>
    </w:p>
    <w:p w14:paraId="4A1636F4" w14:textId="1A6E3866" w:rsidR="00397CF5" w:rsidRPr="00984300" w:rsidRDefault="00397CF5" w:rsidP="00BE7A2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984300">
        <w:rPr>
          <w:rFonts w:eastAsiaTheme="minorHAnsi"/>
          <w:sz w:val="24"/>
          <w:szCs w:val="24"/>
          <w:lang w:eastAsia="en-US"/>
        </w:rPr>
        <w:t>Wykonawca przedłoży Zamawiającemu w formie papierowej i elektronicznej</w:t>
      </w:r>
      <w:r w:rsidR="00BE7A20" w:rsidRPr="00984300">
        <w:rPr>
          <w:rFonts w:eastAsiaTheme="minorHAnsi"/>
          <w:sz w:val="24"/>
          <w:szCs w:val="24"/>
          <w:lang w:eastAsia="en-US"/>
        </w:rPr>
        <w:t xml:space="preserve"> </w:t>
      </w:r>
      <w:r w:rsidRPr="00984300">
        <w:rPr>
          <w:rFonts w:eastAsiaTheme="minorHAnsi"/>
          <w:sz w:val="24"/>
          <w:szCs w:val="24"/>
          <w:lang w:eastAsia="en-US"/>
        </w:rPr>
        <w:t xml:space="preserve">szczegółowy harmonogram odbioru odpadów, </w:t>
      </w:r>
      <w:r w:rsidR="002B437F" w:rsidRPr="00984300">
        <w:rPr>
          <w:rFonts w:eastAsiaTheme="minorHAnsi"/>
          <w:sz w:val="24"/>
          <w:szCs w:val="24"/>
          <w:lang w:eastAsia="en-US"/>
        </w:rPr>
        <w:t xml:space="preserve">ze wskazaniem miejscowości i daty odbioru z zachowaniem zapisów wzoru harmonogramu stanowiącego załącznik </w:t>
      </w:r>
      <w:r w:rsidR="00984300">
        <w:rPr>
          <w:rFonts w:eastAsiaTheme="minorHAnsi"/>
          <w:sz w:val="24"/>
          <w:szCs w:val="24"/>
          <w:lang w:eastAsia="en-US"/>
        </w:rPr>
        <w:t xml:space="preserve">nr </w:t>
      </w:r>
      <w:r w:rsidR="00C34134">
        <w:rPr>
          <w:rFonts w:eastAsiaTheme="minorHAnsi"/>
          <w:sz w:val="24"/>
          <w:szCs w:val="24"/>
          <w:lang w:eastAsia="en-US"/>
        </w:rPr>
        <w:t>8</w:t>
      </w:r>
      <w:r w:rsidR="00984300">
        <w:rPr>
          <w:rFonts w:eastAsiaTheme="minorHAnsi"/>
          <w:sz w:val="24"/>
          <w:szCs w:val="24"/>
          <w:lang w:eastAsia="en-US"/>
        </w:rPr>
        <w:t xml:space="preserve"> do SWZ</w:t>
      </w:r>
      <w:r w:rsidR="002B437F" w:rsidRPr="00984300">
        <w:rPr>
          <w:rFonts w:eastAsiaTheme="minorHAnsi"/>
          <w:sz w:val="24"/>
          <w:szCs w:val="24"/>
          <w:lang w:eastAsia="en-US"/>
        </w:rPr>
        <w:t xml:space="preserve">. </w:t>
      </w:r>
    </w:p>
    <w:p w14:paraId="514716CA" w14:textId="77777777" w:rsidR="00397CF5" w:rsidRDefault="00397CF5" w:rsidP="00BE7A2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F87A35">
        <w:rPr>
          <w:rFonts w:eastAsiaTheme="minorHAnsi"/>
          <w:sz w:val="24"/>
          <w:szCs w:val="24"/>
          <w:lang w:eastAsia="en-US"/>
        </w:rPr>
        <w:t>Wykonawca odbierze odpady ze wszystkich nieruchomości zamieszkałych zgłoszonych</w:t>
      </w:r>
      <w:r w:rsidR="00F87A35">
        <w:rPr>
          <w:rFonts w:eastAsiaTheme="minorHAnsi"/>
          <w:sz w:val="24"/>
          <w:szCs w:val="24"/>
          <w:lang w:eastAsia="en-US"/>
        </w:rPr>
        <w:t xml:space="preserve"> </w:t>
      </w:r>
      <w:r w:rsidRPr="00F87A35">
        <w:rPr>
          <w:rFonts w:eastAsiaTheme="minorHAnsi"/>
          <w:sz w:val="24"/>
          <w:szCs w:val="24"/>
          <w:lang w:eastAsia="en-US"/>
        </w:rPr>
        <w:t>przez Zamawiającego, bez względu na stopień trudności dojazdu do nieruchomości.</w:t>
      </w:r>
    </w:p>
    <w:p w14:paraId="2F422FA8" w14:textId="77777777" w:rsidR="00397CF5" w:rsidRPr="002B437F" w:rsidRDefault="00397CF5" w:rsidP="00397C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B437F">
        <w:rPr>
          <w:rFonts w:eastAsiaTheme="minorHAnsi"/>
          <w:sz w:val="24"/>
          <w:szCs w:val="24"/>
          <w:lang w:eastAsia="en-US"/>
        </w:rPr>
        <w:t>Szczegółowy harmonogram odbioru odpadów opracuje Wykonawca odbierający odpady,</w:t>
      </w:r>
      <w:r w:rsidR="00F87A35" w:rsidRPr="002B437F">
        <w:rPr>
          <w:rFonts w:eastAsiaTheme="minorHAnsi"/>
          <w:sz w:val="24"/>
          <w:szCs w:val="24"/>
          <w:lang w:eastAsia="en-US"/>
        </w:rPr>
        <w:t xml:space="preserve"> </w:t>
      </w:r>
      <w:r w:rsidRPr="002B437F">
        <w:rPr>
          <w:rFonts w:eastAsiaTheme="minorHAnsi"/>
          <w:sz w:val="24"/>
          <w:szCs w:val="24"/>
          <w:lang w:eastAsia="en-US"/>
        </w:rPr>
        <w:t>biorąc pod uwagę wielkość pojemników oraz wymaganą częstotliwość odbierania</w:t>
      </w:r>
      <w:r w:rsidR="00F87A35" w:rsidRPr="002B437F">
        <w:rPr>
          <w:rFonts w:eastAsiaTheme="minorHAnsi"/>
          <w:sz w:val="24"/>
          <w:szCs w:val="24"/>
          <w:lang w:eastAsia="en-US"/>
        </w:rPr>
        <w:t xml:space="preserve"> </w:t>
      </w:r>
      <w:r w:rsidRPr="002B437F">
        <w:rPr>
          <w:rFonts w:eastAsiaTheme="minorHAnsi"/>
          <w:sz w:val="24"/>
          <w:szCs w:val="24"/>
          <w:lang w:eastAsia="en-US"/>
        </w:rPr>
        <w:t>odpadów.</w:t>
      </w:r>
    </w:p>
    <w:p w14:paraId="192B0591" w14:textId="77777777" w:rsidR="00397CF5" w:rsidRPr="002B437F" w:rsidRDefault="00397CF5" w:rsidP="00397C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B437F">
        <w:rPr>
          <w:rFonts w:eastAsiaTheme="minorHAnsi"/>
          <w:sz w:val="24"/>
          <w:szCs w:val="24"/>
          <w:lang w:eastAsia="en-US"/>
        </w:rPr>
        <w:t>Harmonogram należy tak opracować by odbiór odpadów następował poza dniami</w:t>
      </w:r>
      <w:r w:rsidR="00772039" w:rsidRPr="002B437F">
        <w:rPr>
          <w:rFonts w:eastAsiaTheme="minorHAnsi"/>
          <w:sz w:val="24"/>
          <w:szCs w:val="24"/>
          <w:lang w:eastAsia="en-US"/>
        </w:rPr>
        <w:t xml:space="preserve"> </w:t>
      </w:r>
      <w:r w:rsidRPr="002B437F">
        <w:rPr>
          <w:rFonts w:eastAsiaTheme="minorHAnsi"/>
          <w:sz w:val="24"/>
          <w:szCs w:val="24"/>
          <w:lang w:eastAsia="en-US"/>
        </w:rPr>
        <w:t>wolnymi od pracy (niedziele i święta), przy czym odbiór poszczególnych frakcji powinien</w:t>
      </w:r>
      <w:r w:rsidR="00772039" w:rsidRPr="002B437F">
        <w:rPr>
          <w:rFonts w:eastAsiaTheme="minorHAnsi"/>
          <w:sz w:val="24"/>
          <w:szCs w:val="24"/>
          <w:lang w:eastAsia="en-US"/>
        </w:rPr>
        <w:t xml:space="preserve"> </w:t>
      </w:r>
      <w:r w:rsidRPr="002B437F">
        <w:rPr>
          <w:rFonts w:eastAsiaTheme="minorHAnsi"/>
          <w:sz w:val="24"/>
          <w:szCs w:val="24"/>
          <w:lang w:eastAsia="en-US"/>
        </w:rPr>
        <w:t>odbywać się dla danej nieruchomości zawsze w ten sam dzień tygodnia (np.</w:t>
      </w:r>
      <w:r w:rsidR="00772039" w:rsidRPr="002B437F">
        <w:rPr>
          <w:rFonts w:eastAsiaTheme="minorHAnsi"/>
          <w:sz w:val="24"/>
          <w:szCs w:val="24"/>
          <w:lang w:eastAsia="en-US"/>
        </w:rPr>
        <w:t xml:space="preserve"> </w:t>
      </w:r>
      <w:r w:rsidRPr="002B437F">
        <w:rPr>
          <w:rFonts w:eastAsiaTheme="minorHAnsi"/>
          <w:sz w:val="24"/>
          <w:szCs w:val="24"/>
          <w:lang w:eastAsia="en-US"/>
        </w:rPr>
        <w:t>poniedziałek). W przypadku, gdy wyznaczony dzień tygodnia przypada na dzień wolny od</w:t>
      </w:r>
      <w:r w:rsidR="00772039" w:rsidRPr="002B437F">
        <w:rPr>
          <w:rFonts w:eastAsiaTheme="minorHAnsi"/>
          <w:sz w:val="24"/>
          <w:szCs w:val="24"/>
          <w:lang w:eastAsia="en-US"/>
        </w:rPr>
        <w:t xml:space="preserve"> </w:t>
      </w:r>
      <w:r w:rsidRPr="002B437F">
        <w:rPr>
          <w:rFonts w:eastAsiaTheme="minorHAnsi"/>
          <w:sz w:val="24"/>
          <w:szCs w:val="24"/>
          <w:lang w:eastAsia="en-US"/>
        </w:rPr>
        <w:t>pracy, Wykonawca odbierze odpady w dniu następującym po dniu wolnym.</w:t>
      </w:r>
    </w:p>
    <w:p w14:paraId="228154BC" w14:textId="77777777" w:rsidR="00397CF5" w:rsidRPr="002B437F" w:rsidRDefault="00397CF5" w:rsidP="00397C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B437F">
        <w:rPr>
          <w:rFonts w:eastAsiaTheme="minorHAnsi"/>
          <w:sz w:val="24"/>
          <w:szCs w:val="24"/>
          <w:lang w:eastAsia="en-US"/>
        </w:rPr>
        <w:lastRenderedPageBreak/>
        <w:t>Harmonogram powinien być tak skonstruowany by odbiór odpadów był regularny i</w:t>
      </w:r>
      <w:r w:rsidR="00772039" w:rsidRPr="002B437F">
        <w:rPr>
          <w:rFonts w:eastAsiaTheme="minorHAnsi"/>
          <w:sz w:val="24"/>
          <w:szCs w:val="24"/>
          <w:lang w:eastAsia="en-US"/>
        </w:rPr>
        <w:t xml:space="preserve"> </w:t>
      </w:r>
      <w:r w:rsidRPr="002B437F">
        <w:rPr>
          <w:rFonts w:eastAsiaTheme="minorHAnsi"/>
          <w:sz w:val="24"/>
          <w:szCs w:val="24"/>
          <w:lang w:eastAsia="en-US"/>
        </w:rPr>
        <w:t>powtarzalny, co ułatwi mieszkańcom przygotowanie i wystawianie odpadów do odbioru.</w:t>
      </w:r>
    </w:p>
    <w:p w14:paraId="569C6798" w14:textId="01834A95" w:rsidR="00397CF5" w:rsidRPr="00DC5906" w:rsidRDefault="00397CF5" w:rsidP="00397C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B6317">
        <w:rPr>
          <w:rFonts w:eastAsiaTheme="minorHAnsi"/>
          <w:sz w:val="24"/>
          <w:szCs w:val="24"/>
          <w:lang w:eastAsia="en-US"/>
        </w:rPr>
        <w:t>Harmonogram, po zaakceptowaniu przez Zamawiającego, zostanie podany do</w:t>
      </w:r>
      <w:r w:rsidR="00772039" w:rsidRPr="001B6317">
        <w:rPr>
          <w:rFonts w:eastAsiaTheme="minorHAnsi"/>
          <w:sz w:val="24"/>
          <w:szCs w:val="24"/>
          <w:lang w:eastAsia="en-US"/>
        </w:rPr>
        <w:t xml:space="preserve"> </w:t>
      </w:r>
      <w:r w:rsidRPr="00DC5906">
        <w:rPr>
          <w:rFonts w:eastAsiaTheme="minorHAnsi"/>
          <w:sz w:val="24"/>
          <w:szCs w:val="24"/>
          <w:lang w:eastAsia="en-US"/>
        </w:rPr>
        <w:t>wiadomości mieszkańcom, poprzez umieszczenie na stronie internetowej</w:t>
      </w:r>
      <w:r w:rsidR="00B82E58" w:rsidRPr="00DC5906">
        <w:rPr>
          <w:rFonts w:eastAsiaTheme="minorHAnsi"/>
          <w:sz w:val="24"/>
          <w:szCs w:val="24"/>
          <w:lang w:eastAsia="en-US"/>
        </w:rPr>
        <w:t xml:space="preserve"> urzędu</w:t>
      </w:r>
      <w:r w:rsidRPr="00DC5906">
        <w:rPr>
          <w:rFonts w:eastAsiaTheme="minorHAnsi"/>
          <w:sz w:val="24"/>
          <w:szCs w:val="24"/>
          <w:lang w:eastAsia="en-US"/>
        </w:rPr>
        <w:t xml:space="preserve"> oraz na tablicy</w:t>
      </w:r>
      <w:r w:rsidR="00772039" w:rsidRPr="00DC5906">
        <w:rPr>
          <w:rFonts w:eastAsiaTheme="minorHAnsi"/>
          <w:sz w:val="24"/>
          <w:szCs w:val="24"/>
          <w:lang w:eastAsia="en-US"/>
        </w:rPr>
        <w:t xml:space="preserve"> </w:t>
      </w:r>
      <w:r w:rsidRPr="00DC5906">
        <w:rPr>
          <w:rFonts w:eastAsiaTheme="minorHAnsi"/>
          <w:sz w:val="24"/>
          <w:szCs w:val="24"/>
          <w:lang w:eastAsia="en-US"/>
        </w:rPr>
        <w:t xml:space="preserve">ogłoszeń Urzędu Miasta </w:t>
      </w:r>
      <w:r w:rsidR="00766C4B" w:rsidRPr="00DC5906">
        <w:rPr>
          <w:rFonts w:eastAsiaTheme="minorHAnsi"/>
          <w:sz w:val="24"/>
          <w:szCs w:val="24"/>
          <w:lang w:eastAsia="en-US"/>
        </w:rPr>
        <w:t>Trzciel</w:t>
      </w:r>
      <w:r w:rsidRPr="00DC5906">
        <w:rPr>
          <w:rFonts w:eastAsiaTheme="minorHAnsi"/>
          <w:sz w:val="24"/>
          <w:szCs w:val="24"/>
          <w:lang w:eastAsia="en-US"/>
        </w:rPr>
        <w:t xml:space="preserve"> </w:t>
      </w:r>
      <w:r w:rsidRPr="00DC5906">
        <w:rPr>
          <w:rFonts w:eastAsiaTheme="minorHAnsi"/>
          <w:b/>
          <w:sz w:val="24"/>
          <w:szCs w:val="24"/>
          <w:lang w:eastAsia="en-US"/>
        </w:rPr>
        <w:t xml:space="preserve">do dnia </w:t>
      </w:r>
      <w:r w:rsidR="00980671">
        <w:rPr>
          <w:rFonts w:eastAsiaTheme="minorHAnsi"/>
          <w:b/>
          <w:sz w:val="24"/>
          <w:szCs w:val="24"/>
          <w:lang w:eastAsia="en-US"/>
        </w:rPr>
        <w:t>28</w:t>
      </w:r>
      <w:r w:rsidR="00772039" w:rsidRPr="00DC5906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980671">
        <w:rPr>
          <w:rFonts w:eastAsiaTheme="minorHAnsi"/>
          <w:b/>
          <w:sz w:val="24"/>
          <w:szCs w:val="24"/>
          <w:lang w:eastAsia="en-US"/>
        </w:rPr>
        <w:t>kwietnia</w:t>
      </w:r>
      <w:r w:rsidR="002B437F" w:rsidRPr="00DC5906">
        <w:rPr>
          <w:rFonts w:eastAsiaTheme="minorHAnsi"/>
          <w:b/>
          <w:sz w:val="24"/>
          <w:szCs w:val="24"/>
          <w:lang w:eastAsia="en-US"/>
        </w:rPr>
        <w:t xml:space="preserve"> 20</w:t>
      </w:r>
      <w:r w:rsidR="0060064D">
        <w:rPr>
          <w:rFonts w:eastAsiaTheme="minorHAnsi"/>
          <w:b/>
          <w:sz w:val="24"/>
          <w:szCs w:val="24"/>
          <w:lang w:eastAsia="en-US"/>
        </w:rPr>
        <w:t>2</w:t>
      </w:r>
      <w:r w:rsidR="00980671">
        <w:rPr>
          <w:rFonts w:eastAsiaTheme="minorHAnsi"/>
          <w:b/>
          <w:sz w:val="24"/>
          <w:szCs w:val="24"/>
          <w:lang w:eastAsia="en-US"/>
        </w:rPr>
        <w:t>3</w:t>
      </w:r>
      <w:r w:rsidRPr="00DC5906">
        <w:rPr>
          <w:rFonts w:eastAsiaTheme="minorHAnsi"/>
          <w:b/>
          <w:sz w:val="24"/>
          <w:szCs w:val="24"/>
          <w:lang w:eastAsia="en-US"/>
        </w:rPr>
        <w:t>r.</w:t>
      </w:r>
    </w:p>
    <w:p w14:paraId="493F0E01" w14:textId="55884782" w:rsidR="00397CF5" w:rsidRPr="00DC5906" w:rsidRDefault="00397CF5" w:rsidP="00397C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DC5906">
        <w:rPr>
          <w:rFonts w:eastAsiaTheme="minorHAnsi"/>
          <w:sz w:val="24"/>
          <w:szCs w:val="24"/>
          <w:lang w:eastAsia="en-US"/>
        </w:rPr>
        <w:t>Wykonawca dostarczy w formie pisemnej (np. ulotka) harmonogram właścicielom</w:t>
      </w:r>
      <w:r w:rsidR="00772039" w:rsidRPr="00DC5906">
        <w:rPr>
          <w:rFonts w:eastAsiaTheme="minorHAnsi"/>
          <w:sz w:val="24"/>
          <w:szCs w:val="24"/>
          <w:lang w:eastAsia="en-US"/>
        </w:rPr>
        <w:t xml:space="preserve"> </w:t>
      </w:r>
      <w:r w:rsidRPr="00DC5906">
        <w:rPr>
          <w:rFonts w:eastAsiaTheme="minorHAnsi"/>
          <w:sz w:val="24"/>
          <w:szCs w:val="24"/>
          <w:lang w:eastAsia="en-US"/>
        </w:rPr>
        <w:t xml:space="preserve">nieruchomości, a w przypadku zabudowy wielorodzinnej zarządcy nieruchomości </w:t>
      </w:r>
      <w:r w:rsidRPr="00C34134">
        <w:rPr>
          <w:rFonts w:eastAsiaTheme="minorHAnsi"/>
          <w:b/>
          <w:bCs/>
          <w:sz w:val="24"/>
          <w:szCs w:val="24"/>
          <w:lang w:eastAsia="en-US"/>
        </w:rPr>
        <w:t>do dnia</w:t>
      </w:r>
      <w:r w:rsidR="00772039" w:rsidRPr="00DC5906">
        <w:rPr>
          <w:rFonts w:eastAsiaTheme="minorHAnsi"/>
          <w:sz w:val="24"/>
          <w:szCs w:val="24"/>
          <w:lang w:eastAsia="en-US"/>
        </w:rPr>
        <w:t xml:space="preserve"> </w:t>
      </w:r>
      <w:r w:rsidR="00980671">
        <w:rPr>
          <w:rFonts w:eastAsiaTheme="minorHAnsi"/>
          <w:b/>
          <w:bCs/>
          <w:sz w:val="24"/>
          <w:szCs w:val="24"/>
          <w:lang w:eastAsia="en-US"/>
        </w:rPr>
        <w:t>28</w:t>
      </w:r>
      <w:r w:rsidR="002B437F" w:rsidRPr="00DC5906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980671">
        <w:rPr>
          <w:rFonts w:eastAsiaTheme="minorHAnsi"/>
          <w:b/>
          <w:sz w:val="24"/>
          <w:szCs w:val="24"/>
          <w:lang w:eastAsia="en-US"/>
        </w:rPr>
        <w:t>kwietnia</w:t>
      </w:r>
      <w:r w:rsidR="00231CE2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DC5906">
        <w:rPr>
          <w:rFonts w:eastAsiaTheme="minorHAnsi"/>
          <w:b/>
          <w:sz w:val="24"/>
          <w:szCs w:val="24"/>
          <w:lang w:eastAsia="en-US"/>
        </w:rPr>
        <w:t>20</w:t>
      </w:r>
      <w:r w:rsidR="00EF178A">
        <w:rPr>
          <w:rFonts w:eastAsiaTheme="minorHAnsi"/>
          <w:b/>
          <w:sz w:val="24"/>
          <w:szCs w:val="24"/>
          <w:lang w:eastAsia="en-US"/>
        </w:rPr>
        <w:t>2</w:t>
      </w:r>
      <w:r w:rsidR="00980671">
        <w:rPr>
          <w:rFonts w:eastAsiaTheme="minorHAnsi"/>
          <w:b/>
          <w:sz w:val="24"/>
          <w:szCs w:val="24"/>
          <w:lang w:eastAsia="en-US"/>
        </w:rPr>
        <w:t>3</w:t>
      </w:r>
      <w:r w:rsidRPr="00DC5906">
        <w:rPr>
          <w:rFonts w:eastAsiaTheme="minorHAnsi"/>
          <w:b/>
          <w:sz w:val="24"/>
          <w:szCs w:val="24"/>
          <w:lang w:eastAsia="en-US"/>
        </w:rPr>
        <w:t>r.</w:t>
      </w:r>
    </w:p>
    <w:p w14:paraId="130929C3" w14:textId="77777777" w:rsidR="00397CF5" w:rsidRDefault="00397CF5" w:rsidP="00397C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72039">
        <w:rPr>
          <w:rFonts w:eastAsiaTheme="minorHAnsi"/>
          <w:sz w:val="24"/>
          <w:szCs w:val="24"/>
          <w:lang w:eastAsia="en-US"/>
        </w:rPr>
        <w:t>Wykonawca przekaże harmonogram odbierania odpadów komunalnych w ciągu</w:t>
      </w:r>
      <w:r w:rsidR="00772039" w:rsidRPr="00772039">
        <w:rPr>
          <w:rFonts w:eastAsiaTheme="minorHAnsi"/>
          <w:sz w:val="24"/>
          <w:szCs w:val="24"/>
          <w:lang w:eastAsia="en-US"/>
        </w:rPr>
        <w:t xml:space="preserve"> </w:t>
      </w:r>
      <w:r w:rsidRPr="00772039">
        <w:rPr>
          <w:rFonts w:eastAsiaTheme="minorHAnsi"/>
          <w:sz w:val="24"/>
          <w:szCs w:val="24"/>
          <w:lang w:eastAsia="en-US"/>
        </w:rPr>
        <w:t>tygodnia dla „nowych nieruchomości” ujętych w bazie danych, od dnia przekazania</w:t>
      </w:r>
      <w:r w:rsidR="00772039">
        <w:rPr>
          <w:rFonts w:eastAsiaTheme="minorHAnsi"/>
          <w:sz w:val="24"/>
          <w:szCs w:val="24"/>
          <w:lang w:eastAsia="en-US"/>
        </w:rPr>
        <w:t xml:space="preserve"> </w:t>
      </w:r>
      <w:r w:rsidRPr="00772039">
        <w:rPr>
          <w:rFonts w:eastAsiaTheme="minorHAnsi"/>
          <w:sz w:val="24"/>
          <w:szCs w:val="24"/>
          <w:lang w:eastAsia="en-US"/>
        </w:rPr>
        <w:t>danych przez Zamawiającego.</w:t>
      </w:r>
    </w:p>
    <w:p w14:paraId="6193D8CF" w14:textId="77777777" w:rsidR="00397CF5" w:rsidRPr="00772039" w:rsidRDefault="00397CF5" w:rsidP="00397C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72039">
        <w:rPr>
          <w:rFonts w:eastAsiaTheme="minorHAnsi"/>
          <w:sz w:val="24"/>
          <w:szCs w:val="24"/>
          <w:lang w:eastAsia="en-US"/>
        </w:rPr>
        <w:t xml:space="preserve"> W przypadku nieprzewidzianych okoliczności (np. siła wyższa), za zgodą</w:t>
      </w:r>
      <w:r w:rsidR="00772039" w:rsidRPr="00772039">
        <w:rPr>
          <w:rFonts w:eastAsiaTheme="minorHAnsi"/>
          <w:sz w:val="24"/>
          <w:szCs w:val="24"/>
          <w:lang w:eastAsia="en-US"/>
        </w:rPr>
        <w:t xml:space="preserve"> </w:t>
      </w:r>
      <w:r w:rsidRPr="00772039">
        <w:rPr>
          <w:rFonts w:eastAsiaTheme="minorHAnsi"/>
          <w:sz w:val="24"/>
          <w:szCs w:val="24"/>
          <w:lang w:eastAsia="en-US"/>
        </w:rPr>
        <w:t>Zamawiającego, wykonawca może dokonać okresowej zmiany harmonogramu odbierania</w:t>
      </w:r>
      <w:r w:rsidR="00772039">
        <w:rPr>
          <w:rFonts w:eastAsiaTheme="minorHAnsi"/>
          <w:sz w:val="24"/>
          <w:szCs w:val="24"/>
          <w:lang w:eastAsia="en-US"/>
        </w:rPr>
        <w:t xml:space="preserve"> </w:t>
      </w:r>
      <w:r w:rsidRPr="00772039">
        <w:rPr>
          <w:rFonts w:eastAsiaTheme="minorHAnsi"/>
          <w:sz w:val="24"/>
          <w:szCs w:val="24"/>
          <w:lang w:eastAsia="en-US"/>
        </w:rPr>
        <w:t>odpadów komunalnych, dokonując powiadomienia zgodnie z zasadami opisanymi w pkt</w:t>
      </w:r>
      <w:r w:rsidR="00772039">
        <w:rPr>
          <w:rFonts w:eastAsiaTheme="minorHAnsi"/>
          <w:sz w:val="24"/>
          <w:szCs w:val="24"/>
          <w:lang w:eastAsia="en-US"/>
        </w:rPr>
        <w:t xml:space="preserve"> 7 i 8.</w:t>
      </w:r>
    </w:p>
    <w:p w14:paraId="7FF15529" w14:textId="77777777" w:rsidR="00397CF5" w:rsidRPr="00397CF5" w:rsidRDefault="00397CF5" w:rsidP="00390AF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397CF5">
        <w:rPr>
          <w:rFonts w:eastAsiaTheme="minorHAnsi"/>
          <w:b/>
          <w:bCs/>
          <w:sz w:val="24"/>
          <w:szCs w:val="24"/>
          <w:lang w:eastAsia="en-US"/>
        </w:rPr>
        <w:t>3. Standard sanitarny i ochrony środowiska</w:t>
      </w:r>
      <w:r w:rsidR="00390AF3">
        <w:rPr>
          <w:rFonts w:eastAsiaTheme="minorHAnsi"/>
          <w:b/>
          <w:bCs/>
          <w:sz w:val="24"/>
          <w:szCs w:val="24"/>
          <w:lang w:eastAsia="en-US"/>
        </w:rPr>
        <w:t>.</w:t>
      </w:r>
    </w:p>
    <w:p w14:paraId="685D0F89" w14:textId="77777777" w:rsidR="00397CF5" w:rsidRDefault="00397CF5" w:rsidP="00390AF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390AF3">
        <w:rPr>
          <w:rFonts w:eastAsiaTheme="minorHAnsi"/>
          <w:sz w:val="24"/>
          <w:szCs w:val="24"/>
          <w:lang w:eastAsia="en-US"/>
        </w:rPr>
        <w:t>Wykonawca świadcząc usługi odbierania odpadów winien przestrzegać zasad</w:t>
      </w:r>
      <w:r w:rsidR="00390AF3" w:rsidRPr="00390AF3">
        <w:rPr>
          <w:rFonts w:eastAsiaTheme="minorHAnsi"/>
          <w:sz w:val="24"/>
          <w:szCs w:val="24"/>
          <w:lang w:eastAsia="en-US"/>
        </w:rPr>
        <w:t xml:space="preserve"> </w:t>
      </w:r>
      <w:r w:rsidRPr="00390AF3">
        <w:rPr>
          <w:rFonts w:eastAsiaTheme="minorHAnsi"/>
          <w:sz w:val="24"/>
          <w:szCs w:val="24"/>
          <w:lang w:eastAsia="en-US"/>
        </w:rPr>
        <w:t>wynikających z prawa ochrony środowiska, ustawy o odpadach, ustawy o utrzymaniu</w:t>
      </w:r>
      <w:r w:rsidR="00390AF3" w:rsidRPr="00390AF3">
        <w:rPr>
          <w:rFonts w:eastAsiaTheme="minorHAnsi"/>
          <w:sz w:val="24"/>
          <w:szCs w:val="24"/>
          <w:lang w:eastAsia="en-US"/>
        </w:rPr>
        <w:t xml:space="preserve"> </w:t>
      </w:r>
      <w:r w:rsidRPr="00390AF3">
        <w:rPr>
          <w:rFonts w:eastAsiaTheme="minorHAnsi"/>
          <w:sz w:val="24"/>
          <w:szCs w:val="24"/>
          <w:lang w:eastAsia="en-US"/>
        </w:rPr>
        <w:t>czystości i porządku w gminach oraz ich aktów wykonawczych.</w:t>
      </w:r>
    </w:p>
    <w:p w14:paraId="5529EE88" w14:textId="77777777" w:rsidR="00390AF3" w:rsidRDefault="00397CF5" w:rsidP="00390AF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390AF3">
        <w:rPr>
          <w:rFonts w:eastAsiaTheme="minorHAnsi"/>
          <w:sz w:val="24"/>
          <w:szCs w:val="24"/>
          <w:lang w:eastAsia="en-US"/>
        </w:rPr>
        <w:t>Wykonawca będzie tak prowadził usługi odbioru odpadów by nie dochodziło do</w:t>
      </w:r>
      <w:r w:rsidR="00390AF3" w:rsidRPr="00390AF3">
        <w:rPr>
          <w:rFonts w:eastAsiaTheme="minorHAnsi"/>
          <w:sz w:val="24"/>
          <w:szCs w:val="24"/>
          <w:lang w:eastAsia="en-US"/>
        </w:rPr>
        <w:t xml:space="preserve"> </w:t>
      </w:r>
      <w:r w:rsidRPr="00390AF3">
        <w:rPr>
          <w:rFonts w:eastAsiaTheme="minorHAnsi"/>
          <w:sz w:val="24"/>
          <w:szCs w:val="24"/>
          <w:lang w:eastAsia="en-US"/>
        </w:rPr>
        <w:t xml:space="preserve">wysypywania odpadów podczas przemieszczania pojemników do </w:t>
      </w:r>
      <w:r w:rsidR="00886E76">
        <w:rPr>
          <w:rFonts w:eastAsiaTheme="minorHAnsi"/>
          <w:sz w:val="24"/>
          <w:szCs w:val="24"/>
          <w:lang w:eastAsia="en-US"/>
        </w:rPr>
        <w:t>pojazdu</w:t>
      </w:r>
      <w:r w:rsidRPr="00390AF3">
        <w:rPr>
          <w:rFonts w:eastAsiaTheme="minorHAnsi"/>
          <w:sz w:val="24"/>
          <w:szCs w:val="24"/>
          <w:lang w:eastAsia="en-US"/>
        </w:rPr>
        <w:t xml:space="preserve"> i załadunku</w:t>
      </w:r>
      <w:r w:rsidR="00390AF3" w:rsidRPr="00390AF3">
        <w:rPr>
          <w:rFonts w:eastAsiaTheme="minorHAnsi"/>
          <w:sz w:val="24"/>
          <w:szCs w:val="24"/>
          <w:lang w:eastAsia="en-US"/>
        </w:rPr>
        <w:t xml:space="preserve"> </w:t>
      </w:r>
      <w:r w:rsidRPr="00390AF3">
        <w:rPr>
          <w:rFonts w:eastAsiaTheme="minorHAnsi"/>
          <w:sz w:val="24"/>
          <w:szCs w:val="24"/>
          <w:lang w:eastAsia="en-US"/>
        </w:rPr>
        <w:t>odpadów. Wykonawca uprzątnie odpady, które zostały wysypane.</w:t>
      </w:r>
      <w:r w:rsidR="00390AF3">
        <w:rPr>
          <w:rFonts w:eastAsiaTheme="minorHAnsi"/>
          <w:sz w:val="24"/>
          <w:szCs w:val="24"/>
          <w:lang w:eastAsia="en-US"/>
        </w:rPr>
        <w:t xml:space="preserve"> </w:t>
      </w:r>
    </w:p>
    <w:p w14:paraId="44B0C999" w14:textId="77777777" w:rsidR="00390AF3" w:rsidRPr="00E57ABD" w:rsidRDefault="00397CF5" w:rsidP="00390AF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E57ABD">
        <w:rPr>
          <w:rFonts w:eastAsiaTheme="minorHAnsi"/>
          <w:sz w:val="24"/>
          <w:szCs w:val="24"/>
          <w:lang w:eastAsia="en-US"/>
        </w:rPr>
        <w:t>Wykonawca uprzątnie i odbierze odpady umieszczone poza pojemnikiem niezależnie od</w:t>
      </w:r>
      <w:r w:rsidR="00390AF3" w:rsidRPr="00E57ABD">
        <w:rPr>
          <w:rFonts w:eastAsiaTheme="minorHAnsi"/>
          <w:sz w:val="24"/>
          <w:szCs w:val="24"/>
          <w:lang w:eastAsia="en-US"/>
        </w:rPr>
        <w:t xml:space="preserve"> </w:t>
      </w:r>
      <w:r w:rsidRPr="00E57ABD">
        <w:rPr>
          <w:rFonts w:eastAsiaTheme="minorHAnsi"/>
          <w:sz w:val="24"/>
          <w:szCs w:val="24"/>
          <w:lang w:eastAsia="en-US"/>
        </w:rPr>
        <w:t>tego czy zostały one rozsypane przez Wykonawcę czy przez Użytkownika.</w:t>
      </w:r>
    </w:p>
    <w:p w14:paraId="4D32C587" w14:textId="77777777" w:rsidR="00397CF5" w:rsidRPr="00397CF5" w:rsidRDefault="00397CF5" w:rsidP="00390AF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397CF5">
        <w:rPr>
          <w:rFonts w:eastAsiaTheme="minorHAnsi"/>
          <w:b/>
          <w:bCs/>
          <w:sz w:val="24"/>
          <w:szCs w:val="24"/>
          <w:lang w:eastAsia="en-US"/>
        </w:rPr>
        <w:t>4. Monitoring i komunikacja</w:t>
      </w:r>
    </w:p>
    <w:p w14:paraId="2FD0A8CE" w14:textId="77777777" w:rsidR="00397CF5" w:rsidRPr="00A83EF6" w:rsidRDefault="00397CF5" w:rsidP="005B0C1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B0C17">
        <w:rPr>
          <w:rFonts w:eastAsiaTheme="minorHAnsi"/>
          <w:sz w:val="24"/>
          <w:szCs w:val="24"/>
          <w:lang w:eastAsia="en-US"/>
        </w:rPr>
        <w:t>Wykonawca będzie na bieżąco monitorował ilość odebranych odpadów komunalnych</w:t>
      </w:r>
      <w:r w:rsidR="00390AF3" w:rsidRPr="005B0C17">
        <w:rPr>
          <w:rFonts w:eastAsiaTheme="minorHAnsi"/>
          <w:sz w:val="24"/>
          <w:szCs w:val="24"/>
          <w:lang w:eastAsia="en-US"/>
        </w:rPr>
        <w:t xml:space="preserve">  </w:t>
      </w:r>
      <w:r w:rsidRPr="005B0C17">
        <w:rPr>
          <w:rFonts w:eastAsiaTheme="minorHAnsi"/>
          <w:sz w:val="24"/>
          <w:szCs w:val="24"/>
          <w:lang w:eastAsia="en-US"/>
        </w:rPr>
        <w:t>zmieszanych z nieruchomości i dokona comiesięcznego, narastającego szacowania ilości</w:t>
      </w:r>
      <w:r w:rsidR="00390AF3" w:rsidRPr="005B0C17">
        <w:rPr>
          <w:rFonts w:eastAsiaTheme="minorHAnsi"/>
          <w:sz w:val="24"/>
          <w:szCs w:val="24"/>
          <w:lang w:eastAsia="en-US"/>
        </w:rPr>
        <w:t xml:space="preserve"> </w:t>
      </w:r>
      <w:r w:rsidRPr="005B0C17">
        <w:rPr>
          <w:rFonts w:eastAsiaTheme="minorHAnsi"/>
          <w:sz w:val="24"/>
          <w:szCs w:val="24"/>
          <w:lang w:eastAsia="en-US"/>
        </w:rPr>
        <w:t xml:space="preserve">odebranych odpadów </w:t>
      </w:r>
      <w:r w:rsidR="00750FB5">
        <w:rPr>
          <w:rFonts w:eastAsiaTheme="minorHAnsi"/>
          <w:sz w:val="24"/>
          <w:szCs w:val="24"/>
          <w:lang w:eastAsia="en-US"/>
        </w:rPr>
        <w:t>z nieruchomości zamieszkałych</w:t>
      </w:r>
      <w:r w:rsidRPr="005B0C17">
        <w:rPr>
          <w:rFonts w:eastAsiaTheme="minorHAnsi"/>
          <w:sz w:val="24"/>
          <w:szCs w:val="24"/>
          <w:lang w:eastAsia="en-US"/>
        </w:rPr>
        <w:t xml:space="preserve"> i</w:t>
      </w:r>
      <w:r w:rsidR="00390AF3" w:rsidRPr="005B0C17">
        <w:rPr>
          <w:rFonts w:eastAsiaTheme="minorHAnsi"/>
          <w:sz w:val="24"/>
          <w:szCs w:val="24"/>
          <w:lang w:eastAsia="en-US"/>
        </w:rPr>
        <w:t xml:space="preserve"> </w:t>
      </w:r>
      <w:r w:rsidRPr="005B0C17">
        <w:rPr>
          <w:rFonts w:eastAsiaTheme="minorHAnsi"/>
          <w:sz w:val="24"/>
          <w:szCs w:val="24"/>
          <w:lang w:eastAsia="en-US"/>
        </w:rPr>
        <w:t xml:space="preserve">uwzględni w sprawozdaniu </w:t>
      </w:r>
      <w:r w:rsidRPr="00A83EF6">
        <w:rPr>
          <w:rFonts w:eastAsiaTheme="minorHAnsi"/>
          <w:sz w:val="24"/>
          <w:szCs w:val="24"/>
          <w:lang w:eastAsia="en-US"/>
        </w:rPr>
        <w:t>zgodnie z wytycznymi określonymi w pkt 5.</w:t>
      </w:r>
    </w:p>
    <w:p w14:paraId="72E8BBBA" w14:textId="77777777" w:rsidR="00397CF5" w:rsidRPr="00A83EF6" w:rsidRDefault="00397CF5" w:rsidP="00390AF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A83EF6">
        <w:rPr>
          <w:rFonts w:eastAsiaTheme="minorHAnsi"/>
          <w:sz w:val="24"/>
          <w:szCs w:val="24"/>
          <w:lang w:eastAsia="en-US"/>
        </w:rPr>
        <w:t>W przypadku zmiany deklaracji przez właściciela nieruchomości Zamawiający</w:t>
      </w:r>
      <w:r w:rsidR="005B0C17" w:rsidRPr="00A83EF6">
        <w:rPr>
          <w:rFonts w:eastAsiaTheme="minorHAnsi"/>
          <w:sz w:val="24"/>
          <w:szCs w:val="24"/>
          <w:lang w:eastAsia="en-US"/>
        </w:rPr>
        <w:t xml:space="preserve"> </w:t>
      </w:r>
      <w:r w:rsidRPr="00A83EF6">
        <w:rPr>
          <w:rFonts w:eastAsiaTheme="minorHAnsi"/>
          <w:sz w:val="24"/>
          <w:szCs w:val="24"/>
          <w:lang w:eastAsia="en-US"/>
        </w:rPr>
        <w:t>powiadomi Wykonawcę o konieczności dalszego odbierania odpadów z danej</w:t>
      </w:r>
      <w:r w:rsidR="005B0C17" w:rsidRPr="00A83EF6">
        <w:rPr>
          <w:rFonts w:eastAsiaTheme="minorHAnsi"/>
          <w:sz w:val="24"/>
          <w:szCs w:val="24"/>
          <w:lang w:eastAsia="en-US"/>
        </w:rPr>
        <w:t xml:space="preserve"> </w:t>
      </w:r>
      <w:r w:rsidRPr="00A83EF6">
        <w:rPr>
          <w:rFonts w:eastAsiaTheme="minorHAnsi"/>
          <w:sz w:val="24"/>
          <w:szCs w:val="24"/>
          <w:lang w:eastAsia="en-US"/>
        </w:rPr>
        <w:t>nieruchomości, poprzez przesłanie drogą elektroniczną wykazu zmian do bazy</w:t>
      </w:r>
      <w:r w:rsidR="005B0C17" w:rsidRPr="00A83EF6">
        <w:rPr>
          <w:rFonts w:eastAsiaTheme="minorHAnsi"/>
          <w:sz w:val="24"/>
          <w:szCs w:val="24"/>
          <w:lang w:eastAsia="en-US"/>
        </w:rPr>
        <w:t xml:space="preserve"> </w:t>
      </w:r>
      <w:r w:rsidRPr="00A83EF6">
        <w:rPr>
          <w:rFonts w:eastAsiaTheme="minorHAnsi"/>
          <w:sz w:val="24"/>
          <w:szCs w:val="24"/>
          <w:lang w:eastAsia="en-US"/>
        </w:rPr>
        <w:t>nieruchomości, a Wykonawca będzie kontynuował odbieranie odpadów z danej</w:t>
      </w:r>
      <w:r w:rsidR="005B0C17" w:rsidRPr="00A83EF6">
        <w:rPr>
          <w:rFonts w:eastAsiaTheme="minorHAnsi"/>
          <w:sz w:val="24"/>
          <w:szCs w:val="24"/>
          <w:lang w:eastAsia="en-US"/>
        </w:rPr>
        <w:t xml:space="preserve"> </w:t>
      </w:r>
      <w:r w:rsidRPr="00A83EF6">
        <w:rPr>
          <w:rFonts w:eastAsiaTheme="minorHAnsi"/>
          <w:sz w:val="24"/>
          <w:szCs w:val="24"/>
          <w:lang w:eastAsia="en-US"/>
        </w:rPr>
        <w:t>nieruchomości.</w:t>
      </w:r>
    </w:p>
    <w:p w14:paraId="6576C70E" w14:textId="77777777" w:rsidR="00397CF5" w:rsidRPr="00FB2B2B" w:rsidRDefault="00397CF5" w:rsidP="00390AF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FB2B2B">
        <w:rPr>
          <w:rFonts w:eastAsiaTheme="minorHAnsi"/>
          <w:sz w:val="24"/>
          <w:szCs w:val="24"/>
          <w:lang w:eastAsia="en-US"/>
        </w:rPr>
        <w:lastRenderedPageBreak/>
        <w:t>Wykonawca będzie na bieżąco monitorował ilość odebranych odpadów komunalnych</w:t>
      </w:r>
      <w:r w:rsidR="005B0C17" w:rsidRPr="00FB2B2B">
        <w:rPr>
          <w:rFonts w:eastAsiaTheme="minorHAnsi"/>
          <w:sz w:val="24"/>
          <w:szCs w:val="24"/>
          <w:lang w:eastAsia="en-US"/>
        </w:rPr>
        <w:t xml:space="preserve"> </w:t>
      </w:r>
      <w:r w:rsidRPr="00FB2B2B">
        <w:rPr>
          <w:rFonts w:eastAsiaTheme="minorHAnsi"/>
          <w:sz w:val="24"/>
          <w:szCs w:val="24"/>
          <w:lang w:eastAsia="en-US"/>
        </w:rPr>
        <w:t>selektywnie zebranych z nieruchomości zgodnie z podziałem na frakcje</w:t>
      </w:r>
      <w:r w:rsidR="005B0C17" w:rsidRPr="00FB2B2B">
        <w:rPr>
          <w:rFonts w:eastAsiaTheme="minorHAnsi"/>
          <w:sz w:val="24"/>
          <w:szCs w:val="24"/>
          <w:lang w:eastAsia="en-US"/>
        </w:rPr>
        <w:t xml:space="preserve"> </w:t>
      </w:r>
      <w:r w:rsidRPr="00FB2B2B">
        <w:rPr>
          <w:rFonts w:eastAsiaTheme="minorHAnsi"/>
          <w:sz w:val="24"/>
          <w:szCs w:val="24"/>
          <w:lang w:eastAsia="en-US"/>
        </w:rPr>
        <w:t>i dokona comiesięcznego, narastającego szacowania ilości</w:t>
      </w:r>
      <w:r w:rsidR="005B0C17" w:rsidRPr="00FB2B2B">
        <w:rPr>
          <w:rFonts w:eastAsiaTheme="minorHAnsi"/>
          <w:sz w:val="24"/>
          <w:szCs w:val="24"/>
          <w:lang w:eastAsia="en-US"/>
        </w:rPr>
        <w:t xml:space="preserve"> </w:t>
      </w:r>
      <w:r w:rsidRPr="00FB2B2B">
        <w:rPr>
          <w:rFonts w:eastAsiaTheme="minorHAnsi"/>
          <w:sz w:val="24"/>
          <w:szCs w:val="24"/>
          <w:lang w:eastAsia="en-US"/>
        </w:rPr>
        <w:t>odebranych odpadów</w:t>
      </w:r>
      <w:r w:rsidR="00FB2B2B" w:rsidRPr="00FB2B2B">
        <w:rPr>
          <w:rFonts w:eastAsiaTheme="minorHAnsi"/>
          <w:sz w:val="24"/>
          <w:szCs w:val="24"/>
          <w:lang w:eastAsia="en-US"/>
        </w:rPr>
        <w:t>.</w:t>
      </w:r>
    </w:p>
    <w:p w14:paraId="18BF40ED" w14:textId="77777777" w:rsidR="00397CF5" w:rsidRDefault="00397CF5" w:rsidP="00390AF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B0C17">
        <w:rPr>
          <w:rFonts w:eastAsiaTheme="minorHAnsi"/>
          <w:sz w:val="24"/>
          <w:szCs w:val="24"/>
          <w:lang w:eastAsia="en-US"/>
        </w:rPr>
        <w:t>Wykonawca w przypadku stwierdzenia naruszenia przez właściciela nieruchomości</w:t>
      </w:r>
      <w:r w:rsidR="005B0C17" w:rsidRPr="005B0C17">
        <w:rPr>
          <w:rFonts w:eastAsiaTheme="minorHAnsi"/>
          <w:sz w:val="24"/>
          <w:szCs w:val="24"/>
          <w:lang w:eastAsia="en-US"/>
        </w:rPr>
        <w:t xml:space="preserve"> </w:t>
      </w:r>
      <w:r w:rsidRPr="005B0C17">
        <w:rPr>
          <w:rFonts w:eastAsiaTheme="minorHAnsi"/>
          <w:sz w:val="24"/>
          <w:szCs w:val="24"/>
          <w:lang w:eastAsia="en-US"/>
        </w:rPr>
        <w:t>Regulaminu w zakresie segregowania odpadów powiadomi Zamawiającego i</w:t>
      </w:r>
      <w:r w:rsidR="005B0C17" w:rsidRPr="005B0C17">
        <w:rPr>
          <w:rFonts w:eastAsiaTheme="minorHAnsi"/>
          <w:sz w:val="24"/>
          <w:szCs w:val="24"/>
          <w:lang w:eastAsia="en-US"/>
        </w:rPr>
        <w:t xml:space="preserve"> </w:t>
      </w:r>
      <w:r w:rsidRPr="005B0C17">
        <w:rPr>
          <w:rFonts w:eastAsiaTheme="minorHAnsi"/>
          <w:sz w:val="24"/>
          <w:szCs w:val="24"/>
          <w:lang w:eastAsia="en-US"/>
        </w:rPr>
        <w:t>właściciela nieruchomości. Powiadomienie Zamawiającego nastąpi w sprawozdaniu</w:t>
      </w:r>
      <w:r w:rsidR="005B0C17">
        <w:rPr>
          <w:rFonts w:eastAsiaTheme="minorHAnsi"/>
          <w:sz w:val="24"/>
          <w:szCs w:val="24"/>
          <w:lang w:eastAsia="en-US"/>
        </w:rPr>
        <w:t xml:space="preserve"> </w:t>
      </w:r>
      <w:r w:rsidRPr="005B0C17">
        <w:rPr>
          <w:rFonts w:eastAsiaTheme="minorHAnsi"/>
          <w:sz w:val="24"/>
          <w:szCs w:val="24"/>
          <w:lang w:eastAsia="en-US"/>
        </w:rPr>
        <w:t>miesięcznym.</w:t>
      </w:r>
    </w:p>
    <w:p w14:paraId="7C2A7998" w14:textId="77777777" w:rsidR="00B90485" w:rsidRPr="007B174B" w:rsidRDefault="00B90485" w:rsidP="004F3C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B174B">
        <w:rPr>
          <w:sz w:val="24"/>
          <w:szCs w:val="24"/>
        </w:rPr>
        <w:t>W przypadkach,</w:t>
      </w:r>
      <w:r w:rsidR="00A83EF6" w:rsidRPr="007B174B">
        <w:rPr>
          <w:sz w:val="24"/>
          <w:szCs w:val="24"/>
        </w:rPr>
        <w:t xml:space="preserve"> gdy właściciele nieruchomości </w:t>
      </w:r>
      <w:r w:rsidRPr="007B174B">
        <w:rPr>
          <w:sz w:val="24"/>
          <w:szCs w:val="24"/>
        </w:rPr>
        <w:t xml:space="preserve">wystawiają je tylko w sposób zmieszany lub prowadzą selekcję odpadów w sposób nieprawidłowy tj. wrzucają do odpadów zmieszanych odpady, które powinny być wyselekcjonowane i magazynowane w workach lub pojemnikach o odpowiednich kodach Wykonawca </w:t>
      </w:r>
      <w:r w:rsidRPr="007B174B">
        <w:rPr>
          <w:b/>
          <w:bCs/>
          <w:sz w:val="24"/>
          <w:szCs w:val="24"/>
          <w:u w:val="single"/>
        </w:rPr>
        <w:t>niezwłocznie</w:t>
      </w:r>
      <w:r w:rsidRPr="007B174B">
        <w:rPr>
          <w:sz w:val="24"/>
          <w:szCs w:val="24"/>
        </w:rPr>
        <w:t xml:space="preserve"> zgłosi ten fakt</w:t>
      </w:r>
      <w:r w:rsidR="00A83EF6" w:rsidRPr="007B174B">
        <w:rPr>
          <w:sz w:val="24"/>
          <w:szCs w:val="24"/>
        </w:rPr>
        <w:t xml:space="preserve"> właścicielowi nieruchomości oraz</w:t>
      </w:r>
      <w:r w:rsidRPr="007B174B">
        <w:rPr>
          <w:sz w:val="24"/>
          <w:szCs w:val="24"/>
        </w:rPr>
        <w:t xml:space="preserve"> do Urzędu Miejskiego. Na tę okoliczność Wykonawca sporządzi dokumentację np. dok. fotograficzna, notatka, itp. umożliwiającą wydanie przez Zamawiającego decyzji administracyjnej ustalającej wyższą opłatę.</w:t>
      </w:r>
    </w:p>
    <w:p w14:paraId="0487B096" w14:textId="77777777" w:rsidR="004F3CAE" w:rsidRDefault="004F3CAE" w:rsidP="004F3C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4F3CAE">
        <w:rPr>
          <w:rFonts w:eastAsiaTheme="minorHAnsi"/>
          <w:sz w:val="24"/>
          <w:szCs w:val="24"/>
          <w:lang w:eastAsia="en-US"/>
        </w:rPr>
        <w:t>W przypadku zabudowy jednorodzinnej dopuszcza się także pozostawienie informacji 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4F3CAE">
        <w:rPr>
          <w:rFonts w:eastAsiaTheme="minorHAnsi"/>
          <w:sz w:val="24"/>
          <w:szCs w:val="24"/>
          <w:lang w:eastAsia="en-US"/>
        </w:rPr>
        <w:t>naruszeniu Regulaminu w zakresie zbierania selektywnego tylko w skrzynce na listy.</w:t>
      </w:r>
    </w:p>
    <w:p w14:paraId="648E216A" w14:textId="77DDC7FC" w:rsidR="004F3CAE" w:rsidRPr="007E6917" w:rsidRDefault="004F3CAE" w:rsidP="004F3C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EB2843">
        <w:rPr>
          <w:rFonts w:eastAsiaTheme="minorHAnsi"/>
          <w:sz w:val="24"/>
          <w:szCs w:val="24"/>
          <w:lang w:eastAsia="en-US"/>
        </w:rPr>
        <w:t xml:space="preserve">Wykonawca będzie przestrzegał zasad wynikających z </w:t>
      </w:r>
      <w:r w:rsidR="007E6917">
        <w:rPr>
          <w:rFonts w:eastAsiaTheme="minorHAnsi"/>
          <w:sz w:val="24"/>
          <w:szCs w:val="24"/>
          <w:lang w:eastAsia="en-US"/>
        </w:rPr>
        <w:t xml:space="preserve">ustawy o </w:t>
      </w:r>
      <w:r w:rsidRPr="00EB2843">
        <w:rPr>
          <w:rFonts w:eastAsiaTheme="minorHAnsi"/>
          <w:sz w:val="24"/>
          <w:szCs w:val="24"/>
          <w:lang w:eastAsia="en-US"/>
        </w:rPr>
        <w:t>ochron</w:t>
      </w:r>
      <w:r w:rsidR="007E6917">
        <w:rPr>
          <w:rFonts w:eastAsiaTheme="minorHAnsi"/>
          <w:sz w:val="24"/>
          <w:szCs w:val="24"/>
          <w:lang w:eastAsia="en-US"/>
        </w:rPr>
        <w:t>ie</w:t>
      </w:r>
      <w:r w:rsidRPr="00EB2843">
        <w:rPr>
          <w:rFonts w:eastAsiaTheme="minorHAnsi"/>
          <w:sz w:val="24"/>
          <w:szCs w:val="24"/>
          <w:lang w:eastAsia="en-US"/>
        </w:rPr>
        <w:t xml:space="preserve"> danych </w:t>
      </w:r>
      <w:r w:rsidRPr="007E6917">
        <w:rPr>
          <w:rFonts w:eastAsiaTheme="minorHAnsi"/>
          <w:sz w:val="24"/>
          <w:szCs w:val="24"/>
          <w:lang w:eastAsia="en-US"/>
        </w:rPr>
        <w:t>osobowych (</w:t>
      </w:r>
      <w:proofErr w:type="spellStart"/>
      <w:r w:rsidRPr="007E6917">
        <w:rPr>
          <w:rFonts w:eastAsiaTheme="minorHAnsi"/>
          <w:sz w:val="24"/>
          <w:szCs w:val="24"/>
          <w:lang w:eastAsia="en-US"/>
        </w:rPr>
        <w:t>t.j</w:t>
      </w:r>
      <w:proofErr w:type="spellEnd"/>
      <w:r w:rsidRPr="007E6917">
        <w:rPr>
          <w:rFonts w:eastAsiaTheme="minorHAnsi"/>
          <w:sz w:val="24"/>
          <w:szCs w:val="24"/>
          <w:lang w:eastAsia="en-US"/>
        </w:rPr>
        <w:t>.</w:t>
      </w:r>
      <w:r w:rsidR="007E6917" w:rsidRPr="007E6917">
        <w:rPr>
          <w:rFonts w:eastAsiaTheme="minorHAnsi"/>
          <w:sz w:val="24"/>
          <w:szCs w:val="24"/>
          <w:lang w:eastAsia="en-US"/>
        </w:rPr>
        <w:t xml:space="preserve"> </w:t>
      </w:r>
      <w:r w:rsidR="007E6917" w:rsidRPr="007E6917">
        <w:rPr>
          <w:sz w:val="24"/>
          <w:szCs w:val="24"/>
        </w:rPr>
        <w:t>Dz. U. z 2019 r. poz. 1781.</w:t>
      </w:r>
      <w:r w:rsidRPr="007E6917">
        <w:rPr>
          <w:rFonts w:eastAsiaTheme="minorHAnsi"/>
          <w:sz w:val="24"/>
          <w:szCs w:val="24"/>
          <w:lang w:eastAsia="en-US"/>
        </w:rPr>
        <w:t>).</w:t>
      </w:r>
    </w:p>
    <w:p w14:paraId="3BA4BED1" w14:textId="77777777" w:rsidR="004F3CAE" w:rsidRPr="007851AD" w:rsidRDefault="004F3CAE" w:rsidP="004F3C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851AD">
        <w:rPr>
          <w:rFonts w:eastAsiaTheme="minorHAnsi"/>
          <w:sz w:val="24"/>
          <w:szCs w:val="24"/>
          <w:lang w:eastAsia="en-US"/>
        </w:rPr>
        <w:t>Wykonawca może zaproponować inny system powiadamiania mieszkańców, o ile będzie</w:t>
      </w:r>
      <w:r w:rsidR="00EB2843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Pr="007851AD">
        <w:rPr>
          <w:rFonts w:eastAsiaTheme="minorHAnsi"/>
          <w:sz w:val="24"/>
          <w:szCs w:val="24"/>
          <w:lang w:eastAsia="en-US"/>
        </w:rPr>
        <w:t>skuteczny i zaakceptowany przez Zamawiającego.</w:t>
      </w:r>
    </w:p>
    <w:p w14:paraId="3A393390" w14:textId="77777777" w:rsidR="004F3CAE" w:rsidRPr="00410BD5" w:rsidRDefault="004F3CAE" w:rsidP="00CF0468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4"/>
          <w:szCs w:val="24"/>
          <w:lang w:eastAsia="en-US"/>
        </w:rPr>
      </w:pPr>
      <w:r w:rsidRPr="00410BD5">
        <w:rPr>
          <w:rFonts w:eastAsiaTheme="minorHAnsi"/>
          <w:b/>
          <w:bCs/>
          <w:sz w:val="24"/>
          <w:szCs w:val="24"/>
          <w:lang w:eastAsia="en-US"/>
        </w:rPr>
        <w:t>5. Sprawozdawczość</w:t>
      </w:r>
    </w:p>
    <w:p w14:paraId="3F7BFAC6" w14:textId="17880D8B" w:rsidR="00CF0468" w:rsidRPr="007851AD" w:rsidRDefault="00CF0468" w:rsidP="00CF046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7851AD">
        <w:rPr>
          <w:sz w:val="24"/>
          <w:szCs w:val="24"/>
        </w:rPr>
        <w:t>Wykonawca jest zobowiązany do przekazywania Zamawiającemu miesięcznych raportów (w formie papierowej) zawierających informacje o ilości odpadów komunalnych odebranych od właścicieli nieruchomości zamieszkałych i przekazanych do składowania na składowisko odpadów, nieprzekazanych do składowania na składowisko odpadów, w tym :</w:t>
      </w:r>
    </w:p>
    <w:p w14:paraId="366349CD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niesegregowanych (zmieszanych) odpadów komunalnych, </w:t>
      </w:r>
    </w:p>
    <w:p w14:paraId="1A130A6D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przeterminowanych leków, </w:t>
      </w:r>
    </w:p>
    <w:p w14:paraId="6783BFFA" w14:textId="77777777" w:rsidR="00F608EB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mebli i innych odpadów wielkogabarytowych, </w:t>
      </w:r>
    </w:p>
    <w:p w14:paraId="4468C57E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213753">
        <w:rPr>
          <w:rFonts w:eastAsiaTheme="minorHAnsi"/>
          <w:sz w:val="24"/>
          <w:szCs w:val="24"/>
          <w:lang w:eastAsia="en-US"/>
        </w:rPr>
        <w:t>elektrycznych i elektronicznych wraz ze sprzętem AGD</w:t>
      </w:r>
      <w:r>
        <w:rPr>
          <w:rFonts w:eastAsiaTheme="minorHAnsi"/>
          <w:sz w:val="24"/>
          <w:szCs w:val="24"/>
          <w:lang w:eastAsia="en-US"/>
        </w:rPr>
        <w:t>,</w:t>
      </w:r>
    </w:p>
    <w:p w14:paraId="026D4D4A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odpadów budowlanych i rozbiórkowych – gruz budowlany, </w:t>
      </w:r>
    </w:p>
    <w:p w14:paraId="363AD38B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zużytych opon, </w:t>
      </w:r>
    </w:p>
    <w:p w14:paraId="09D2562A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odpadów zielonych, </w:t>
      </w:r>
    </w:p>
    <w:p w14:paraId="65404B7E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papieru i tektury, </w:t>
      </w:r>
    </w:p>
    <w:p w14:paraId="6E9D107D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lastRenderedPageBreak/>
        <w:t xml:space="preserve">szkła w tym szkła bezbarwnego i szkła kolorowego, </w:t>
      </w:r>
    </w:p>
    <w:p w14:paraId="1A8E84F2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tworzywa sztucznego, </w:t>
      </w:r>
    </w:p>
    <w:p w14:paraId="688F035D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opakowań wielomateriałowych, </w:t>
      </w:r>
    </w:p>
    <w:p w14:paraId="5181039D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>odpadów komunalnych ulegających biodegradacji, w tym odpadów opakowaniowych ulegających biodegradacji.</w:t>
      </w:r>
    </w:p>
    <w:p w14:paraId="089F2CCB" w14:textId="0617632C" w:rsidR="00CF0468" w:rsidRPr="00935911" w:rsidRDefault="00CF0468" w:rsidP="00CF0468">
      <w:pPr>
        <w:pStyle w:val="Teksttreci20"/>
        <w:shd w:val="clear" w:color="auto" w:fill="auto"/>
        <w:suppressAutoHyphens/>
        <w:spacing w:after="0" w:line="360" w:lineRule="auto"/>
        <w:ind w:firstLine="0"/>
        <w:jc w:val="both"/>
        <w:rPr>
          <w:sz w:val="24"/>
          <w:szCs w:val="24"/>
        </w:rPr>
      </w:pPr>
      <w:r w:rsidRPr="00935911">
        <w:rPr>
          <w:sz w:val="24"/>
          <w:szCs w:val="24"/>
        </w:rPr>
        <w:t>Raport miesięczny będzie podstawą do wystawienia faktury za wykonaną usługę</w:t>
      </w:r>
      <w:r w:rsidR="00BC130E" w:rsidRPr="00935911">
        <w:rPr>
          <w:sz w:val="24"/>
          <w:szCs w:val="24"/>
        </w:rPr>
        <w:t>.</w:t>
      </w:r>
    </w:p>
    <w:p w14:paraId="5D861860" w14:textId="36A6AB22" w:rsidR="005C16F9" w:rsidRPr="008D7FF7" w:rsidRDefault="005C16F9" w:rsidP="005C16F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935911">
        <w:rPr>
          <w:sz w:val="24"/>
          <w:szCs w:val="24"/>
        </w:rPr>
        <w:t xml:space="preserve">Rozliczanie świadczonych usług następować będzie pomiędzy Gminą Trzciel a Wykonawcą raz w miesiącu za każdą tonę odebranych odpadów odpowiadającym kodowi odpadu i kwocie zaoferowanej za jego odebranie, po zakończeniu miesiąca za który wystawiana jest faktura. </w:t>
      </w:r>
    </w:p>
    <w:p w14:paraId="7C61F04A" w14:textId="68439AD5" w:rsidR="005C16F9" w:rsidRPr="008D7FF7" w:rsidRDefault="004F3CAE" w:rsidP="008D7FF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8D7FF7">
        <w:rPr>
          <w:rFonts w:eastAsiaTheme="minorHAnsi"/>
          <w:sz w:val="24"/>
          <w:szCs w:val="24"/>
          <w:lang w:eastAsia="en-US"/>
        </w:rPr>
        <w:t xml:space="preserve">Wykonawca jest zobowiązany w ciągu </w:t>
      </w:r>
      <w:r w:rsidR="005C16F9" w:rsidRPr="008D7FF7">
        <w:rPr>
          <w:rFonts w:eastAsiaTheme="minorHAnsi"/>
          <w:sz w:val="24"/>
          <w:szCs w:val="24"/>
          <w:lang w:eastAsia="en-US"/>
        </w:rPr>
        <w:t>7</w:t>
      </w:r>
      <w:r w:rsidRPr="008D7FF7">
        <w:rPr>
          <w:rFonts w:eastAsiaTheme="minorHAnsi"/>
          <w:sz w:val="24"/>
          <w:szCs w:val="24"/>
          <w:lang w:eastAsia="en-US"/>
        </w:rPr>
        <w:t xml:space="preserve"> dni od zakończenia danego miesiąca </w:t>
      </w:r>
      <w:r w:rsidR="005C16F9" w:rsidRPr="008D7FF7">
        <w:rPr>
          <w:rFonts w:eastAsiaTheme="minorHAnsi"/>
          <w:sz w:val="24"/>
          <w:szCs w:val="24"/>
          <w:lang w:eastAsia="en-US"/>
        </w:rPr>
        <w:t>do p</w:t>
      </w:r>
      <w:r w:rsidR="005C16F9" w:rsidRPr="008D7FF7">
        <w:rPr>
          <w:sz w:val="24"/>
          <w:szCs w:val="24"/>
        </w:rPr>
        <w:t xml:space="preserve">rzedkładania Zamawiającemu Kserokopii kart przekazania odpadów </w:t>
      </w:r>
      <w:r w:rsidR="00982EF9" w:rsidRPr="008D7FF7">
        <w:rPr>
          <w:sz w:val="24"/>
          <w:szCs w:val="24"/>
        </w:rPr>
        <w:t>(wydruk z sytemu BDO)</w:t>
      </w:r>
      <w:r w:rsidR="005C16F9" w:rsidRPr="008D7FF7">
        <w:rPr>
          <w:sz w:val="24"/>
          <w:szCs w:val="24"/>
        </w:rPr>
        <w:t>.</w:t>
      </w:r>
    </w:p>
    <w:p w14:paraId="544C49C8" w14:textId="77777777" w:rsidR="004F3CAE" w:rsidRPr="00D24785" w:rsidRDefault="004F3CAE" w:rsidP="00410BD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24785">
        <w:rPr>
          <w:rFonts w:eastAsiaTheme="minorHAnsi"/>
          <w:sz w:val="24"/>
          <w:szCs w:val="24"/>
          <w:lang w:eastAsia="en-US"/>
        </w:rPr>
        <w:t>Wykonawca otrzyma od Zamawiającego w dacie zawarcia umowy dane dotyczące</w:t>
      </w:r>
      <w:r w:rsidR="00410BD5" w:rsidRPr="00D24785">
        <w:rPr>
          <w:rFonts w:eastAsiaTheme="minorHAnsi"/>
          <w:sz w:val="24"/>
          <w:szCs w:val="24"/>
          <w:lang w:eastAsia="en-US"/>
        </w:rPr>
        <w:t xml:space="preserve"> </w:t>
      </w:r>
      <w:r w:rsidRPr="00D24785">
        <w:rPr>
          <w:rFonts w:eastAsiaTheme="minorHAnsi"/>
          <w:sz w:val="24"/>
          <w:szCs w:val="24"/>
          <w:lang w:eastAsia="en-US"/>
        </w:rPr>
        <w:t>wykazu nieruchomości, liczby osób zamieszkałych na nieruchomościach oraz</w:t>
      </w:r>
      <w:r w:rsidR="00410BD5" w:rsidRPr="00D24785">
        <w:rPr>
          <w:rFonts w:eastAsiaTheme="minorHAnsi"/>
          <w:sz w:val="24"/>
          <w:szCs w:val="24"/>
          <w:lang w:eastAsia="en-US"/>
        </w:rPr>
        <w:t xml:space="preserve"> </w:t>
      </w:r>
      <w:r w:rsidRPr="00D24785">
        <w:rPr>
          <w:rFonts w:eastAsiaTheme="minorHAnsi"/>
          <w:sz w:val="24"/>
          <w:szCs w:val="24"/>
          <w:lang w:eastAsia="en-US"/>
        </w:rPr>
        <w:t>deklarowanego sposobu zbierania odpadów na poszczególnych nieruchomościach.</w:t>
      </w:r>
    </w:p>
    <w:p w14:paraId="0DB76416" w14:textId="77777777" w:rsidR="004F3CAE" w:rsidRPr="001B6317" w:rsidRDefault="004F3CAE" w:rsidP="00410BD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B6317">
        <w:rPr>
          <w:rFonts w:eastAsiaTheme="minorHAnsi"/>
          <w:sz w:val="24"/>
          <w:szCs w:val="24"/>
          <w:lang w:eastAsia="en-US"/>
        </w:rPr>
        <w:t>Zamawiający, co tydzień będzie przekazywał drogą e-mailową zmiany w bazie danych</w:t>
      </w:r>
      <w:r w:rsidR="005B5844" w:rsidRPr="001B6317">
        <w:rPr>
          <w:rFonts w:eastAsiaTheme="minorHAnsi"/>
          <w:sz w:val="24"/>
          <w:szCs w:val="24"/>
          <w:lang w:eastAsia="en-US"/>
        </w:rPr>
        <w:t xml:space="preserve"> </w:t>
      </w:r>
      <w:r w:rsidRPr="001B6317">
        <w:rPr>
          <w:rFonts w:eastAsiaTheme="minorHAnsi"/>
          <w:sz w:val="24"/>
          <w:szCs w:val="24"/>
          <w:lang w:eastAsia="en-US"/>
        </w:rPr>
        <w:t>nieruchomości dotyczące m.in. liczby osób na nich zamieszkałych, deklarowanego</w:t>
      </w:r>
      <w:r w:rsidR="005B5844" w:rsidRPr="001B6317">
        <w:rPr>
          <w:rFonts w:eastAsiaTheme="minorHAnsi"/>
          <w:sz w:val="24"/>
          <w:szCs w:val="24"/>
          <w:lang w:eastAsia="en-US"/>
        </w:rPr>
        <w:t xml:space="preserve"> </w:t>
      </w:r>
      <w:r w:rsidRPr="001B6317">
        <w:rPr>
          <w:rFonts w:eastAsiaTheme="minorHAnsi"/>
          <w:sz w:val="24"/>
          <w:szCs w:val="24"/>
          <w:lang w:eastAsia="en-US"/>
        </w:rPr>
        <w:t>sposobu zbierania odpadów, dodania nowej bądź wykreślenia nieruchomości.</w:t>
      </w:r>
      <w:r w:rsidR="005B5844" w:rsidRPr="001B6317">
        <w:rPr>
          <w:rFonts w:eastAsiaTheme="minorHAnsi"/>
          <w:sz w:val="24"/>
          <w:szCs w:val="24"/>
          <w:lang w:eastAsia="en-US"/>
        </w:rPr>
        <w:t xml:space="preserve"> </w:t>
      </w:r>
      <w:r w:rsidRPr="001B6317">
        <w:rPr>
          <w:rFonts w:eastAsiaTheme="minorHAnsi"/>
          <w:sz w:val="24"/>
          <w:szCs w:val="24"/>
          <w:lang w:eastAsia="en-US"/>
        </w:rPr>
        <w:t>Wykonawca uwzględni te zmiany w sprawozdaniu miesięcznym.</w:t>
      </w:r>
    </w:p>
    <w:p w14:paraId="4F875F15" w14:textId="6242F11B" w:rsidR="004F3CAE" w:rsidRPr="009B6263" w:rsidRDefault="004F3CAE" w:rsidP="00F26AC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B6317">
        <w:rPr>
          <w:rFonts w:eastAsiaTheme="minorHAnsi"/>
          <w:sz w:val="24"/>
          <w:szCs w:val="24"/>
          <w:lang w:eastAsia="en-US"/>
        </w:rPr>
        <w:t>Co najmniej jeden raz na kwartał Wykonawca i Zamawiający uzgodnią spójność baz</w:t>
      </w:r>
      <w:r w:rsidR="005B5844" w:rsidRPr="001B6317">
        <w:rPr>
          <w:rFonts w:eastAsiaTheme="minorHAnsi"/>
          <w:sz w:val="24"/>
          <w:szCs w:val="24"/>
          <w:lang w:eastAsia="en-US"/>
        </w:rPr>
        <w:t xml:space="preserve"> </w:t>
      </w:r>
      <w:r w:rsidRPr="001B6317">
        <w:rPr>
          <w:rFonts w:eastAsiaTheme="minorHAnsi"/>
          <w:sz w:val="24"/>
          <w:szCs w:val="24"/>
          <w:lang w:eastAsia="en-US"/>
        </w:rPr>
        <w:t>danych.</w:t>
      </w:r>
      <w:r w:rsidR="00F26AC1" w:rsidRPr="001B6317">
        <w:rPr>
          <w:rFonts w:eastAsiaTheme="minorHAnsi"/>
          <w:sz w:val="24"/>
          <w:szCs w:val="24"/>
          <w:lang w:eastAsia="en-US"/>
        </w:rPr>
        <w:t xml:space="preserve"> </w:t>
      </w:r>
      <w:r w:rsidR="00F26AC1" w:rsidRPr="001B6317">
        <w:rPr>
          <w:sz w:val="24"/>
        </w:rPr>
        <w:t xml:space="preserve">Uzgodnienie spójności baz danych będzie polegać na weryfikacji i aktualizacji zmian dokonywanych w bazach danych w poszczególnych kwartałach. </w:t>
      </w:r>
      <w:r w:rsidR="00F26AC1" w:rsidRPr="001B6317">
        <w:rPr>
          <w:sz w:val="24"/>
          <w:szCs w:val="24"/>
        </w:rPr>
        <w:t>Uzgodnienie polegać będzie na sprawdzeniu czy baza danych Wykonawcy i Zamawiającego są spójne i w przypadku wystąpienia rozbieżności ich wyjaśnienie.</w:t>
      </w:r>
    </w:p>
    <w:p w14:paraId="3D28968A" w14:textId="10E7C9F6" w:rsidR="009B6263" w:rsidRPr="00430E74" w:rsidRDefault="009B6263" w:rsidP="009B6263">
      <w:pPr>
        <w:pStyle w:val="Default"/>
        <w:numPr>
          <w:ilvl w:val="0"/>
          <w:numId w:val="15"/>
        </w:numPr>
        <w:spacing w:line="360" w:lineRule="auto"/>
        <w:jc w:val="both"/>
        <w:rPr>
          <w:color w:val="auto"/>
        </w:rPr>
      </w:pPr>
      <w:r w:rsidRPr="00430E74">
        <w:rPr>
          <w:color w:val="auto"/>
        </w:rPr>
        <w:t xml:space="preserve">Wykonawca jest zobowiązany do sporządzania rocznych sprawozdań́ i dostarczenia ich Burmistrzowi Trzciela w terminie do dnia 31 stycznia za poprzedni rok kalendarzowy, o których mowa w art. 9n z dnia 13 września 1996 roku o utrzymaniu czystości i porządku w gminach (Dz. U. z 2020 r., poz. 1439 z </w:t>
      </w:r>
      <w:proofErr w:type="spellStart"/>
      <w:r w:rsidRPr="00430E74">
        <w:rPr>
          <w:color w:val="auto"/>
        </w:rPr>
        <w:t>późn</w:t>
      </w:r>
      <w:proofErr w:type="spellEnd"/>
      <w:r w:rsidRPr="00430E74">
        <w:rPr>
          <w:color w:val="auto"/>
        </w:rPr>
        <w:t xml:space="preserve">. zm.). Sprawozdanie jest przekazywane Burmistrzowi Trzciela za pośrednictwem bazy danych o produktach i opakowaniach oraz gospodarce odpadami. </w:t>
      </w:r>
    </w:p>
    <w:p w14:paraId="17578039" w14:textId="6C9D9B77" w:rsidR="004F3CAE" w:rsidRDefault="004F3CAE" w:rsidP="00410BD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B5844">
        <w:rPr>
          <w:rFonts w:eastAsiaTheme="minorHAnsi"/>
          <w:sz w:val="24"/>
          <w:szCs w:val="24"/>
          <w:lang w:eastAsia="en-US"/>
        </w:rPr>
        <w:t>Wykonawca będzie chronił dane osobowe zgodnie z ustawą o ochronie danych</w:t>
      </w:r>
      <w:r w:rsidR="005B5844">
        <w:rPr>
          <w:rFonts w:eastAsiaTheme="minorHAnsi"/>
          <w:sz w:val="24"/>
          <w:szCs w:val="24"/>
          <w:lang w:eastAsia="en-US"/>
        </w:rPr>
        <w:t xml:space="preserve"> </w:t>
      </w:r>
      <w:r w:rsidRPr="005B5844">
        <w:rPr>
          <w:rFonts w:eastAsiaTheme="minorHAnsi"/>
          <w:sz w:val="24"/>
          <w:szCs w:val="24"/>
          <w:lang w:eastAsia="en-US"/>
        </w:rPr>
        <w:t xml:space="preserve">osobowych </w:t>
      </w:r>
      <w:r w:rsidR="00537043" w:rsidRPr="007E6917">
        <w:rPr>
          <w:rFonts w:eastAsiaTheme="minorHAnsi"/>
          <w:sz w:val="24"/>
          <w:szCs w:val="24"/>
          <w:lang w:eastAsia="en-US"/>
        </w:rPr>
        <w:t>(</w:t>
      </w:r>
      <w:proofErr w:type="spellStart"/>
      <w:r w:rsidR="00537043" w:rsidRPr="007E6917">
        <w:rPr>
          <w:rFonts w:eastAsiaTheme="minorHAnsi"/>
          <w:sz w:val="24"/>
          <w:szCs w:val="24"/>
          <w:lang w:eastAsia="en-US"/>
        </w:rPr>
        <w:t>t.j</w:t>
      </w:r>
      <w:proofErr w:type="spellEnd"/>
      <w:r w:rsidR="00537043" w:rsidRPr="007E6917">
        <w:rPr>
          <w:rFonts w:eastAsiaTheme="minorHAnsi"/>
          <w:sz w:val="24"/>
          <w:szCs w:val="24"/>
          <w:lang w:eastAsia="en-US"/>
        </w:rPr>
        <w:t xml:space="preserve">. </w:t>
      </w:r>
      <w:r w:rsidR="00537043" w:rsidRPr="007E6917">
        <w:rPr>
          <w:sz w:val="24"/>
          <w:szCs w:val="24"/>
        </w:rPr>
        <w:t>Dz. U. z 2019 r. poz. 1781.</w:t>
      </w:r>
      <w:r w:rsidR="00537043" w:rsidRPr="007E6917">
        <w:rPr>
          <w:rFonts w:eastAsiaTheme="minorHAnsi"/>
          <w:sz w:val="24"/>
          <w:szCs w:val="24"/>
          <w:lang w:eastAsia="en-US"/>
        </w:rPr>
        <w:t>).</w:t>
      </w:r>
      <w:r w:rsidR="00537043" w:rsidRPr="005B5844">
        <w:rPr>
          <w:rFonts w:eastAsiaTheme="minorHAnsi"/>
          <w:sz w:val="24"/>
          <w:szCs w:val="24"/>
          <w:lang w:eastAsia="en-US"/>
        </w:rPr>
        <w:t xml:space="preserve"> </w:t>
      </w:r>
    </w:p>
    <w:p w14:paraId="12DECB26" w14:textId="77777777" w:rsidR="005B5844" w:rsidRPr="007851AD" w:rsidRDefault="005D7614" w:rsidP="001C26C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851AD">
        <w:rPr>
          <w:rFonts w:eastAsiaTheme="minorHAnsi"/>
          <w:sz w:val="24"/>
          <w:szCs w:val="24"/>
          <w:lang w:eastAsia="en-US"/>
        </w:rPr>
        <w:lastRenderedPageBreak/>
        <w:t>W s</w:t>
      </w:r>
      <w:r w:rsidR="004F3CAE" w:rsidRPr="007851AD">
        <w:rPr>
          <w:rFonts w:eastAsiaTheme="minorHAnsi"/>
          <w:sz w:val="24"/>
          <w:szCs w:val="24"/>
          <w:lang w:eastAsia="en-US"/>
        </w:rPr>
        <w:t>prawozdani</w:t>
      </w:r>
      <w:r w:rsidRPr="007851AD">
        <w:rPr>
          <w:rFonts w:eastAsiaTheme="minorHAnsi"/>
          <w:sz w:val="24"/>
          <w:szCs w:val="24"/>
          <w:lang w:eastAsia="en-US"/>
        </w:rPr>
        <w:t>u</w:t>
      </w:r>
      <w:r w:rsidR="004F3CAE" w:rsidRPr="007851AD">
        <w:rPr>
          <w:rFonts w:eastAsiaTheme="minorHAnsi"/>
          <w:sz w:val="24"/>
          <w:szCs w:val="24"/>
          <w:lang w:eastAsia="en-US"/>
        </w:rPr>
        <w:t xml:space="preserve">, o którym mowa w pkt 1 </w:t>
      </w:r>
      <w:r w:rsidRPr="007851AD">
        <w:rPr>
          <w:rFonts w:eastAsiaTheme="minorHAnsi"/>
          <w:sz w:val="24"/>
          <w:szCs w:val="24"/>
          <w:lang w:eastAsia="en-US"/>
        </w:rPr>
        <w:t>Wykonawca o ile taki fakt nastąpi, w</w:t>
      </w:r>
      <w:r w:rsidR="005B5844" w:rsidRPr="007851AD">
        <w:rPr>
          <w:rFonts w:eastAsiaTheme="minorHAnsi"/>
          <w:sz w:val="24"/>
          <w:szCs w:val="24"/>
          <w:lang w:eastAsia="en-US"/>
        </w:rPr>
        <w:t>yka</w:t>
      </w:r>
      <w:r w:rsidRPr="007851AD">
        <w:rPr>
          <w:rFonts w:eastAsiaTheme="minorHAnsi"/>
          <w:sz w:val="24"/>
          <w:szCs w:val="24"/>
          <w:lang w:eastAsia="en-US"/>
        </w:rPr>
        <w:t>że</w:t>
      </w:r>
      <w:r w:rsidR="001C26C5" w:rsidRPr="007851AD">
        <w:rPr>
          <w:rFonts w:eastAsiaTheme="minorHAnsi"/>
          <w:sz w:val="24"/>
          <w:szCs w:val="24"/>
          <w:lang w:eastAsia="en-US"/>
        </w:rPr>
        <w:t>:</w:t>
      </w:r>
      <w:r w:rsidR="005B5844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="001C26C5" w:rsidRPr="007851AD">
        <w:rPr>
          <w:rFonts w:eastAsiaTheme="minorHAnsi"/>
          <w:sz w:val="24"/>
          <w:szCs w:val="24"/>
          <w:lang w:eastAsia="en-US"/>
        </w:rPr>
        <w:br/>
        <w:t xml:space="preserve">a) Wykaz </w:t>
      </w:r>
      <w:r w:rsidR="005B5844" w:rsidRPr="007851AD">
        <w:rPr>
          <w:rFonts w:eastAsiaTheme="minorHAnsi"/>
          <w:sz w:val="24"/>
          <w:szCs w:val="24"/>
          <w:lang w:eastAsia="en-US"/>
        </w:rPr>
        <w:t xml:space="preserve">nieruchomości, na których odpady zbierane są niezgodnie z Regulaminem </w:t>
      </w:r>
      <w:r w:rsidR="007D7097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="005B5844" w:rsidRPr="007851AD">
        <w:rPr>
          <w:rFonts w:eastAsiaTheme="minorHAnsi"/>
          <w:sz w:val="24"/>
          <w:szCs w:val="24"/>
          <w:lang w:eastAsia="en-US"/>
        </w:rPr>
        <w:t xml:space="preserve">utrzymania czystości i porządku na terenie miasta i gminy Trzciel zawierający: </w:t>
      </w:r>
    </w:p>
    <w:p w14:paraId="08242C60" w14:textId="77777777" w:rsidR="00CD51CF" w:rsidRPr="007851AD" w:rsidRDefault="005B5844" w:rsidP="00444BC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851AD">
        <w:rPr>
          <w:rFonts w:eastAsiaTheme="minorHAnsi"/>
          <w:sz w:val="24"/>
          <w:szCs w:val="24"/>
          <w:lang w:eastAsia="en-US"/>
        </w:rPr>
        <w:t>adres nieruchomości, na której odpady są zbierane niezgodnie z Regulaminem,</w:t>
      </w:r>
      <w:r w:rsidR="007E1CD1" w:rsidRPr="007851AD">
        <w:rPr>
          <w:rFonts w:eastAsiaTheme="minorHAnsi"/>
          <w:sz w:val="24"/>
          <w:szCs w:val="24"/>
          <w:lang w:eastAsia="en-US"/>
        </w:rPr>
        <w:t xml:space="preserve"> </w:t>
      </w:r>
    </w:p>
    <w:p w14:paraId="6EC721DC" w14:textId="77777777" w:rsidR="005B5844" w:rsidRPr="007851AD" w:rsidRDefault="005B5844" w:rsidP="00444BC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851AD">
        <w:rPr>
          <w:rFonts w:eastAsiaTheme="minorHAnsi"/>
          <w:sz w:val="24"/>
          <w:szCs w:val="24"/>
          <w:lang w:eastAsia="en-US"/>
        </w:rPr>
        <w:t>zdjęcia dokumentujące że odpady są zbierane niezgodnie z Regulaminem, zdjęcia</w:t>
      </w:r>
      <w:r w:rsidR="007E1CD1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Pr="007851AD">
        <w:rPr>
          <w:rFonts w:eastAsiaTheme="minorHAnsi"/>
          <w:sz w:val="24"/>
          <w:szCs w:val="24"/>
          <w:lang w:eastAsia="en-US"/>
        </w:rPr>
        <w:t>należy wykonać w sposób który umożliwi jednoznaczne zidentyfikowanie</w:t>
      </w:r>
      <w:r w:rsidR="00CD51CF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Pr="007851AD">
        <w:rPr>
          <w:rFonts w:eastAsiaTheme="minorHAnsi"/>
          <w:sz w:val="24"/>
          <w:szCs w:val="24"/>
          <w:lang w:eastAsia="en-US"/>
        </w:rPr>
        <w:t>nieruchomości, której przedmiot dotyczy,</w:t>
      </w:r>
    </w:p>
    <w:p w14:paraId="686ADD98" w14:textId="77777777" w:rsidR="005B5844" w:rsidRPr="007851AD" w:rsidRDefault="005B5844" w:rsidP="00444BC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851AD">
        <w:rPr>
          <w:rFonts w:eastAsiaTheme="minorHAnsi"/>
          <w:sz w:val="24"/>
          <w:szCs w:val="24"/>
          <w:lang w:eastAsia="en-US"/>
        </w:rPr>
        <w:t>dane pracowników Wykonawcy</w:t>
      </w:r>
      <w:r w:rsidR="00CD51CF" w:rsidRPr="007851AD">
        <w:rPr>
          <w:rFonts w:eastAsiaTheme="minorHAnsi"/>
          <w:sz w:val="24"/>
          <w:szCs w:val="24"/>
          <w:lang w:eastAsia="en-US"/>
        </w:rPr>
        <w:t>, którzy stwierdzili naruszenie,</w:t>
      </w:r>
    </w:p>
    <w:p w14:paraId="66C406FA" w14:textId="77777777" w:rsidR="005B5844" w:rsidRDefault="005B5844" w:rsidP="001C26C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84DAF">
        <w:rPr>
          <w:rFonts w:eastAsiaTheme="minorHAnsi"/>
          <w:sz w:val="24"/>
          <w:szCs w:val="24"/>
          <w:lang w:eastAsia="en-US"/>
        </w:rPr>
        <w:t>Wykaz nieruchomości</w:t>
      </w:r>
      <w:r w:rsidR="0031793D" w:rsidRPr="00D84DAF">
        <w:rPr>
          <w:rFonts w:eastAsiaTheme="minorHAnsi"/>
          <w:sz w:val="24"/>
          <w:szCs w:val="24"/>
          <w:lang w:eastAsia="en-US"/>
        </w:rPr>
        <w:t xml:space="preserve"> zamieszkałych</w:t>
      </w:r>
      <w:r w:rsidRPr="00D84DAF">
        <w:rPr>
          <w:rFonts w:eastAsiaTheme="minorHAnsi"/>
          <w:sz w:val="24"/>
          <w:szCs w:val="24"/>
          <w:lang w:eastAsia="en-US"/>
        </w:rPr>
        <w:t>, z których odebrano odpady komunalne, a nie zostały ujęte w</w:t>
      </w:r>
      <w:r w:rsidR="00CD51CF" w:rsidRPr="00D84DAF">
        <w:rPr>
          <w:rFonts w:eastAsiaTheme="minorHAnsi"/>
          <w:sz w:val="24"/>
          <w:szCs w:val="24"/>
          <w:lang w:eastAsia="en-US"/>
        </w:rPr>
        <w:t xml:space="preserve"> </w:t>
      </w:r>
      <w:r w:rsidR="008014B6" w:rsidRPr="00D84DAF">
        <w:rPr>
          <w:rFonts w:eastAsiaTheme="minorHAnsi"/>
          <w:sz w:val="24"/>
          <w:szCs w:val="24"/>
          <w:lang w:eastAsia="en-US"/>
        </w:rPr>
        <w:t>g</w:t>
      </w:r>
      <w:r w:rsidR="00CD51CF" w:rsidRPr="00D84DAF">
        <w:rPr>
          <w:rFonts w:eastAsiaTheme="minorHAnsi"/>
          <w:sz w:val="24"/>
          <w:szCs w:val="24"/>
          <w:lang w:eastAsia="en-US"/>
        </w:rPr>
        <w:t>minnej bazie danych,</w:t>
      </w:r>
    </w:p>
    <w:p w14:paraId="094CA134" w14:textId="77777777" w:rsidR="005B5844" w:rsidRPr="001C26C5" w:rsidRDefault="005B5844" w:rsidP="001C26C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C26C5">
        <w:rPr>
          <w:rFonts w:eastAsiaTheme="minorHAnsi"/>
          <w:sz w:val="24"/>
          <w:szCs w:val="24"/>
          <w:lang w:eastAsia="en-US"/>
        </w:rPr>
        <w:t>Wykaz reklamacji i sposób ich rozstrzygnięcia.</w:t>
      </w:r>
    </w:p>
    <w:p w14:paraId="4C536E06" w14:textId="77777777" w:rsidR="00D300BF" w:rsidRPr="00D300BF" w:rsidRDefault="00D300BF" w:rsidP="00D300BF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4"/>
          <w:szCs w:val="24"/>
          <w:lang w:eastAsia="en-US"/>
        </w:rPr>
      </w:pPr>
      <w:r w:rsidRPr="00D300BF">
        <w:rPr>
          <w:rFonts w:eastAsiaTheme="minorHAnsi"/>
          <w:b/>
          <w:bCs/>
          <w:sz w:val="24"/>
          <w:szCs w:val="24"/>
          <w:lang w:eastAsia="en-US"/>
        </w:rPr>
        <w:t>6. Reklamacje</w:t>
      </w:r>
    </w:p>
    <w:p w14:paraId="37B0ACE1" w14:textId="77777777" w:rsidR="00D300BF" w:rsidRPr="00AC1C86" w:rsidRDefault="00D300BF" w:rsidP="002E779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AC1C86">
        <w:rPr>
          <w:rFonts w:eastAsiaTheme="minorHAnsi"/>
          <w:sz w:val="24"/>
          <w:szCs w:val="24"/>
          <w:lang w:eastAsia="en-US"/>
        </w:rPr>
        <w:t xml:space="preserve">Reklamacje od właścicieli nieruchomości będą zasadniczo kierowane do Urzędu </w:t>
      </w:r>
      <w:r w:rsidR="002E7796" w:rsidRPr="00AC1C86">
        <w:rPr>
          <w:rFonts w:eastAsiaTheme="minorHAnsi"/>
          <w:sz w:val="24"/>
          <w:szCs w:val="24"/>
          <w:lang w:eastAsia="en-US"/>
        </w:rPr>
        <w:t>M</w:t>
      </w:r>
      <w:r w:rsidRPr="00AC1C86">
        <w:rPr>
          <w:rFonts w:eastAsiaTheme="minorHAnsi"/>
          <w:sz w:val="24"/>
          <w:szCs w:val="24"/>
          <w:lang w:eastAsia="en-US"/>
        </w:rPr>
        <w:t>i</w:t>
      </w:r>
      <w:r w:rsidR="002E7796" w:rsidRPr="00AC1C86">
        <w:rPr>
          <w:rFonts w:eastAsiaTheme="minorHAnsi"/>
          <w:sz w:val="24"/>
          <w:szCs w:val="24"/>
          <w:lang w:eastAsia="en-US"/>
        </w:rPr>
        <w:t>ejskiego w Trzcielu.</w:t>
      </w:r>
      <w:r w:rsidRPr="00AC1C86">
        <w:rPr>
          <w:rFonts w:eastAsiaTheme="minorHAnsi"/>
          <w:sz w:val="24"/>
          <w:szCs w:val="24"/>
          <w:lang w:eastAsia="en-US"/>
        </w:rPr>
        <w:t xml:space="preserve"> Pracownik Urzędu przekaże informację o reklamacji drogą e-</w:t>
      </w:r>
      <w:r w:rsidR="002E7796" w:rsidRPr="00AC1C86">
        <w:rPr>
          <w:rFonts w:eastAsiaTheme="minorHAnsi"/>
          <w:sz w:val="24"/>
          <w:szCs w:val="24"/>
          <w:lang w:eastAsia="en-US"/>
        </w:rPr>
        <w:t>m</w:t>
      </w:r>
      <w:r w:rsidRPr="00AC1C86">
        <w:rPr>
          <w:rFonts w:eastAsiaTheme="minorHAnsi"/>
          <w:sz w:val="24"/>
          <w:szCs w:val="24"/>
          <w:lang w:eastAsia="en-US"/>
        </w:rPr>
        <w:t>ailową</w:t>
      </w:r>
      <w:r w:rsidR="00C97732" w:rsidRPr="00AC1C86">
        <w:rPr>
          <w:rFonts w:eastAsiaTheme="minorHAnsi"/>
          <w:sz w:val="24"/>
          <w:szCs w:val="24"/>
          <w:lang w:eastAsia="en-US"/>
        </w:rPr>
        <w:t xml:space="preserve"> Wykonawcy</w:t>
      </w:r>
      <w:r w:rsidRPr="00AC1C86">
        <w:rPr>
          <w:rFonts w:eastAsiaTheme="minorHAnsi"/>
          <w:sz w:val="24"/>
          <w:szCs w:val="24"/>
          <w:lang w:eastAsia="en-US"/>
        </w:rPr>
        <w:t>. Wykonawca</w:t>
      </w:r>
      <w:r w:rsidR="002E7796" w:rsidRPr="00AC1C86">
        <w:rPr>
          <w:rFonts w:eastAsiaTheme="minorHAnsi"/>
          <w:sz w:val="24"/>
          <w:szCs w:val="24"/>
          <w:lang w:eastAsia="en-US"/>
        </w:rPr>
        <w:t xml:space="preserve"> </w:t>
      </w:r>
      <w:r w:rsidRPr="00AC1C86">
        <w:rPr>
          <w:rFonts w:eastAsiaTheme="minorHAnsi"/>
          <w:sz w:val="24"/>
          <w:szCs w:val="24"/>
          <w:lang w:eastAsia="en-US"/>
        </w:rPr>
        <w:t xml:space="preserve">ustosunkuje do niej w ciągu </w:t>
      </w:r>
      <w:r w:rsidR="00C97732" w:rsidRPr="00AC1C86">
        <w:rPr>
          <w:rFonts w:eastAsiaTheme="minorHAnsi"/>
          <w:sz w:val="24"/>
          <w:szCs w:val="24"/>
          <w:lang w:eastAsia="en-US"/>
        </w:rPr>
        <w:t>2 dni roboczych</w:t>
      </w:r>
      <w:r w:rsidRPr="00AC1C86">
        <w:rPr>
          <w:rFonts w:eastAsiaTheme="minorHAnsi"/>
          <w:sz w:val="24"/>
          <w:szCs w:val="24"/>
          <w:lang w:eastAsia="en-US"/>
        </w:rPr>
        <w:t xml:space="preserve"> od otrzymania e-maila.</w:t>
      </w:r>
    </w:p>
    <w:p w14:paraId="0FE4FF45" w14:textId="77777777" w:rsidR="00D300BF" w:rsidRDefault="00D300BF" w:rsidP="00D300B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E7796">
        <w:rPr>
          <w:rFonts w:eastAsiaTheme="minorHAnsi"/>
          <w:sz w:val="24"/>
          <w:szCs w:val="24"/>
          <w:lang w:eastAsia="en-US"/>
        </w:rPr>
        <w:t>W przypadku zgłoszenia reklamacji do Wykonawcy, potraktuje on tę reklamację jak by</w:t>
      </w:r>
      <w:r w:rsidR="002E7796" w:rsidRPr="002E7796">
        <w:rPr>
          <w:rFonts w:eastAsiaTheme="minorHAnsi"/>
          <w:sz w:val="24"/>
          <w:szCs w:val="24"/>
          <w:lang w:eastAsia="en-US"/>
        </w:rPr>
        <w:t xml:space="preserve"> </w:t>
      </w:r>
      <w:r w:rsidRPr="002E7796">
        <w:rPr>
          <w:rFonts w:eastAsiaTheme="minorHAnsi"/>
          <w:sz w:val="24"/>
          <w:szCs w:val="24"/>
          <w:lang w:eastAsia="en-US"/>
        </w:rPr>
        <w:t>została zgłoszona przez Urząd Mi</w:t>
      </w:r>
      <w:r w:rsidR="002E7796">
        <w:rPr>
          <w:rFonts w:eastAsiaTheme="minorHAnsi"/>
          <w:sz w:val="24"/>
          <w:szCs w:val="24"/>
          <w:lang w:eastAsia="en-US"/>
        </w:rPr>
        <w:t>ejski w Trzcielu</w:t>
      </w:r>
      <w:r w:rsidRPr="002E7796">
        <w:rPr>
          <w:rFonts w:eastAsiaTheme="minorHAnsi"/>
          <w:sz w:val="24"/>
          <w:szCs w:val="24"/>
          <w:lang w:eastAsia="en-US"/>
        </w:rPr>
        <w:t>. Wykonawca poinformuje Zamawiającego o</w:t>
      </w:r>
      <w:r w:rsidR="002E7796">
        <w:rPr>
          <w:rFonts w:eastAsiaTheme="minorHAnsi"/>
          <w:sz w:val="24"/>
          <w:szCs w:val="24"/>
          <w:lang w:eastAsia="en-US"/>
        </w:rPr>
        <w:t xml:space="preserve"> </w:t>
      </w:r>
      <w:r w:rsidRPr="002E7796">
        <w:rPr>
          <w:rFonts w:eastAsiaTheme="minorHAnsi"/>
          <w:sz w:val="24"/>
          <w:szCs w:val="24"/>
          <w:lang w:eastAsia="en-US"/>
        </w:rPr>
        <w:t>każdej zgłoszonej do niego reklamacji</w:t>
      </w:r>
      <w:r w:rsidR="00F864E2">
        <w:rPr>
          <w:rFonts w:eastAsiaTheme="minorHAnsi"/>
          <w:sz w:val="24"/>
          <w:szCs w:val="24"/>
          <w:lang w:eastAsia="en-US"/>
        </w:rPr>
        <w:t xml:space="preserve"> wraz z ustosunkowaniem się do niej.</w:t>
      </w:r>
    </w:p>
    <w:p w14:paraId="5F21B123" w14:textId="77777777" w:rsidR="00D300BF" w:rsidRDefault="00D300BF" w:rsidP="00D300B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E7796">
        <w:rPr>
          <w:rFonts w:eastAsiaTheme="minorHAnsi"/>
          <w:sz w:val="24"/>
          <w:szCs w:val="24"/>
          <w:lang w:eastAsia="en-US"/>
        </w:rPr>
        <w:t>Reklamacje niebudzące wątpliwości (np. brak odbioru odpadów zgodnie</w:t>
      </w:r>
      <w:r w:rsidR="002E7796" w:rsidRPr="002E7796">
        <w:rPr>
          <w:rFonts w:eastAsiaTheme="minorHAnsi"/>
          <w:sz w:val="24"/>
          <w:szCs w:val="24"/>
          <w:lang w:eastAsia="en-US"/>
        </w:rPr>
        <w:t xml:space="preserve"> </w:t>
      </w:r>
      <w:r w:rsidRPr="002E7796">
        <w:rPr>
          <w:rFonts w:eastAsiaTheme="minorHAnsi"/>
          <w:sz w:val="24"/>
          <w:szCs w:val="24"/>
          <w:lang w:eastAsia="en-US"/>
        </w:rPr>
        <w:t>z harmonogramem) zostaną przez Wykonawcę natychmiast uwzględnione, poprzez</w:t>
      </w:r>
      <w:r w:rsidR="002E7796">
        <w:rPr>
          <w:rFonts w:eastAsiaTheme="minorHAnsi"/>
          <w:sz w:val="24"/>
          <w:szCs w:val="24"/>
          <w:lang w:eastAsia="en-US"/>
        </w:rPr>
        <w:t xml:space="preserve"> </w:t>
      </w:r>
      <w:r w:rsidRPr="002E7796">
        <w:rPr>
          <w:rFonts w:eastAsiaTheme="minorHAnsi"/>
          <w:sz w:val="24"/>
          <w:szCs w:val="24"/>
          <w:lang w:eastAsia="en-US"/>
        </w:rPr>
        <w:t>wykonanie usługi, bez wezwania ze strony Zamawiającego.</w:t>
      </w:r>
    </w:p>
    <w:p w14:paraId="2A9578F6" w14:textId="77777777" w:rsidR="00D300BF" w:rsidRDefault="00D300BF" w:rsidP="00D300B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4F2E94">
        <w:rPr>
          <w:rFonts w:eastAsiaTheme="minorHAnsi"/>
          <w:sz w:val="24"/>
          <w:szCs w:val="24"/>
          <w:lang w:eastAsia="en-US"/>
        </w:rPr>
        <w:t>Reklamacje budzące wątpliwości (np. brak odbioru odpadów zgodnie z harmonogramem)</w:t>
      </w:r>
      <w:r w:rsidR="002E7796" w:rsidRPr="004F2E94">
        <w:rPr>
          <w:rFonts w:eastAsiaTheme="minorHAnsi"/>
          <w:sz w:val="24"/>
          <w:szCs w:val="24"/>
          <w:lang w:eastAsia="en-US"/>
        </w:rPr>
        <w:t xml:space="preserve"> </w:t>
      </w:r>
      <w:r w:rsidR="004F2E94" w:rsidRPr="004F2E94">
        <w:rPr>
          <w:rFonts w:eastAsiaTheme="minorHAnsi"/>
          <w:sz w:val="24"/>
          <w:szCs w:val="24"/>
          <w:lang w:eastAsia="en-US"/>
        </w:rPr>
        <w:t xml:space="preserve"> z</w:t>
      </w:r>
      <w:r w:rsidRPr="004F2E94">
        <w:rPr>
          <w:rFonts w:eastAsiaTheme="minorHAnsi"/>
          <w:sz w:val="24"/>
          <w:szCs w:val="24"/>
          <w:lang w:eastAsia="en-US"/>
        </w:rPr>
        <w:t>ostaną udokumentowane poprzez przedłożenie gminie potwierdzenia z systemu GPS, że</w:t>
      </w:r>
      <w:r w:rsidR="004F2E94">
        <w:rPr>
          <w:rFonts w:eastAsiaTheme="minorHAnsi"/>
          <w:sz w:val="24"/>
          <w:szCs w:val="24"/>
          <w:lang w:eastAsia="en-US"/>
        </w:rPr>
        <w:t xml:space="preserve"> </w:t>
      </w:r>
      <w:r w:rsidRPr="004F2E94">
        <w:rPr>
          <w:rFonts w:eastAsiaTheme="minorHAnsi"/>
          <w:sz w:val="24"/>
          <w:szCs w:val="24"/>
          <w:lang w:eastAsia="en-US"/>
        </w:rPr>
        <w:t>usługa została faktycznie wykonana na danej nieruchomości, zgodnie z harmonogramem.</w:t>
      </w:r>
    </w:p>
    <w:p w14:paraId="434E48C3" w14:textId="6EB944D5" w:rsidR="00D300BF" w:rsidRDefault="00D300BF" w:rsidP="00D300B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4F2E94">
        <w:rPr>
          <w:rFonts w:eastAsiaTheme="minorHAnsi"/>
          <w:sz w:val="24"/>
          <w:szCs w:val="24"/>
          <w:lang w:eastAsia="en-US"/>
        </w:rPr>
        <w:t>Reklamacje budzące wątpliwości (np. naruszenia regulaminu przez właściciela</w:t>
      </w:r>
      <w:r w:rsidR="004F2E94">
        <w:rPr>
          <w:rFonts w:eastAsiaTheme="minorHAnsi"/>
          <w:sz w:val="24"/>
          <w:szCs w:val="24"/>
          <w:lang w:eastAsia="en-US"/>
        </w:rPr>
        <w:t xml:space="preserve"> </w:t>
      </w:r>
      <w:r w:rsidRPr="004F2E94">
        <w:rPr>
          <w:rFonts w:eastAsiaTheme="minorHAnsi"/>
          <w:sz w:val="24"/>
          <w:szCs w:val="24"/>
          <w:lang w:eastAsia="en-US"/>
        </w:rPr>
        <w:t>nieruchomości) zostaną udokumentowane w sposób opisany w pkt 5.</w:t>
      </w:r>
      <w:r w:rsidR="00B10189">
        <w:rPr>
          <w:rFonts w:eastAsiaTheme="minorHAnsi"/>
          <w:sz w:val="24"/>
          <w:szCs w:val="24"/>
          <w:lang w:eastAsia="en-US"/>
        </w:rPr>
        <w:t>8</w:t>
      </w:r>
      <w:r w:rsidR="004F2E94">
        <w:rPr>
          <w:rFonts w:eastAsiaTheme="minorHAnsi"/>
          <w:sz w:val="24"/>
          <w:szCs w:val="24"/>
          <w:lang w:eastAsia="en-US"/>
        </w:rPr>
        <w:t>)</w:t>
      </w:r>
      <w:r w:rsidRPr="004F2E94">
        <w:rPr>
          <w:rFonts w:eastAsiaTheme="minorHAnsi"/>
          <w:sz w:val="24"/>
          <w:szCs w:val="24"/>
          <w:lang w:eastAsia="en-US"/>
        </w:rPr>
        <w:t xml:space="preserve"> lit. </w:t>
      </w:r>
      <w:r w:rsidR="00B10189">
        <w:rPr>
          <w:rFonts w:eastAsiaTheme="minorHAnsi"/>
          <w:sz w:val="24"/>
          <w:szCs w:val="24"/>
          <w:lang w:eastAsia="en-US"/>
        </w:rPr>
        <w:t>a</w:t>
      </w:r>
      <w:r w:rsidRPr="004F2E94">
        <w:rPr>
          <w:rFonts w:eastAsiaTheme="minorHAnsi"/>
          <w:sz w:val="24"/>
          <w:szCs w:val="24"/>
          <w:lang w:eastAsia="en-US"/>
        </w:rPr>
        <w:t>.</w:t>
      </w:r>
    </w:p>
    <w:p w14:paraId="2D4A410D" w14:textId="77777777" w:rsidR="00D300BF" w:rsidRPr="004F2E94" w:rsidRDefault="00D300BF" w:rsidP="00D300B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4F2E94">
        <w:rPr>
          <w:rFonts w:eastAsiaTheme="minorHAnsi"/>
          <w:sz w:val="24"/>
          <w:szCs w:val="24"/>
          <w:lang w:eastAsia="en-US"/>
        </w:rPr>
        <w:t>Załatwienie reklamacji należy potwierdzić (fax lub e-mail) w dniu jej wykonania.</w:t>
      </w:r>
    </w:p>
    <w:p w14:paraId="2B5B851F" w14:textId="77777777" w:rsidR="00CF7870" w:rsidRDefault="00CF7870" w:rsidP="00D300BF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4"/>
          <w:szCs w:val="24"/>
          <w:lang w:eastAsia="en-US"/>
        </w:rPr>
      </w:pPr>
    </w:p>
    <w:p w14:paraId="7DA23E32" w14:textId="134724CD" w:rsidR="00D300BF" w:rsidRPr="00D300BF" w:rsidRDefault="000F5D64" w:rsidP="00D300BF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V</w:t>
      </w:r>
      <w:r w:rsidR="00D300BF" w:rsidRPr="00D300BF">
        <w:rPr>
          <w:rFonts w:eastAsiaTheme="minorHAnsi"/>
          <w:b/>
          <w:bCs/>
          <w:sz w:val="24"/>
          <w:szCs w:val="24"/>
          <w:lang w:eastAsia="en-US"/>
        </w:rPr>
        <w:t>. WARUNKI</w:t>
      </w:r>
      <w:r w:rsidR="00491F65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D300BF" w:rsidRPr="00D300BF">
        <w:rPr>
          <w:rFonts w:eastAsiaTheme="minorHAnsi"/>
          <w:b/>
          <w:bCs/>
          <w:sz w:val="24"/>
          <w:szCs w:val="24"/>
          <w:lang w:eastAsia="en-US"/>
        </w:rPr>
        <w:t xml:space="preserve"> JAKIE MA SPEŁNIAĆ WYKONAWCA</w:t>
      </w:r>
    </w:p>
    <w:p w14:paraId="5438F23C" w14:textId="7743B62A" w:rsidR="00D34D5C" w:rsidRPr="00D65DB2" w:rsidRDefault="00D34D5C" w:rsidP="00D34D5C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851AD">
        <w:rPr>
          <w:rFonts w:eastAsiaTheme="minorHAnsi"/>
          <w:sz w:val="24"/>
          <w:szCs w:val="24"/>
          <w:lang w:eastAsia="en-US"/>
        </w:rPr>
        <w:t>Wykonawca winien być</w:t>
      </w:r>
      <w:r w:rsidRPr="007851AD">
        <w:rPr>
          <w:sz w:val="24"/>
          <w:szCs w:val="24"/>
        </w:rPr>
        <w:t xml:space="preserve"> wpisany do rejestru działalności regulowanej, o której mowa w art. 9 b w zakresie ustawy z dnia 13 września 1996 r. o utrzymaniu czystości i porządku w gminie </w:t>
      </w:r>
      <w:r w:rsidR="00FB7E35" w:rsidRPr="008D2717">
        <w:rPr>
          <w:sz w:val="24"/>
          <w:szCs w:val="24"/>
        </w:rPr>
        <w:t>(</w:t>
      </w:r>
      <w:proofErr w:type="spellStart"/>
      <w:r w:rsidR="00FB7E35" w:rsidRPr="008D2717">
        <w:rPr>
          <w:sz w:val="24"/>
          <w:szCs w:val="24"/>
        </w:rPr>
        <w:t>t.j</w:t>
      </w:r>
      <w:proofErr w:type="spellEnd"/>
      <w:r w:rsidR="00FB7E35" w:rsidRPr="008D2717">
        <w:rPr>
          <w:sz w:val="24"/>
          <w:szCs w:val="24"/>
        </w:rPr>
        <w:t>. Dz. U. z 2019 r. poz. 2010, 2020, z 2020 r. poz. 150, 284, 875)</w:t>
      </w:r>
      <w:r w:rsidRPr="007851AD">
        <w:rPr>
          <w:sz w:val="24"/>
          <w:szCs w:val="24"/>
        </w:rPr>
        <w:t xml:space="preserve">, który </w:t>
      </w:r>
      <w:r w:rsidRPr="007851AD">
        <w:rPr>
          <w:sz w:val="24"/>
          <w:szCs w:val="24"/>
        </w:rPr>
        <w:lastRenderedPageBreak/>
        <w:t xml:space="preserve">prowadzi wójt, burmistrz lub prezydent miasta właściwy ze względu na miejsce </w:t>
      </w:r>
      <w:r w:rsidRPr="00D65DB2">
        <w:rPr>
          <w:sz w:val="24"/>
          <w:szCs w:val="24"/>
        </w:rPr>
        <w:t>odbierania odpadów komunalnych od właścicieli nieruchomości</w:t>
      </w:r>
      <w:r w:rsidR="00551946" w:rsidRPr="00D65DB2">
        <w:rPr>
          <w:sz w:val="24"/>
          <w:szCs w:val="24"/>
        </w:rPr>
        <w:t>.</w:t>
      </w:r>
      <w:r w:rsidRPr="00D65DB2">
        <w:rPr>
          <w:sz w:val="24"/>
          <w:szCs w:val="24"/>
        </w:rPr>
        <w:t xml:space="preserve"> </w:t>
      </w:r>
    </w:p>
    <w:p w14:paraId="425A68A8" w14:textId="72365D2F" w:rsidR="00C34134" w:rsidRPr="00C34134" w:rsidRDefault="006669E7" w:rsidP="00C34134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65DB2">
        <w:rPr>
          <w:sz w:val="24"/>
          <w:szCs w:val="24"/>
        </w:rPr>
        <w:t xml:space="preserve">Wykonawca winien posiadać </w:t>
      </w:r>
      <w:r w:rsidR="00C34134">
        <w:rPr>
          <w:sz w:val="24"/>
          <w:szCs w:val="24"/>
        </w:rPr>
        <w:t>w</w:t>
      </w:r>
      <w:r w:rsidR="00C34134" w:rsidRPr="00C34134">
        <w:rPr>
          <w:color w:val="000000"/>
          <w:sz w:val="24"/>
          <w:szCs w:val="24"/>
        </w:rPr>
        <w:t xml:space="preserve">pis do rejestru podmiotów wprowadzających produkty, produkty w opakowaniach </w:t>
      </w:r>
      <w:r w:rsidR="00C34134">
        <w:rPr>
          <w:color w:val="000000"/>
          <w:sz w:val="24"/>
          <w:szCs w:val="24"/>
        </w:rPr>
        <w:t>i</w:t>
      </w:r>
      <w:r w:rsidR="00C34134" w:rsidRPr="00C34134">
        <w:rPr>
          <w:color w:val="000000"/>
          <w:sz w:val="24"/>
          <w:szCs w:val="24"/>
        </w:rPr>
        <w:t xml:space="preserve"> gospodarujących odpadami (BDO), o których mowa w art. 49 ustawy z dnia 14 grudnia 2012 r. o odpadach (</w:t>
      </w:r>
      <w:proofErr w:type="spellStart"/>
      <w:r w:rsidR="00C34134" w:rsidRPr="00C34134">
        <w:rPr>
          <w:color w:val="000000"/>
          <w:sz w:val="24"/>
          <w:szCs w:val="24"/>
        </w:rPr>
        <w:t>t.j.Dz.U</w:t>
      </w:r>
      <w:proofErr w:type="spellEnd"/>
      <w:r w:rsidR="00C34134" w:rsidRPr="00C34134">
        <w:rPr>
          <w:color w:val="000000"/>
          <w:sz w:val="24"/>
          <w:szCs w:val="24"/>
        </w:rPr>
        <w:t xml:space="preserve"> z 2020 r. poz. 797 z </w:t>
      </w:r>
      <w:proofErr w:type="spellStart"/>
      <w:r w:rsidR="00C34134" w:rsidRPr="00C34134">
        <w:rPr>
          <w:color w:val="000000"/>
          <w:sz w:val="24"/>
          <w:szCs w:val="24"/>
        </w:rPr>
        <w:t>późn</w:t>
      </w:r>
      <w:proofErr w:type="spellEnd"/>
      <w:r w:rsidR="00C34134" w:rsidRPr="00C34134">
        <w:rPr>
          <w:color w:val="000000"/>
          <w:sz w:val="24"/>
          <w:szCs w:val="24"/>
        </w:rPr>
        <w:t>. zm.),</w:t>
      </w:r>
      <w:r w:rsidR="00C34134" w:rsidRPr="00C34134">
        <w:rPr>
          <w:sz w:val="24"/>
          <w:szCs w:val="24"/>
        </w:rPr>
        <w:t xml:space="preserve"> w zakresie transportu odpadów.</w:t>
      </w:r>
    </w:p>
    <w:p w14:paraId="58505A42" w14:textId="46376027" w:rsidR="00D300BF" w:rsidRPr="003D22D4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65DB2">
        <w:rPr>
          <w:rFonts w:eastAsiaTheme="minorHAnsi"/>
          <w:sz w:val="24"/>
          <w:szCs w:val="24"/>
          <w:lang w:eastAsia="en-US"/>
        </w:rPr>
        <w:t>Wykonawca obowiązany jest do prawidłowego gospodarowania odebranymi odpadami</w:t>
      </w:r>
      <w:r w:rsidR="00D617DC" w:rsidRPr="00D65DB2">
        <w:rPr>
          <w:rFonts w:eastAsiaTheme="minorHAnsi"/>
          <w:sz w:val="24"/>
          <w:szCs w:val="24"/>
          <w:lang w:eastAsia="en-US"/>
        </w:rPr>
        <w:t xml:space="preserve"> </w:t>
      </w:r>
      <w:r w:rsidRPr="004735FC">
        <w:rPr>
          <w:rFonts w:eastAsiaTheme="minorHAnsi"/>
          <w:sz w:val="24"/>
          <w:szCs w:val="24"/>
          <w:lang w:eastAsia="en-US"/>
        </w:rPr>
        <w:t>zgodnie z przepisami obowiązującymi w tym zakresie.</w:t>
      </w:r>
      <w:r w:rsidR="00353E70" w:rsidRPr="004735FC">
        <w:rPr>
          <w:rFonts w:ascii="Arial" w:hAnsi="Arial" w:cs="Arial"/>
          <w:sz w:val="28"/>
          <w:szCs w:val="28"/>
        </w:rPr>
        <w:t xml:space="preserve"> </w:t>
      </w:r>
      <w:r w:rsidR="00353E70" w:rsidRPr="004735FC">
        <w:rPr>
          <w:sz w:val="24"/>
          <w:szCs w:val="24"/>
        </w:rPr>
        <w:t xml:space="preserve">Wykonawca ma obowiązek zagospodarować odebrane odpady komunalne w sposób zapewniający osiągnięcie określonych poziomów recyklingu, przygotowania do ponownego użycia i odzysku innymi metodami oraz ograniczenie masy odpadów komunalnych ulegających biodegradacji przekazywanych do składowania, zgodnie z zapisami ustawy z dnia 13 września 1996 roku o utrzymaniu czystości i porządku w gminach </w:t>
      </w:r>
      <w:r w:rsidR="00ED1F19">
        <w:rPr>
          <w:sz w:val="24"/>
          <w:szCs w:val="24"/>
        </w:rPr>
        <w:t>(</w:t>
      </w:r>
      <w:proofErr w:type="spellStart"/>
      <w:r w:rsidR="00ED1F19" w:rsidRPr="00B728AB">
        <w:rPr>
          <w:rFonts w:eastAsiaTheme="minorEastAsia"/>
          <w:sz w:val="24"/>
          <w:szCs w:val="24"/>
        </w:rPr>
        <w:t>t.j</w:t>
      </w:r>
      <w:proofErr w:type="spellEnd"/>
      <w:r w:rsidR="00ED1F19" w:rsidRPr="00B728AB">
        <w:rPr>
          <w:rFonts w:eastAsiaTheme="minorEastAsia"/>
          <w:sz w:val="24"/>
          <w:szCs w:val="24"/>
        </w:rPr>
        <w:t>. Dz</w:t>
      </w:r>
      <w:r w:rsidR="00ED1F19">
        <w:rPr>
          <w:rFonts w:eastAsiaTheme="minorEastAsia"/>
          <w:sz w:val="24"/>
          <w:szCs w:val="24"/>
        </w:rPr>
        <w:t xml:space="preserve">.U. z 2020 r. poz. 1439 z </w:t>
      </w:r>
      <w:proofErr w:type="spellStart"/>
      <w:r w:rsidR="00ED1F19">
        <w:rPr>
          <w:rFonts w:eastAsiaTheme="minorEastAsia"/>
          <w:sz w:val="24"/>
          <w:szCs w:val="24"/>
        </w:rPr>
        <w:t>późn</w:t>
      </w:r>
      <w:proofErr w:type="spellEnd"/>
      <w:r w:rsidR="00ED1F19">
        <w:rPr>
          <w:rFonts w:eastAsiaTheme="minorEastAsia"/>
          <w:sz w:val="24"/>
          <w:szCs w:val="24"/>
        </w:rPr>
        <w:t>. zm.)</w:t>
      </w:r>
      <w:r w:rsidR="00353E70" w:rsidRPr="004735FC">
        <w:rPr>
          <w:sz w:val="24"/>
          <w:szCs w:val="24"/>
        </w:rPr>
        <w:t xml:space="preserve"> i rozporządzeniami wykonawczymi do tej ustawy. Wykonawca ponosi całkowitą odpowiedzialność za prawidłowe gospodarowanie odebranymi odpadami zgodnie z przepisami obowiązującymi w tym zakresie. Dotyczy to ewentualnego przeładunku odpadów, ich transportu, spraw </w:t>
      </w:r>
      <w:proofErr w:type="spellStart"/>
      <w:r w:rsidR="00353E70" w:rsidRPr="004735FC">
        <w:rPr>
          <w:sz w:val="24"/>
          <w:szCs w:val="24"/>
        </w:rPr>
        <w:t>formalno</w:t>
      </w:r>
      <w:proofErr w:type="spellEnd"/>
      <w:r w:rsidR="00353E70" w:rsidRPr="004735FC">
        <w:rPr>
          <w:sz w:val="24"/>
          <w:szCs w:val="24"/>
        </w:rPr>
        <w:t xml:space="preserve"> -</w:t>
      </w:r>
      <w:r w:rsidR="00B91850">
        <w:rPr>
          <w:sz w:val="24"/>
          <w:szCs w:val="24"/>
        </w:rPr>
        <w:t xml:space="preserve"> </w:t>
      </w:r>
      <w:r w:rsidR="00353E70" w:rsidRPr="004735FC">
        <w:rPr>
          <w:sz w:val="24"/>
          <w:szCs w:val="24"/>
        </w:rPr>
        <w:t xml:space="preserve">prawnych związanych z odbieraniem i dostarczeniem odpadów uprawnionemu przedsiębiorcy prowadzącemu działalność w zakresie odzysku lub unieszkodliwiania odpadów </w:t>
      </w:r>
      <w:r w:rsidR="00353E70" w:rsidRPr="003D22D4">
        <w:rPr>
          <w:sz w:val="24"/>
          <w:szCs w:val="24"/>
        </w:rPr>
        <w:t>komunalnych.</w:t>
      </w:r>
    </w:p>
    <w:p w14:paraId="08C0C166" w14:textId="5D720A9B" w:rsidR="00450889" w:rsidRPr="003D22D4" w:rsidRDefault="00D300BF" w:rsidP="0045088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3D22D4">
        <w:rPr>
          <w:rFonts w:eastAsiaTheme="minorHAnsi"/>
          <w:sz w:val="24"/>
          <w:szCs w:val="24"/>
          <w:lang w:eastAsia="en-US"/>
        </w:rPr>
        <w:t>Wykonawca jest zobowiązany do przekazywania wszystkich zebranych odpadów</w:t>
      </w:r>
      <w:r w:rsidR="00D617DC" w:rsidRPr="003D22D4">
        <w:rPr>
          <w:rFonts w:eastAsiaTheme="minorHAnsi"/>
          <w:sz w:val="24"/>
          <w:szCs w:val="24"/>
          <w:lang w:eastAsia="en-US"/>
        </w:rPr>
        <w:t xml:space="preserve"> </w:t>
      </w:r>
      <w:r w:rsidRPr="003D22D4">
        <w:rPr>
          <w:rFonts w:eastAsiaTheme="minorHAnsi"/>
          <w:sz w:val="24"/>
          <w:szCs w:val="24"/>
          <w:lang w:eastAsia="en-US"/>
        </w:rPr>
        <w:t xml:space="preserve">komunalnych, odebranych od właścicieli nieruchomości zamieszkałych </w:t>
      </w:r>
      <w:r w:rsidR="00450889" w:rsidRPr="003D22D4">
        <w:rPr>
          <w:sz w:val="24"/>
          <w:szCs w:val="24"/>
        </w:rPr>
        <w:t>do Celowego Związku Gmin CZG-12 w następujący sposób:</w:t>
      </w:r>
    </w:p>
    <w:p w14:paraId="0D4DC78B" w14:textId="77777777" w:rsidR="00840657" w:rsidRPr="003D22D4" w:rsidRDefault="00840657" w:rsidP="00840657">
      <w:pPr>
        <w:numPr>
          <w:ilvl w:val="0"/>
          <w:numId w:val="44"/>
        </w:numPr>
        <w:autoSpaceDE w:val="0"/>
        <w:autoSpaceDN w:val="0"/>
        <w:adjustRightInd w:val="0"/>
        <w:spacing w:after="17" w:line="360" w:lineRule="auto"/>
        <w:jc w:val="both"/>
        <w:rPr>
          <w:sz w:val="24"/>
          <w:szCs w:val="24"/>
        </w:rPr>
      </w:pPr>
      <w:r w:rsidRPr="003D22D4">
        <w:rPr>
          <w:sz w:val="24"/>
          <w:szCs w:val="24"/>
        </w:rPr>
        <w:t xml:space="preserve">Baza Przeładunkowa w Bukowcu lub Zakład Unieszkodliwiania Odpadów Komunalnych w </w:t>
      </w:r>
      <w:proofErr w:type="spellStart"/>
      <w:r w:rsidRPr="003D22D4">
        <w:rPr>
          <w:sz w:val="24"/>
          <w:szCs w:val="24"/>
        </w:rPr>
        <w:t>Długoszynie</w:t>
      </w:r>
      <w:proofErr w:type="spellEnd"/>
      <w:r w:rsidRPr="003D22D4">
        <w:rPr>
          <w:sz w:val="24"/>
          <w:szCs w:val="24"/>
        </w:rPr>
        <w:t xml:space="preserve"> nr 80: Niesegregowane odpady komunalne – kod 20 03 01.  </w:t>
      </w:r>
    </w:p>
    <w:p w14:paraId="7BECD1EB" w14:textId="77777777" w:rsidR="00840657" w:rsidRPr="003D22D4" w:rsidRDefault="00840657" w:rsidP="00840657">
      <w:pPr>
        <w:numPr>
          <w:ilvl w:val="0"/>
          <w:numId w:val="44"/>
        </w:numPr>
        <w:autoSpaceDE w:val="0"/>
        <w:autoSpaceDN w:val="0"/>
        <w:adjustRightInd w:val="0"/>
        <w:spacing w:after="17" w:line="360" w:lineRule="auto"/>
        <w:jc w:val="both"/>
        <w:rPr>
          <w:sz w:val="24"/>
          <w:szCs w:val="24"/>
        </w:rPr>
      </w:pPr>
      <w:r w:rsidRPr="003D22D4">
        <w:rPr>
          <w:sz w:val="24"/>
          <w:szCs w:val="24"/>
        </w:rPr>
        <w:t xml:space="preserve">Zakład Unieszkodliwiania Odpadów Komunalnych w </w:t>
      </w:r>
      <w:proofErr w:type="spellStart"/>
      <w:r w:rsidRPr="003D22D4">
        <w:rPr>
          <w:sz w:val="24"/>
          <w:szCs w:val="24"/>
        </w:rPr>
        <w:t>Długoszynie</w:t>
      </w:r>
      <w:proofErr w:type="spellEnd"/>
      <w:r w:rsidRPr="003D22D4">
        <w:rPr>
          <w:sz w:val="24"/>
          <w:szCs w:val="24"/>
        </w:rPr>
        <w:t xml:space="preserve"> nr 80  -  Pozostałe frakcje odpadów będące przedmiotem zamówienia.</w:t>
      </w:r>
    </w:p>
    <w:p w14:paraId="2133A00A" w14:textId="77777777" w:rsidR="00D300B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617DC">
        <w:rPr>
          <w:rFonts w:eastAsiaTheme="minorHAnsi"/>
          <w:sz w:val="24"/>
          <w:szCs w:val="24"/>
          <w:lang w:eastAsia="en-US"/>
        </w:rPr>
        <w:t>Wykonawca jest zobowiązany do spełnienia następujących wymagań technicznych:</w:t>
      </w:r>
    </w:p>
    <w:p w14:paraId="548F72F4" w14:textId="77777777" w:rsidR="00D300BF" w:rsidRDefault="00D300BF" w:rsidP="00C406A8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617DC">
        <w:rPr>
          <w:rFonts w:eastAsiaTheme="minorHAnsi"/>
          <w:sz w:val="24"/>
          <w:szCs w:val="24"/>
          <w:lang w:eastAsia="en-US"/>
        </w:rPr>
        <w:t>posiadania wyposażenia umożliwiającego odbieranie odpadów komunalnych od</w:t>
      </w:r>
      <w:r w:rsidR="00D617DC">
        <w:rPr>
          <w:rFonts w:eastAsiaTheme="minorHAnsi"/>
          <w:sz w:val="24"/>
          <w:szCs w:val="24"/>
          <w:lang w:eastAsia="en-US"/>
        </w:rPr>
        <w:t xml:space="preserve"> </w:t>
      </w:r>
      <w:r w:rsidRPr="00D617DC">
        <w:rPr>
          <w:rFonts w:eastAsiaTheme="minorHAnsi"/>
          <w:sz w:val="24"/>
          <w:szCs w:val="24"/>
          <w:lang w:eastAsia="en-US"/>
        </w:rPr>
        <w:t>właścicieli nieruchomości oraz zapewnienia jego o</w:t>
      </w:r>
      <w:r w:rsidR="00D617DC">
        <w:rPr>
          <w:rFonts w:eastAsiaTheme="minorHAnsi"/>
          <w:sz w:val="24"/>
          <w:szCs w:val="24"/>
          <w:lang w:eastAsia="en-US"/>
        </w:rPr>
        <w:t>dpowiedniego stanu technicznego,</w:t>
      </w:r>
    </w:p>
    <w:p w14:paraId="1E39D3E2" w14:textId="77777777" w:rsidR="00D300BF" w:rsidRDefault="00D300BF" w:rsidP="00C406A8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617DC">
        <w:rPr>
          <w:rFonts w:eastAsiaTheme="minorHAnsi"/>
          <w:sz w:val="24"/>
          <w:szCs w:val="24"/>
          <w:lang w:eastAsia="en-US"/>
        </w:rPr>
        <w:t>utrzymania odpowiedniego stanu sanitarnego pojazdów i urządzeń do odbierania</w:t>
      </w:r>
      <w:r w:rsidR="00D617DC">
        <w:rPr>
          <w:rFonts w:eastAsiaTheme="minorHAnsi"/>
          <w:sz w:val="24"/>
          <w:szCs w:val="24"/>
          <w:lang w:eastAsia="en-US"/>
        </w:rPr>
        <w:t xml:space="preserve"> </w:t>
      </w:r>
      <w:r w:rsidRPr="00D617DC">
        <w:rPr>
          <w:rFonts w:eastAsiaTheme="minorHAnsi"/>
          <w:sz w:val="24"/>
          <w:szCs w:val="24"/>
          <w:lang w:eastAsia="en-US"/>
        </w:rPr>
        <w:t>odpadów komunalny</w:t>
      </w:r>
      <w:r w:rsidR="00D617DC">
        <w:rPr>
          <w:rFonts w:eastAsiaTheme="minorHAnsi"/>
          <w:sz w:val="24"/>
          <w:szCs w:val="24"/>
          <w:lang w:eastAsia="en-US"/>
        </w:rPr>
        <w:t>ch od właścicieli nieruchomości,</w:t>
      </w:r>
    </w:p>
    <w:p w14:paraId="2B824564" w14:textId="77777777" w:rsidR="00D300BF" w:rsidRDefault="009C2B1B" w:rsidP="00C406A8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s</w:t>
      </w:r>
      <w:r w:rsidR="00D300BF" w:rsidRPr="00D617DC">
        <w:rPr>
          <w:rFonts w:eastAsiaTheme="minorHAnsi"/>
          <w:sz w:val="24"/>
          <w:szCs w:val="24"/>
          <w:lang w:eastAsia="en-US"/>
        </w:rPr>
        <w:t>pełnienia wymagań technicznych dotyczących wyposażenia pojazdów do odbierania</w:t>
      </w:r>
      <w:r w:rsidR="00D617DC">
        <w:rPr>
          <w:rFonts w:eastAsiaTheme="minorHAnsi"/>
          <w:sz w:val="24"/>
          <w:szCs w:val="24"/>
          <w:lang w:eastAsia="en-US"/>
        </w:rPr>
        <w:t xml:space="preserve"> </w:t>
      </w:r>
      <w:r w:rsidR="00D300BF" w:rsidRPr="00D617DC">
        <w:rPr>
          <w:rFonts w:eastAsiaTheme="minorHAnsi"/>
          <w:sz w:val="24"/>
          <w:szCs w:val="24"/>
          <w:lang w:eastAsia="en-US"/>
        </w:rPr>
        <w:t>odpadów komunalny</w:t>
      </w:r>
      <w:r w:rsidR="00D617DC">
        <w:rPr>
          <w:rFonts w:eastAsiaTheme="minorHAnsi"/>
          <w:sz w:val="24"/>
          <w:szCs w:val="24"/>
          <w:lang w:eastAsia="en-US"/>
        </w:rPr>
        <w:t>ch od właścicieli nieruchomości,</w:t>
      </w:r>
    </w:p>
    <w:p w14:paraId="3FACE153" w14:textId="77777777" w:rsidR="00D617DC" w:rsidRPr="00D24785" w:rsidRDefault="00D617DC" w:rsidP="00C406A8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24785">
        <w:rPr>
          <w:rFonts w:eastAsiaTheme="minorHAnsi"/>
          <w:sz w:val="24"/>
          <w:szCs w:val="24"/>
          <w:lang w:eastAsia="en-US"/>
        </w:rPr>
        <w:t>z</w:t>
      </w:r>
      <w:r w:rsidR="00D300BF" w:rsidRPr="00D24785">
        <w:rPr>
          <w:rFonts w:eastAsiaTheme="minorHAnsi"/>
          <w:sz w:val="24"/>
          <w:szCs w:val="24"/>
          <w:lang w:eastAsia="en-US"/>
        </w:rPr>
        <w:t>apewnienia odpowiedniego usytuowania i wyposażenia bazy magazynowo</w:t>
      </w:r>
      <w:r w:rsidRPr="00D24785">
        <w:rPr>
          <w:rFonts w:eastAsiaTheme="minorHAnsi"/>
          <w:sz w:val="24"/>
          <w:szCs w:val="24"/>
          <w:lang w:eastAsia="en-US"/>
        </w:rPr>
        <w:t xml:space="preserve"> </w:t>
      </w:r>
      <w:r w:rsidR="00D300BF" w:rsidRPr="00D24785">
        <w:rPr>
          <w:rFonts w:eastAsiaTheme="minorHAnsi"/>
          <w:sz w:val="24"/>
          <w:szCs w:val="24"/>
          <w:lang w:eastAsia="en-US"/>
        </w:rPr>
        <w:t>transportowej,</w:t>
      </w:r>
      <w:r w:rsidRPr="00D24785">
        <w:rPr>
          <w:rFonts w:eastAsiaTheme="minorHAnsi"/>
          <w:sz w:val="24"/>
          <w:szCs w:val="24"/>
          <w:lang w:eastAsia="en-US"/>
        </w:rPr>
        <w:t xml:space="preserve"> </w:t>
      </w:r>
      <w:r w:rsidR="00D300BF" w:rsidRPr="00D24785">
        <w:rPr>
          <w:rFonts w:eastAsiaTheme="minorHAnsi"/>
          <w:sz w:val="24"/>
          <w:szCs w:val="24"/>
          <w:lang w:eastAsia="en-US"/>
        </w:rPr>
        <w:t xml:space="preserve">tj. posiadania bazy magazynowo – transportowej usytuowanej w </w:t>
      </w:r>
      <w:r w:rsidR="00BE191E" w:rsidRPr="00D24785">
        <w:rPr>
          <w:rFonts w:eastAsiaTheme="minorHAnsi"/>
          <w:sz w:val="24"/>
          <w:szCs w:val="24"/>
          <w:lang w:eastAsia="en-US"/>
        </w:rPr>
        <w:t>gminie</w:t>
      </w:r>
      <w:r w:rsidRPr="00D24785">
        <w:rPr>
          <w:rFonts w:eastAsiaTheme="minorHAnsi"/>
          <w:sz w:val="24"/>
          <w:szCs w:val="24"/>
          <w:lang w:eastAsia="en-US"/>
        </w:rPr>
        <w:t xml:space="preserve"> Trzciel</w:t>
      </w:r>
      <w:r w:rsidR="00D300BF" w:rsidRPr="00D24785">
        <w:rPr>
          <w:rFonts w:eastAsiaTheme="minorHAnsi"/>
          <w:sz w:val="24"/>
          <w:szCs w:val="24"/>
          <w:lang w:eastAsia="en-US"/>
        </w:rPr>
        <w:t xml:space="preserve"> lub w odległości nie większej niż 60 km od granicy </w:t>
      </w:r>
      <w:r w:rsidR="00BE191E" w:rsidRPr="00D24785">
        <w:rPr>
          <w:rFonts w:eastAsiaTheme="minorHAnsi"/>
          <w:sz w:val="24"/>
          <w:szCs w:val="24"/>
          <w:lang w:eastAsia="en-US"/>
        </w:rPr>
        <w:t>gminy</w:t>
      </w:r>
      <w:r w:rsidR="00D300BF" w:rsidRPr="00D24785">
        <w:rPr>
          <w:rFonts w:eastAsiaTheme="minorHAnsi"/>
          <w:sz w:val="24"/>
          <w:szCs w:val="24"/>
          <w:lang w:eastAsia="en-US"/>
        </w:rPr>
        <w:t xml:space="preserve"> </w:t>
      </w:r>
      <w:r w:rsidRPr="00D24785">
        <w:rPr>
          <w:rFonts w:eastAsiaTheme="minorHAnsi"/>
          <w:sz w:val="24"/>
          <w:szCs w:val="24"/>
          <w:lang w:eastAsia="en-US"/>
        </w:rPr>
        <w:t>Trzciel</w:t>
      </w:r>
      <w:r w:rsidR="00D300BF" w:rsidRPr="00D24785">
        <w:rPr>
          <w:rFonts w:eastAsiaTheme="minorHAnsi"/>
          <w:sz w:val="24"/>
          <w:szCs w:val="24"/>
          <w:lang w:eastAsia="en-US"/>
        </w:rPr>
        <w:t>, na terenie do</w:t>
      </w:r>
      <w:r w:rsidRPr="00D24785">
        <w:rPr>
          <w:rFonts w:eastAsiaTheme="minorHAnsi"/>
          <w:sz w:val="24"/>
          <w:szCs w:val="24"/>
          <w:lang w:eastAsia="en-US"/>
        </w:rPr>
        <w:t xml:space="preserve"> </w:t>
      </w:r>
      <w:r w:rsidR="00D300BF" w:rsidRPr="00D24785">
        <w:rPr>
          <w:rFonts w:eastAsiaTheme="minorHAnsi"/>
          <w:sz w:val="24"/>
          <w:szCs w:val="24"/>
          <w:lang w:eastAsia="en-US"/>
        </w:rPr>
        <w:t>którego posiada tytuł prawny.</w:t>
      </w:r>
    </w:p>
    <w:p w14:paraId="664CF861" w14:textId="77777777" w:rsidR="00D300BF" w:rsidRPr="007851AD" w:rsidRDefault="00D300BF" w:rsidP="00D2478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851AD">
        <w:rPr>
          <w:rFonts w:eastAsiaTheme="minorHAnsi"/>
          <w:sz w:val="24"/>
          <w:szCs w:val="24"/>
          <w:lang w:eastAsia="en-US"/>
        </w:rPr>
        <w:t>Wykonawca jest zobowiązany spełniać szczegółowe wymagania określone w</w:t>
      </w:r>
      <w:r w:rsidR="00386E6D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Pr="007851AD">
        <w:rPr>
          <w:rFonts w:eastAsiaTheme="minorHAnsi"/>
          <w:sz w:val="24"/>
          <w:szCs w:val="24"/>
          <w:lang w:eastAsia="en-US"/>
        </w:rPr>
        <w:t xml:space="preserve">rozporządzeniu Ministra Środowiska z dnia 11 stycznia 2013 r. </w:t>
      </w:r>
      <w:r w:rsidRPr="007851AD">
        <w:rPr>
          <w:rFonts w:eastAsiaTheme="minorHAnsi"/>
          <w:iCs/>
          <w:sz w:val="24"/>
          <w:szCs w:val="24"/>
          <w:lang w:eastAsia="en-US"/>
        </w:rPr>
        <w:t>w sprawie szczegółowych</w:t>
      </w:r>
      <w:r w:rsidR="00386E6D" w:rsidRPr="007851AD">
        <w:rPr>
          <w:rFonts w:eastAsiaTheme="minorHAnsi"/>
          <w:iCs/>
          <w:sz w:val="24"/>
          <w:szCs w:val="24"/>
          <w:lang w:eastAsia="en-US"/>
        </w:rPr>
        <w:t xml:space="preserve"> </w:t>
      </w:r>
      <w:r w:rsidRPr="007851AD">
        <w:rPr>
          <w:rFonts w:eastAsiaTheme="minorHAnsi"/>
          <w:iCs/>
          <w:sz w:val="24"/>
          <w:szCs w:val="24"/>
          <w:lang w:eastAsia="en-US"/>
        </w:rPr>
        <w:t>wymagań w zakresie odbierania odpadów komunalnych od właścicieli nieruchomości</w:t>
      </w:r>
      <w:r w:rsidRPr="007851AD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r w:rsidR="002D01B1" w:rsidRPr="007851AD">
        <w:rPr>
          <w:rFonts w:eastAsiaTheme="minorHAnsi"/>
          <w:i/>
          <w:iCs/>
          <w:sz w:val="24"/>
          <w:szCs w:val="24"/>
          <w:lang w:eastAsia="en-US"/>
        </w:rPr>
        <w:br/>
      </w:r>
      <w:r w:rsidR="00D24785" w:rsidRPr="007851AD">
        <w:rPr>
          <w:rFonts w:eastAsiaTheme="minorHAnsi"/>
          <w:sz w:val="24"/>
          <w:szCs w:val="24"/>
          <w:lang w:eastAsia="en-US"/>
        </w:rPr>
        <w:t>(</w:t>
      </w:r>
      <w:r w:rsidRPr="007851AD">
        <w:rPr>
          <w:rFonts w:eastAsiaTheme="minorHAnsi"/>
          <w:sz w:val="24"/>
          <w:szCs w:val="24"/>
          <w:lang w:eastAsia="en-US"/>
        </w:rPr>
        <w:t>Dz. U.</w:t>
      </w:r>
      <w:r w:rsidR="00386E6D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Pr="007851AD">
        <w:rPr>
          <w:rFonts w:eastAsiaTheme="minorHAnsi"/>
          <w:sz w:val="24"/>
          <w:szCs w:val="24"/>
          <w:lang w:eastAsia="en-US"/>
        </w:rPr>
        <w:t>2013</w:t>
      </w:r>
      <w:r w:rsidR="00CB2E1D" w:rsidRPr="007851AD">
        <w:rPr>
          <w:rFonts w:eastAsiaTheme="minorHAnsi"/>
          <w:sz w:val="24"/>
          <w:szCs w:val="24"/>
          <w:lang w:eastAsia="en-US"/>
        </w:rPr>
        <w:t>r.</w:t>
      </w:r>
      <w:r w:rsidRPr="007851AD">
        <w:rPr>
          <w:rFonts w:eastAsiaTheme="minorHAnsi"/>
          <w:sz w:val="24"/>
          <w:szCs w:val="24"/>
          <w:lang w:eastAsia="en-US"/>
        </w:rPr>
        <w:t xml:space="preserve"> poz. 122).</w:t>
      </w:r>
    </w:p>
    <w:p w14:paraId="31E1892A" w14:textId="77777777" w:rsidR="00D300B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386E6D">
        <w:rPr>
          <w:rFonts w:eastAsiaTheme="minorHAnsi"/>
          <w:sz w:val="24"/>
          <w:szCs w:val="24"/>
          <w:lang w:eastAsia="en-US"/>
        </w:rPr>
        <w:t>Środki transportu i urządzenia d</w:t>
      </w:r>
      <w:r w:rsidR="00386E6D">
        <w:rPr>
          <w:rFonts w:eastAsiaTheme="minorHAnsi"/>
          <w:sz w:val="24"/>
          <w:szCs w:val="24"/>
          <w:lang w:eastAsia="en-US"/>
        </w:rPr>
        <w:t>o zbierania odpadów komunalnych.</w:t>
      </w:r>
    </w:p>
    <w:p w14:paraId="00F876A4" w14:textId="56EC3204" w:rsidR="00685255" w:rsidRPr="00685255" w:rsidRDefault="00685255" w:rsidP="0031285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685255">
        <w:rPr>
          <w:sz w:val="24"/>
          <w:szCs w:val="24"/>
        </w:rPr>
        <w:t>Wykonawca zobowiązany jest przez cały okres obowiązywania umowy dysponować pojazdami w niezbędnej ilości do prawidłowej realizacji przedmiotu umowy, przystosowanymi do odbioru poszczególnych typów odpadów, w sposób wykluczający mieszania się odpadów, w szczególności winien dysponować pojazdami specjalistycznymi przystosowanymi do odbioru zmieszanych odpadów komunalnych, odpadów zebranych selektywnie oraz pozostałych odpadów określonych w opisie przedmiotu zamówienia.</w:t>
      </w:r>
    </w:p>
    <w:p w14:paraId="3457E7A0" w14:textId="2058927D" w:rsidR="00D300BF" w:rsidRDefault="00D300BF" w:rsidP="0031285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312857">
        <w:rPr>
          <w:rFonts w:eastAsiaTheme="minorHAnsi"/>
          <w:sz w:val="24"/>
          <w:szCs w:val="24"/>
          <w:lang w:eastAsia="en-US"/>
        </w:rPr>
        <w:t>Wykonawca winien dysponować, w celu realizacji usługi następującymi pojazdami z</w:t>
      </w:r>
      <w:r w:rsidR="00312857" w:rsidRPr="00312857">
        <w:rPr>
          <w:rFonts w:eastAsiaTheme="minorHAnsi"/>
          <w:sz w:val="24"/>
          <w:szCs w:val="24"/>
          <w:lang w:eastAsia="en-US"/>
        </w:rPr>
        <w:t xml:space="preserve"> </w:t>
      </w:r>
      <w:r w:rsidRPr="00312857">
        <w:rPr>
          <w:rFonts w:eastAsiaTheme="minorHAnsi"/>
          <w:sz w:val="24"/>
          <w:szCs w:val="24"/>
          <w:lang w:eastAsia="en-US"/>
        </w:rPr>
        <w:t>uwzględnieniem warunku, o którym mowa w rozdziale I</w:t>
      </w:r>
      <w:r w:rsidR="00C21D20">
        <w:rPr>
          <w:rFonts w:eastAsiaTheme="minorHAnsi"/>
          <w:sz w:val="24"/>
          <w:szCs w:val="24"/>
          <w:lang w:eastAsia="en-US"/>
        </w:rPr>
        <w:t>I</w:t>
      </w:r>
      <w:r w:rsidRPr="00312857">
        <w:rPr>
          <w:rFonts w:eastAsiaTheme="minorHAnsi"/>
          <w:sz w:val="24"/>
          <w:szCs w:val="24"/>
          <w:lang w:eastAsia="en-US"/>
        </w:rPr>
        <w:t xml:space="preserve"> pkt 1</w:t>
      </w:r>
      <w:r w:rsidR="00724362">
        <w:rPr>
          <w:rFonts w:eastAsiaTheme="minorHAnsi"/>
          <w:sz w:val="24"/>
          <w:szCs w:val="24"/>
          <w:lang w:eastAsia="en-US"/>
        </w:rPr>
        <w:t>2 i 13</w:t>
      </w:r>
      <w:r w:rsidRPr="00312857">
        <w:rPr>
          <w:rFonts w:eastAsiaTheme="minorHAnsi"/>
          <w:sz w:val="24"/>
          <w:szCs w:val="24"/>
          <w:lang w:eastAsia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D84DAF" w:rsidRPr="00D84DAF" w14:paraId="3C8CFF66" w14:textId="77777777" w:rsidTr="00C21D20">
        <w:tc>
          <w:tcPr>
            <w:tcW w:w="4361" w:type="dxa"/>
          </w:tcPr>
          <w:p w14:paraId="2B5DB706" w14:textId="77777777" w:rsidR="00C21D20" w:rsidRPr="00D84DAF" w:rsidRDefault="00C21D20" w:rsidP="00C21D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Rodzaj pojazdów</w:t>
            </w:r>
          </w:p>
        </w:tc>
        <w:tc>
          <w:tcPr>
            <w:tcW w:w="4851" w:type="dxa"/>
          </w:tcPr>
          <w:p w14:paraId="4543291C" w14:textId="77777777" w:rsidR="00C21D20" w:rsidRPr="00D84DAF" w:rsidRDefault="00C21D20" w:rsidP="00C21D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Minimalna liczba jednostek/sztuk wymagana</w:t>
            </w:r>
          </w:p>
        </w:tc>
      </w:tr>
      <w:tr w:rsidR="00A55C58" w:rsidRPr="00A55C58" w14:paraId="26DECDFF" w14:textId="77777777" w:rsidTr="00C21D20">
        <w:tc>
          <w:tcPr>
            <w:tcW w:w="4361" w:type="dxa"/>
          </w:tcPr>
          <w:p w14:paraId="082EB8EF" w14:textId="77777777" w:rsidR="00C21D20" w:rsidRPr="00A55C58" w:rsidRDefault="00C21D20" w:rsidP="00C21D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55C58">
              <w:rPr>
                <w:rFonts w:eastAsiaTheme="minorHAnsi"/>
                <w:sz w:val="24"/>
                <w:szCs w:val="24"/>
                <w:lang w:eastAsia="en-US"/>
              </w:rPr>
              <w:t>Przystosowany do odbierania zmieszanych</w:t>
            </w:r>
          </w:p>
          <w:p w14:paraId="03796A3E" w14:textId="77777777" w:rsidR="00C21D20" w:rsidRPr="00A55C58" w:rsidRDefault="00C21D20" w:rsidP="0035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55C58">
              <w:rPr>
                <w:rFonts w:eastAsiaTheme="minorHAnsi"/>
                <w:sz w:val="24"/>
                <w:szCs w:val="24"/>
                <w:lang w:eastAsia="en-US"/>
              </w:rPr>
              <w:t xml:space="preserve">odpadów komunalnych </w:t>
            </w:r>
          </w:p>
        </w:tc>
        <w:tc>
          <w:tcPr>
            <w:tcW w:w="4851" w:type="dxa"/>
          </w:tcPr>
          <w:p w14:paraId="63ED6F97" w14:textId="77777777" w:rsidR="00C21D20" w:rsidRPr="00A55C58" w:rsidRDefault="00C21D20" w:rsidP="00C21D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55C5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D84DAF" w:rsidRPr="00D84DAF" w14:paraId="5AC0387E" w14:textId="77777777" w:rsidTr="00C21D20">
        <w:tc>
          <w:tcPr>
            <w:tcW w:w="4361" w:type="dxa"/>
          </w:tcPr>
          <w:p w14:paraId="4C9176D1" w14:textId="77777777" w:rsidR="00C21D20" w:rsidRPr="00D84DAF" w:rsidRDefault="00C21D20" w:rsidP="00C21D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sz w:val="24"/>
                <w:szCs w:val="24"/>
                <w:lang w:eastAsia="en-US"/>
              </w:rPr>
              <w:t>Przystosowany do obierania selektywnie</w:t>
            </w:r>
          </w:p>
          <w:p w14:paraId="03881F33" w14:textId="77777777" w:rsidR="00C21D20" w:rsidRPr="00D84DAF" w:rsidRDefault="00C21D20" w:rsidP="00C21D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sz w:val="24"/>
                <w:szCs w:val="24"/>
                <w:lang w:eastAsia="en-US"/>
              </w:rPr>
              <w:t>zebranych odpadów komunalnych</w:t>
            </w:r>
          </w:p>
        </w:tc>
        <w:tc>
          <w:tcPr>
            <w:tcW w:w="4851" w:type="dxa"/>
          </w:tcPr>
          <w:p w14:paraId="182190E4" w14:textId="77777777" w:rsidR="00C21D20" w:rsidRPr="00D84DAF" w:rsidRDefault="00C21D20" w:rsidP="00C21D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D84DAF" w:rsidRPr="00D84DAF" w14:paraId="52EFAEB3" w14:textId="77777777" w:rsidTr="00C21D20">
        <w:tc>
          <w:tcPr>
            <w:tcW w:w="4361" w:type="dxa"/>
          </w:tcPr>
          <w:p w14:paraId="1B44266C" w14:textId="77777777" w:rsidR="00C21D20" w:rsidRPr="00D84DAF" w:rsidRDefault="00C21D20" w:rsidP="00351657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sz w:val="24"/>
                <w:szCs w:val="24"/>
                <w:lang w:eastAsia="en-US"/>
              </w:rPr>
              <w:t xml:space="preserve">Pojazd </w:t>
            </w:r>
            <w:r w:rsidR="00351657" w:rsidRPr="00D84DAF">
              <w:rPr>
                <w:rFonts w:eastAsiaTheme="minorHAnsi"/>
                <w:sz w:val="24"/>
                <w:szCs w:val="24"/>
                <w:lang w:eastAsia="en-US"/>
              </w:rPr>
              <w:t>do odbierania odpadów bez funkcji kompaktującej</w:t>
            </w:r>
          </w:p>
        </w:tc>
        <w:tc>
          <w:tcPr>
            <w:tcW w:w="4851" w:type="dxa"/>
          </w:tcPr>
          <w:p w14:paraId="2082BF40" w14:textId="77777777" w:rsidR="00C21D20" w:rsidRPr="00D84DAF" w:rsidRDefault="00C21D20" w:rsidP="00C21D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</w:tbl>
    <w:p w14:paraId="500DE88F" w14:textId="77777777" w:rsidR="00C21D20" w:rsidRDefault="00C21D20" w:rsidP="00C21D20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24"/>
          <w:szCs w:val="24"/>
          <w:lang w:eastAsia="en-US"/>
        </w:rPr>
      </w:pPr>
    </w:p>
    <w:p w14:paraId="409FA67E" w14:textId="77777777" w:rsidR="00D300B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A305F">
        <w:rPr>
          <w:rFonts w:eastAsiaTheme="minorHAnsi"/>
          <w:sz w:val="24"/>
          <w:szCs w:val="24"/>
          <w:lang w:eastAsia="en-US"/>
        </w:rPr>
        <w:t xml:space="preserve">Dla odpadów wielkogabarytowych należy stosować </w:t>
      </w:r>
      <w:r w:rsidR="00874BFE">
        <w:rPr>
          <w:rFonts w:eastAsiaTheme="minorHAnsi"/>
          <w:sz w:val="24"/>
          <w:szCs w:val="24"/>
          <w:lang w:eastAsia="en-US"/>
        </w:rPr>
        <w:t>pojazd</w:t>
      </w:r>
      <w:r w:rsidRPr="00CA305F">
        <w:rPr>
          <w:rFonts w:eastAsiaTheme="minorHAnsi"/>
          <w:sz w:val="24"/>
          <w:szCs w:val="24"/>
          <w:lang w:eastAsia="en-US"/>
        </w:rPr>
        <w:t xml:space="preserve"> bez funkcji</w:t>
      </w:r>
      <w:r w:rsidR="00CA305F">
        <w:rPr>
          <w:rFonts w:eastAsiaTheme="minorHAnsi"/>
          <w:sz w:val="24"/>
          <w:szCs w:val="24"/>
          <w:lang w:eastAsia="en-US"/>
        </w:rPr>
        <w:t xml:space="preserve"> </w:t>
      </w:r>
      <w:r w:rsidRPr="00CA305F">
        <w:rPr>
          <w:rFonts w:eastAsiaTheme="minorHAnsi"/>
          <w:sz w:val="24"/>
          <w:szCs w:val="24"/>
          <w:lang w:eastAsia="en-US"/>
        </w:rPr>
        <w:t>kompaktującej</w:t>
      </w:r>
      <w:r w:rsidR="00CA305F">
        <w:rPr>
          <w:rFonts w:eastAsiaTheme="minorHAnsi"/>
          <w:sz w:val="24"/>
          <w:szCs w:val="24"/>
          <w:lang w:eastAsia="en-US"/>
        </w:rPr>
        <w:t xml:space="preserve"> (bez zagęszczania)</w:t>
      </w:r>
      <w:r w:rsidRPr="00CA305F">
        <w:rPr>
          <w:rFonts w:eastAsiaTheme="minorHAnsi"/>
          <w:sz w:val="24"/>
          <w:szCs w:val="24"/>
          <w:lang w:eastAsia="en-US"/>
        </w:rPr>
        <w:t>.</w:t>
      </w:r>
    </w:p>
    <w:p w14:paraId="47C302DE" w14:textId="77777777" w:rsidR="00D300B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A305F">
        <w:rPr>
          <w:rFonts w:eastAsiaTheme="minorHAnsi"/>
          <w:sz w:val="24"/>
          <w:szCs w:val="24"/>
          <w:lang w:eastAsia="en-US"/>
        </w:rPr>
        <w:t xml:space="preserve">Dla odpadów selektywnie zebranych, należy stosować </w:t>
      </w:r>
      <w:r w:rsidR="00874BFE">
        <w:rPr>
          <w:rFonts w:eastAsiaTheme="minorHAnsi"/>
          <w:sz w:val="24"/>
          <w:szCs w:val="24"/>
          <w:lang w:eastAsia="en-US"/>
        </w:rPr>
        <w:t>pojazd</w:t>
      </w:r>
      <w:r w:rsidRPr="00CA305F">
        <w:rPr>
          <w:rFonts w:eastAsiaTheme="minorHAnsi"/>
          <w:sz w:val="24"/>
          <w:szCs w:val="24"/>
          <w:lang w:eastAsia="en-US"/>
        </w:rPr>
        <w:t xml:space="preserve"> bez</w:t>
      </w:r>
      <w:r w:rsidR="00CA305F">
        <w:rPr>
          <w:rFonts w:eastAsiaTheme="minorHAnsi"/>
          <w:sz w:val="24"/>
          <w:szCs w:val="24"/>
          <w:lang w:eastAsia="en-US"/>
        </w:rPr>
        <w:t xml:space="preserve"> </w:t>
      </w:r>
      <w:r w:rsidRPr="00CA305F">
        <w:rPr>
          <w:rFonts w:eastAsiaTheme="minorHAnsi"/>
          <w:sz w:val="24"/>
          <w:szCs w:val="24"/>
          <w:lang w:eastAsia="en-US"/>
        </w:rPr>
        <w:t>funkcji kompaktującej (bez zagęszczania).</w:t>
      </w:r>
    </w:p>
    <w:p w14:paraId="1F51E959" w14:textId="77777777" w:rsidR="00D300BF" w:rsidRPr="00874BFE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874BFE">
        <w:rPr>
          <w:rFonts w:eastAsiaTheme="minorHAnsi"/>
          <w:sz w:val="24"/>
          <w:szCs w:val="24"/>
          <w:lang w:eastAsia="en-US"/>
        </w:rPr>
        <w:t xml:space="preserve">Nie dopuszcza się stosowania </w:t>
      </w:r>
      <w:r w:rsidR="00874BFE" w:rsidRPr="00874BFE">
        <w:rPr>
          <w:rFonts w:eastAsiaTheme="minorHAnsi"/>
          <w:sz w:val="24"/>
          <w:szCs w:val="24"/>
          <w:lang w:eastAsia="en-US"/>
        </w:rPr>
        <w:t>pojazdów</w:t>
      </w:r>
      <w:r w:rsidRPr="00874BFE">
        <w:rPr>
          <w:rFonts w:eastAsiaTheme="minorHAnsi"/>
          <w:sz w:val="24"/>
          <w:szCs w:val="24"/>
          <w:lang w:eastAsia="en-US"/>
        </w:rPr>
        <w:t xml:space="preserve"> służących do zbierania odpadów komunalnych</w:t>
      </w:r>
      <w:r w:rsidR="00CA305F" w:rsidRPr="00874BFE">
        <w:rPr>
          <w:rFonts w:eastAsiaTheme="minorHAnsi"/>
          <w:sz w:val="24"/>
          <w:szCs w:val="24"/>
          <w:lang w:eastAsia="en-US"/>
        </w:rPr>
        <w:t xml:space="preserve"> </w:t>
      </w:r>
      <w:r w:rsidRPr="00874BFE">
        <w:rPr>
          <w:rFonts w:eastAsiaTheme="minorHAnsi"/>
          <w:sz w:val="24"/>
          <w:szCs w:val="24"/>
          <w:lang w:eastAsia="en-US"/>
        </w:rPr>
        <w:t>zmieszanych do zbierania odpadów selektywnie gromadzonych.</w:t>
      </w:r>
      <w:r w:rsidR="00CA305F" w:rsidRPr="00874BFE">
        <w:rPr>
          <w:rFonts w:eastAsiaTheme="minorHAnsi"/>
          <w:sz w:val="24"/>
          <w:szCs w:val="24"/>
          <w:lang w:eastAsia="en-US"/>
        </w:rPr>
        <w:t xml:space="preserve"> </w:t>
      </w:r>
      <w:r w:rsidRPr="00874BFE">
        <w:rPr>
          <w:rFonts w:eastAsiaTheme="minorHAnsi"/>
          <w:sz w:val="24"/>
          <w:szCs w:val="24"/>
          <w:lang w:eastAsia="en-US"/>
        </w:rPr>
        <w:t>Wymagane jest posiadanie odrębn</w:t>
      </w:r>
      <w:r w:rsidR="00DA61DD" w:rsidRPr="00874BFE">
        <w:rPr>
          <w:rFonts w:eastAsiaTheme="minorHAnsi"/>
          <w:sz w:val="24"/>
          <w:szCs w:val="24"/>
          <w:lang w:eastAsia="en-US"/>
        </w:rPr>
        <w:t>ych pojazdów</w:t>
      </w:r>
      <w:r w:rsidRPr="00874BFE">
        <w:rPr>
          <w:rFonts w:eastAsiaTheme="minorHAnsi"/>
          <w:sz w:val="24"/>
          <w:szCs w:val="24"/>
          <w:lang w:eastAsia="en-US"/>
        </w:rPr>
        <w:t xml:space="preserve"> do zbierania odpadów selektywnie</w:t>
      </w:r>
      <w:r w:rsidR="00CA305F" w:rsidRPr="00874BFE">
        <w:rPr>
          <w:rFonts w:eastAsiaTheme="minorHAnsi"/>
          <w:sz w:val="24"/>
          <w:szCs w:val="24"/>
          <w:lang w:eastAsia="en-US"/>
        </w:rPr>
        <w:t xml:space="preserve"> </w:t>
      </w:r>
      <w:r w:rsidRPr="00874BFE">
        <w:rPr>
          <w:rFonts w:eastAsiaTheme="minorHAnsi"/>
          <w:sz w:val="24"/>
          <w:szCs w:val="24"/>
          <w:lang w:eastAsia="en-US"/>
        </w:rPr>
        <w:t xml:space="preserve">gromadzonych. </w:t>
      </w:r>
      <w:r w:rsidRPr="00874BFE">
        <w:rPr>
          <w:rFonts w:eastAsiaTheme="minorHAnsi"/>
          <w:sz w:val="24"/>
          <w:szCs w:val="24"/>
          <w:lang w:eastAsia="en-US"/>
        </w:rPr>
        <w:lastRenderedPageBreak/>
        <w:t>Pojazd</w:t>
      </w:r>
      <w:r w:rsidR="00DA61DD" w:rsidRPr="00874BFE">
        <w:rPr>
          <w:rFonts w:eastAsiaTheme="minorHAnsi"/>
          <w:sz w:val="24"/>
          <w:szCs w:val="24"/>
          <w:lang w:eastAsia="en-US"/>
        </w:rPr>
        <w:t xml:space="preserve"> taki</w:t>
      </w:r>
      <w:r w:rsidRPr="00874BFE">
        <w:rPr>
          <w:rFonts w:eastAsiaTheme="minorHAnsi"/>
          <w:sz w:val="24"/>
          <w:szCs w:val="24"/>
          <w:lang w:eastAsia="en-US"/>
        </w:rPr>
        <w:t xml:space="preserve"> musi odróżniać się od pozostałego sprzętu zbierającego odpady</w:t>
      </w:r>
      <w:r w:rsidR="00CA305F" w:rsidRPr="00874BFE">
        <w:rPr>
          <w:rFonts w:eastAsiaTheme="minorHAnsi"/>
          <w:sz w:val="24"/>
          <w:szCs w:val="24"/>
          <w:lang w:eastAsia="en-US"/>
        </w:rPr>
        <w:t xml:space="preserve"> </w:t>
      </w:r>
      <w:r w:rsidRPr="00874BFE">
        <w:rPr>
          <w:rFonts w:eastAsiaTheme="minorHAnsi"/>
          <w:sz w:val="24"/>
          <w:szCs w:val="24"/>
          <w:lang w:eastAsia="en-US"/>
        </w:rPr>
        <w:t>zmieszane np. być wyraźnie oznaczony z przodu i z boku pojazdu</w:t>
      </w:r>
      <w:r w:rsidR="00CA305F" w:rsidRPr="00874BFE">
        <w:rPr>
          <w:rFonts w:eastAsiaTheme="minorHAnsi"/>
          <w:sz w:val="24"/>
          <w:szCs w:val="24"/>
          <w:lang w:eastAsia="en-US"/>
        </w:rPr>
        <w:t xml:space="preserve">, </w:t>
      </w:r>
      <w:r w:rsidRPr="00874BFE">
        <w:rPr>
          <w:rFonts w:eastAsiaTheme="minorHAnsi"/>
          <w:sz w:val="24"/>
          <w:szCs w:val="24"/>
          <w:lang w:eastAsia="en-US"/>
        </w:rPr>
        <w:t>że zbiera odpady selektywnie gromadzone.</w:t>
      </w:r>
    </w:p>
    <w:p w14:paraId="2471C7FC" w14:textId="77777777" w:rsidR="00D300B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A305F">
        <w:rPr>
          <w:rFonts w:eastAsiaTheme="minorHAnsi"/>
          <w:sz w:val="24"/>
          <w:szCs w:val="24"/>
          <w:lang w:eastAsia="en-US"/>
        </w:rPr>
        <w:t>W razie awarii pojazdu wykonawca zapewni pojazd zastępczy o parametrach</w:t>
      </w:r>
      <w:r w:rsidR="00CA305F">
        <w:rPr>
          <w:rFonts w:eastAsiaTheme="minorHAnsi"/>
          <w:sz w:val="24"/>
          <w:szCs w:val="24"/>
          <w:lang w:eastAsia="en-US"/>
        </w:rPr>
        <w:t xml:space="preserve"> </w:t>
      </w:r>
      <w:r w:rsidRPr="00CA305F">
        <w:rPr>
          <w:rFonts w:eastAsiaTheme="minorHAnsi"/>
          <w:sz w:val="24"/>
          <w:szCs w:val="24"/>
          <w:lang w:eastAsia="en-US"/>
        </w:rPr>
        <w:t xml:space="preserve">wymaganych w </w:t>
      </w:r>
      <w:r w:rsidR="00CA305F">
        <w:rPr>
          <w:rFonts w:eastAsiaTheme="minorHAnsi"/>
          <w:sz w:val="24"/>
          <w:szCs w:val="24"/>
          <w:lang w:eastAsia="en-US"/>
        </w:rPr>
        <w:t>pkt</w:t>
      </w:r>
      <w:r w:rsidRPr="00CA305F">
        <w:rPr>
          <w:rFonts w:eastAsiaTheme="minorHAnsi"/>
          <w:sz w:val="24"/>
          <w:szCs w:val="24"/>
          <w:lang w:eastAsia="en-US"/>
        </w:rPr>
        <w:t>.</w:t>
      </w:r>
      <w:r w:rsidR="00CA305F">
        <w:rPr>
          <w:rFonts w:eastAsiaTheme="minorHAnsi"/>
          <w:sz w:val="24"/>
          <w:szCs w:val="24"/>
          <w:lang w:eastAsia="en-US"/>
        </w:rPr>
        <w:t xml:space="preserve"> 8.</w:t>
      </w:r>
    </w:p>
    <w:p w14:paraId="3C11E16B" w14:textId="77777777" w:rsidR="00D300BF" w:rsidRPr="00CF6634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F6634">
        <w:rPr>
          <w:rFonts w:eastAsiaTheme="minorHAnsi"/>
          <w:sz w:val="24"/>
          <w:szCs w:val="24"/>
          <w:lang w:eastAsia="en-US"/>
        </w:rPr>
        <w:t>Pojazdy muszą być trwale i czytelnie oznakowane, w widocznym miejscu, nazwą firmy</w:t>
      </w:r>
      <w:r w:rsidR="0010473E" w:rsidRPr="00CF6634">
        <w:rPr>
          <w:rFonts w:eastAsiaTheme="minorHAnsi"/>
          <w:sz w:val="24"/>
          <w:szCs w:val="24"/>
          <w:lang w:eastAsia="en-US"/>
        </w:rPr>
        <w:t xml:space="preserve"> </w:t>
      </w:r>
      <w:r w:rsidRPr="00CF6634">
        <w:rPr>
          <w:rFonts w:eastAsiaTheme="minorHAnsi"/>
          <w:sz w:val="24"/>
          <w:szCs w:val="24"/>
          <w:lang w:eastAsia="en-US"/>
        </w:rPr>
        <w:t>oraz danymi adresowymi i numerem telefonu podmiotu odbierającego odpady komunalne od</w:t>
      </w:r>
      <w:r w:rsidR="0010473E" w:rsidRPr="00CF6634">
        <w:rPr>
          <w:rFonts w:eastAsiaTheme="minorHAnsi"/>
          <w:sz w:val="24"/>
          <w:szCs w:val="24"/>
          <w:lang w:eastAsia="en-US"/>
        </w:rPr>
        <w:t xml:space="preserve"> właścicieli nieruchomości.</w:t>
      </w:r>
    </w:p>
    <w:p w14:paraId="15019BAB" w14:textId="77777777" w:rsidR="00D300BF" w:rsidRPr="0005554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5554F">
        <w:rPr>
          <w:rFonts w:eastAsiaTheme="minorHAnsi"/>
          <w:sz w:val="24"/>
          <w:szCs w:val="24"/>
          <w:lang w:eastAsia="en-US"/>
        </w:rPr>
        <w:t>Pojazdy muszą być zarejestrowane i dopuszczone do ruchu oraz posiadać aktualne</w:t>
      </w:r>
      <w:r w:rsidR="0010473E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badania techniczne i świadectwa dopuszczenia do ruchu zgodnie z przepisami o ruchu</w:t>
      </w:r>
      <w:r w:rsidR="0010473E" w:rsidRPr="0005554F">
        <w:rPr>
          <w:rFonts w:eastAsiaTheme="minorHAnsi"/>
          <w:sz w:val="24"/>
          <w:szCs w:val="24"/>
          <w:lang w:eastAsia="en-US"/>
        </w:rPr>
        <w:t xml:space="preserve"> drogowym.</w:t>
      </w:r>
    </w:p>
    <w:p w14:paraId="79BDA1C5" w14:textId="77777777" w:rsidR="00D300BF" w:rsidRPr="0005554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5554F">
        <w:rPr>
          <w:rFonts w:eastAsiaTheme="minorHAnsi"/>
          <w:sz w:val="24"/>
          <w:szCs w:val="24"/>
          <w:lang w:eastAsia="en-US"/>
        </w:rPr>
        <w:t>Pojazdy muszą być wyposażone w narzędzia lub urządzenia umożliwiające sprzątanie</w:t>
      </w:r>
      <w:r w:rsidR="0010473E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t</w:t>
      </w:r>
      <w:r w:rsidR="0010473E" w:rsidRPr="0005554F">
        <w:rPr>
          <w:rFonts w:eastAsiaTheme="minorHAnsi"/>
          <w:sz w:val="24"/>
          <w:szCs w:val="24"/>
          <w:lang w:eastAsia="en-US"/>
        </w:rPr>
        <w:t>erenu po opróżnieniu pojemników.</w:t>
      </w:r>
    </w:p>
    <w:p w14:paraId="7AF3FAAC" w14:textId="77777777" w:rsidR="00D300BF" w:rsidRPr="0005554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5554F">
        <w:rPr>
          <w:rFonts w:eastAsiaTheme="minorHAnsi"/>
          <w:sz w:val="24"/>
          <w:szCs w:val="24"/>
          <w:lang w:eastAsia="en-US"/>
        </w:rPr>
        <w:t>Pojazdy i urządzenia muszą być utrzymane w należytym stanie technicznym</w:t>
      </w:r>
      <w:r w:rsidR="0010473E" w:rsidRPr="0005554F">
        <w:rPr>
          <w:rFonts w:eastAsiaTheme="minorHAnsi"/>
          <w:sz w:val="24"/>
          <w:szCs w:val="24"/>
          <w:lang w:eastAsia="en-US"/>
        </w:rPr>
        <w:t xml:space="preserve"> i sanitarnym.</w:t>
      </w:r>
    </w:p>
    <w:p w14:paraId="7CE49F47" w14:textId="77777777" w:rsidR="00D300BF" w:rsidRPr="0005554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5554F">
        <w:rPr>
          <w:rFonts w:eastAsiaTheme="minorHAnsi"/>
          <w:sz w:val="24"/>
          <w:szCs w:val="24"/>
          <w:lang w:eastAsia="en-US"/>
        </w:rPr>
        <w:t>Pojazdy i urządzenia muszą być zabezpieczone przed niekontrolowanym wydostawaniem</w:t>
      </w:r>
      <w:r w:rsidR="0010473E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się na zewnątrz odpadów, podczas ich magazynowania, przeładunku, a także transportu a</w:t>
      </w:r>
      <w:r w:rsidR="0010473E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konstrukcja pojazdów zabezpiecza przed rozwiewaniem i rozpylaniem przewożonych</w:t>
      </w:r>
      <w:r w:rsidR="0010473E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odpadów oraz minimalizuje oddziaływanie czynników atmosfer</w:t>
      </w:r>
      <w:r w:rsidR="00550EB6" w:rsidRPr="0005554F">
        <w:rPr>
          <w:rFonts w:eastAsiaTheme="minorHAnsi"/>
          <w:sz w:val="24"/>
          <w:szCs w:val="24"/>
          <w:lang w:eastAsia="en-US"/>
        </w:rPr>
        <w:t>ycznych na odpady.</w:t>
      </w:r>
    </w:p>
    <w:p w14:paraId="69BF5E4D" w14:textId="77777777" w:rsidR="00D300BF" w:rsidRPr="002D01B1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D01B1">
        <w:rPr>
          <w:rFonts w:eastAsiaTheme="minorHAnsi"/>
          <w:sz w:val="24"/>
          <w:szCs w:val="24"/>
          <w:lang w:eastAsia="en-US"/>
        </w:rPr>
        <w:t>Pojazdy i urządzenia muszą być poddawane myciu i dezynfekcji z częstotliwością</w:t>
      </w:r>
      <w:r w:rsidR="00550EB6" w:rsidRPr="002D01B1">
        <w:rPr>
          <w:rFonts w:eastAsiaTheme="minorHAnsi"/>
          <w:sz w:val="24"/>
          <w:szCs w:val="24"/>
          <w:lang w:eastAsia="en-US"/>
        </w:rPr>
        <w:t xml:space="preserve"> </w:t>
      </w:r>
      <w:r w:rsidRPr="002D01B1">
        <w:rPr>
          <w:rFonts w:eastAsiaTheme="minorHAnsi"/>
          <w:sz w:val="24"/>
          <w:szCs w:val="24"/>
          <w:lang w:eastAsia="en-US"/>
        </w:rPr>
        <w:t xml:space="preserve">gwarantującą zapewnienie im właściwego stanu sanitarnego, nie rzadziej niż raz na </w:t>
      </w:r>
      <w:r w:rsidR="00550EB6" w:rsidRPr="002D01B1">
        <w:rPr>
          <w:rFonts w:eastAsiaTheme="minorHAnsi"/>
          <w:sz w:val="24"/>
          <w:szCs w:val="24"/>
          <w:lang w:eastAsia="en-US"/>
        </w:rPr>
        <w:t xml:space="preserve"> m</w:t>
      </w:r>
      <w:r w:rsidRPr="002D01B1">
        <w:rPr>
          <w:rFonts w:eastAsiaTheme="minorHAnsi"/>
          <w:sz w:val="24"/>
          <w:szCs w:val="24"/>
          <w:lang w:eastAsia="en-US"/>
        </w:rPr>
        <w:t>iesiąc, a</w:t>
      </w:r>
      <w:r w:rsidR="00550EB6" w:rsidRPr="002D01B1">
        <w:rPr>
          <w:rFonts w:eastAsiaTheme="minorHAnsi"/>
          <w:sz w:val="24"/>
          <w:szCs w:val="24"/>
          <w:lang w:eastAsia="en-US"/>
        </w:rPr>
        <w:t xml:space="preserve"> </w:t>
      </w:r>
      <w:r w:rsidRPr="002D01B1">
        <w:rPr>
          <w:rFonts w:eastAsiaTheme="minorHAnsi"/>
          <w:sz w:val="24"/>
          <w:szCs w:val="24"/>
          <w:lang w:eastAsia="en-US"/>
        </w:rPr>
        <w:t>w okresie letnim nie</w:t>
      </w:r>
      <w:r w:rsidR="00550EB6" w:rsidRPr="002D01B1">
        <w:rPr>
          <w:rFonts w:eastAsiaTheme="minorHAnsi"/>
          <w:sz w:val="24"/>
          <w:szCs w:val="24"/>
          <w:lang w:eastAsia="en-US"/>
        </w:rPr>
        <w:t xml:space="preserve"> rzadziej niż raz na 2 tygodnie.</w:t>
      </w:r>
    </w:p>
    <w:p w14:paraId="6D91A562" w14:textId="77777777" w:rsidR="00D300BF" w:rsidRPr="0005554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5554F">
        <w:rPr>
          <w:rFonts w:eastAsiaTheme="minorHAnsi"/>
          <w:sz w:val="24"/>
          <w:szCs w:val="24"/>
          <w:lang w:eastAsia="en-US"/>
        </w:rPr>
        <w:t>Wszystkie pojazdy do świadczenia usługi muszą być wyposażone w system monitoringu</w:t>
      </w:r>
      <w:r w:rsidR="00550EB6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bazującego na systemie pozycjonowania satelitarnego, umożliwiający trwałe zapisywanie</w:t>
      </w:r>
      <w:r w:rsidR="00550EB6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danych o położeniu pojazdu, miejscach postojów oraz system czujników zapisujących dane o</w:t>
      </w:r>
      <w:r w:rsidR="00550EB6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miejscach wyładunku odpadów, system musi umo</w:t>
      </w:r>
      <w:r w:rsidR="00550EB6" w:rsidRPr="0005554F">
        <w:rPr>
          <w:rFonts w:eastAsiaTheme="minorHAnsi"/>
          <w:sz w:val="24"/>
          <w:szCs w:val="24"/>
          <w:lang w:eastAsia="en-US"/>
        </w:rPr>
        <w:t>żliwiać weryfikację tych danych.</w:t>
      </w:r>
    </w:p>
    <w:p w14:paraId="078292A5" w14:textId="77777777" w:rsidR="00D300BF" w:rsidRPr="00257040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57040">
        <w:rPr>
          <w:rFonts w:eastAsiaTheme="minorHAnsi"/>
          <w:sz w:val="24"/>
          <w:szCs w:val="24"/>
          <w:lang w:eastAsia="en-US"/>
        </w:rPr>
        <w:t>Dane o położeniu pojazdów pochodzące z systemu monitoringu, powinny być</w:t>
      </w:r>
      <w:r w:rsidR="00550EB6" w:rsidRPr="00257040">
        <w:rPr>
          <w:rFonts w:eastAsiaTheme="minorHAnsi"/>
          <w:sz w:val="24"/>
          <w:szCs w:val="24"/>
          <w:lang w:eastAsia="en-US"/>
        </w:rPr>
        <w:t xml:space="preserve"> </w:t>
      </w:r>
      <w:r w:rsidRPr="00257040">
        <w:rPr>
          <w:rFonts w:eastAsiaTheme="minorHAnsi"/>
          <w:sz w:val="24"/>
          <w:szCs w:val="24"/>
          <w:lang w:eastAsia="en-US"/>
        </w:rPr>
        <w:t>przechowywane w siedzibie podmiotu odbierającego odpady komunalne od właścicieli</w:t>
      </w:r>
      <w:r w:rsidR="00550EB6" w:rsidRPr="00257040">
        <w:rPr>
          <w:rFonts w:eastAsiaTheme="minorHAnsi"/>
          <w:sz w:val="24"/>
          <w:szCs w:val="24"/>
          <w:lang w:eastAsia="en-US"/>
        </w:rPr>
        <w:t xml:space="preserve"> </w:t>
      </w:r>
      <w:r w:rsidRPr="00257040">
        <w:rPr>
          <w:rFonts w:eastAsiaTheme="minorHAnsi"/>
          <w:sz w:val="24"/>
          <w:szCs w:val="24"/>
          <w:lang w:eastAsia="en-US"/>
        </w:rPr>
        <w:t>nieruchomości przez okres</w:t>
      </w:r>
      <w:r w:rsidR="00550EB6" w:rsidRPr="00257040">
        <w:rPr>
          <w:rFonts w:eastAsiaTheme="minorHAnsi"/>
          <w:sz w:val="24"/>
          <w:szCs w:val="24"/>
          <w:lang w:eastAsia="en-US"/>
        </w:rPr>
        <w:t xml:space="preserve"> </w:t>
      </w:r>
      <w:r w:rsidR="006644B0" w:rsidRPr="00257040">
        <w:rPr>
          <w:rFonts w:eastAsiaTheme="minorHAnsi"/>
          <w:sz w:val="24"/>
          <w:szCs w:val="24"/>
          <w:lang w:eastAsia="en-US"/>
        </w:rPr>
        <w:t>2</w:t>
      </w:r>
      <w:r w:rsidR="00550EB6" w:rsidRPr="00257040">
        <w:rPr>
          <w:rFonts w:eastAsiaTheme="minorHAnsi"/>
          <w:sz w:val="24"/>
          <w:szCs w:val="24"/>
          <w:lang w:eastAsia="en-US"/>
        </w:rPr>
        <w:t xml:space="preserve"> </w:t>
      </w:r>
      <w:r w:rsidR="00257040" w:rsidRPr="00257040">
        <w:rPr>
          <w:rFonts w:eastAsiaTheme="minorHAnsi"/>
          <w:sz w:val="24"/>
          <w:szCs w:val="24"/>
          <w:lang w:eastAsia="en-US"/>
        </w:rPr>
        <w:t>miesiące</w:t>
      </w:r>
      <w:r w:rsidR="00550EB6" w:rsidRPr="00257040">
        <w:rPr>
          <w:rFonts w:eastAsiaTheme="minorHAnsi"/>
          <w:sz w:val="24"/>
          <w:szCs w:val="24"/>
          <w:lang w:eastAsia="en-US"/>
        </w:rPr>
        <w:t xml:space="preserve"> od dnia ich zapisania.</w:t>
      </w:r>
    </w:p>
    <w:p w14:paraId="3740891A" w14:textId="77777777" w:rsidR="00D300BF" w:rsidRPr="00183765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83765">
        <w:rPr>
          <w:rFonts w:eastAsiaTheme="minorHAnsi"/>
          <w:sz w:val="24"/>
          <w:szCs w:val="24"/>
          <w:lang w:eastAsia="en-US"/>
        </w:rPr>
        <w:t>Wykonawca powinien posiadać oprogramowanie oraz odpowiednie licencje</w:t>
      </w:r>
      <w:r w:rsidR="00550EB6" w:rsidRPr="00183765">
        <w:rPr>
          <w:rFonts w:eastAsiaTheme="minorHAnsi"/>
          <w:sz w:val="24"/>
          <w:szCs w:val="24"/>
          <w:lang w:eastAsia="en-US"/>
        </w:rPr>
        <w:t xml:space="preserve"> </w:t>
      </w:r>
      <w:r w:rsidRPr="00183765">
        <w:rPr>
          <w:rFonts w:eastAsiaTheme="minorHAnsi"/>
          <w:sz w:val="24"/>
          <w:szCs w:val="24"/>
          <w:lang w:eastAsia="en-US"/>
        </w:rPr>
        <w:t>umożliwiające odczyt, prezentację i weryfikację przechowywanych danych oraz udostępnić je</w:t>
      </w:r>
      <w:r w:rsidR="00416449" w:rsidRPr="00183765">
        <w:rPr>
          <w:rFonts w:eastAsiaTheme="minorHAnsi"/>
          <w:sz w:val="24"/>
          <w:szCs w:val="24"/>
          <w:lang w:eastAsia="en-US"/>
        </w:rPr>
        <w:t xml:space="preserve"> </w:t>
      </w:r>
      <w:r w:rsidRPr="00183765">
        <w:rPr>
          <w:rFonts w:eastAsiaTheme="minorHAnsi"/>
          <w:sz w:val="24"/>
          <w:szCs w:val="24"/>
          <w:lang w:eastAsia="en-US"/>
        </w:rPr>
        <w:t>na każde żądanie organowi właściwemu ze względu na prowadzenie działalności w zakresie</w:t>
      </w:r>
      <w:r w:rsidR="00416449" w:rsidRPr="00183765">
        <w:rPr>
          <w:rFonts w:eastAsiaTheme="minorHAnsi"/>
          <w:sz w:val="24"/>
          <w:szCs w:val="24"/>
          <w:lang w:eastAsia="en-US"/>
        </w:rPr>
        <w:t xml:space="preserve"> </w:t>
      </w:r>
      <w:r w:rsidRPr="00183765">
        <w:rPr>
          <w:rFonts w:eastAsiaTheme="minorHAnsi"/>
          <w:sz w:val="24"/>
          <w:szCs w:val="24"/>
          <w:lang w:eastAsia="en-US"/>
        </w:rPr>
        <w:t>odbierania odpadów komunalnych od właścicieli nieruchomości, a także organom</w:t>
      </w:r>
      <w:r w:rsidR="00416449" w:rsidRPr="00183765">
        <w:rPr>
          <w:rFonts w:eastAsiaTheme="minorHAnsi"/>
          <w:sz w:val="24"/>
          <w:szCs w:val="24"/>
          <w:lang w:eastAsia="en-US"/>
        </w:rPr>
        <w:t xml:space="preserve"> kontrolnym.</w:t>
      </w:r>
    </w:p>
    <w:p w14:paraId="41D87706" w14:textId="77777777" w:rsidR="00D300BF" w:rsidRPr="009944AD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9944AD">
        <w:rPr>
          <w:rFonts w:eastAsiaTheme="minorHAnsi"/>
          <w:sz w:val="24"/>
          <w:szCs w:val="24"/>
          <w:lang w:eastAsia="en-US"/>
        </w:rPr>
        <w:lastRenderedPageBreak/>
        <w:t>Wykonawca umożliwi podgląd on-line monitoringu GPS. Strony uzgodnią na etapie</w:t>
      </w:r>
      <w:r w:rsidR="00416449" w:rsidRPr="009944AD">
        <w:rPr>
          <w:rFonts w:eastAsiaTheme="minorHAnsi"/>
          <w:sz w:val="24"/>
          <w:szCs w:val="24"/>
          <w:lang w:eastAsia="en-US"/>
        </w:rPr>
        <w:t xml:space="preserve"> </w:t>
      </w:r>
      <w:r w:rsidRPr="009944AD">
        <w:rPr>
          <w:rFonts w:eastAsiaTheme="minorHAnsi"/>
          <w:sz w:val="24"/>
          <w:szCs w:val="24"/>
          <w:lang w:eastAsia="en-US"/>
        </w:rPr>
        <w:t>podpisania umowy warunki techniczne takiego dost</w:t>
      </w:r>
      <w:r w:rsidR="00416449" w:rsidRPr="009944AD">
        <w:rPr>
          <w:rFonts w:eastAsiaTheme="minorHAnsi"/>
          <w:sz w:val="24"/>
          <w:szCs w:val="24"/>
          <w:lang w:eastAsia="en-US"/>
        </w:rPr>
        <w:t xml:space="preserve">ępu (np. dostęp przez </w:t>
      </w:r>
      <w:proofErr w:type="spellStart"/>
      <w:r w:rsidR="00416449" w:rsidRPr="009944AD">
        <w:rPr>
          <w:rFonts w:eastAsiaTheme="minorHAnsi"/>
          <w:sz w:val="24"/>
          <w:szCs w:val="24"/>
          <w:lang w:eastAsia="en-US"/>
        </w:rPr>
        <w:t>internet</w:t>
      </w:r>
      <w:proofErr w:type="spellEnd"/>
      <w:r w:rsidR="00416449" w:rsidRPr="009944AD">
        <w:rPr>
          <w:rFonts w:eastAsiaTheme="minorHAnsi"/>
          <w:sz w:val="24"/>
          <w:szCs w:val="24"/>
          <w:lang w:eastAsia="en-US"/>
        </w:rPr>
        <w:t>).</w:t>
      </w:r>
    </w:p>
    <w:p w14:paraId="285AED15" w14:textId="77777777" w:rsidR="00D300BF" w:rsidRPr="00BD2F09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BD2F09">
        <w:rPr>
          <w:rFonts w:eastAsiaTheme="minorHAnsi"/>
          <w:sz w:val="24"/>
          <w:szCs w:val="24"/>
          <w:lang w:eastAsia="en-US"/>
        </w:rPr>
        <w:t xml:space="preserve">Wykonawca jest obowiązany prowadzić i przechowywać przez okres </w:t>
      </w:r>
      <w:r w:rsidR="006644B0" w:rsidRPr="00BD2F09">
        <w:rPr>
          <w:rFonts w:eastAsiaTheme="minorHAnsi"/>
          <w:sz w:val="24"/>
          <w:szCs w:val="24"/>
          <w:lang w:eastAsia="en-US"/>
        </w:rPr>
        <w:t>3</w:t>
      </w:r>
      <w:r w:rsidRPr="00BD2F09">
        <w:rPr>
          <w:rFonts w:eastAsiaTheme="minorHAnsi"/>
          <w:sz w:val="24"/>
          <w:szCs w:val="24"/>
          <w:lang w:eastAsia="en-US"/>
        </w:rPr>
        <w:t xml:space="preserve"> lat dokumentację</w:t>
      </w:r>
      <w:r w:rsidR="00416449" w:rsidRPr="00BD2F09">
        <w:rPr>
          <w:rFonts w:eastAsiaTheme="minorHAnsi"/>
          <w:sz w:val="24"/>
          <w:szCs w:val="24"/>
          <w:lang w:eastAsia="en-US"/>
        </w:rPr>
        <w:t xml:space="preserve"> </w:t>
      </w:r>
      <w:r w:rsidRPr="00BD2F09">
        <w:rPr>
          <w:rFonts w:eastAsiaTheme="minorHAnsi"/>
          <w:sz w:val="24"/>
          <w:szCs w:val="24"/>
          <w:lang w:eastAsia="en-US"/>
        </w:rPr>
        <w:t>zawierającą informacje o stosowanych środkach dezynfekujących oraz o częstotliwości</w:t>
      </w:r>
      <w:r w:rsidR="00416449" w:rsidRPr="00BD2F09">
        <w:rPr>
          <w:rFonts w:eastAsiaTheme="minorHAnsi"/>
          <w:sz w:val="24"/>
          <w:szCs w:val="24"/>
          <w:lang w:eastAsia="en-US"/>
        </w:rPr>
        <w:t xml:space="preserve"> </w:t>
      </w:r>
      <w:r w:rsidRPr="00BD2F09">
        <w:rPr>
          <w:rFonts w:eastAsiaTheme="minorHAnsi"/>
          <w:sz w:val="24"/>
          <w:szCs w:val="24"/>
          <w:lang w:eastAsia="en-US"/>
        </w:rPr>
        <w:t>wykonywanej dezynfekcji pojazdów i urządzeń.</w:t>
      </w:r>
    </w:p>
    <w:sectPr w:rsidR="00D300BF" w:rsidRPr="00BD2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0211"/>
    <w:multiLevelType w:val="hybridMultilevel"/>
    <w:tmpl w:val="E6DAE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735A6"/>
    <w:multiLevelType w:val="hybridMultilevel"/>
    <w:tmpl w:val="3FC034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3619D"/>
    <w:multiLevelType w:val="hybridMultilevel"/>
    <w:tmpl w:val="2D0C6B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93F32"/>
    <w:multiLevelType w:val="hybridMultilevel"/>
    <w:tmpl w:val="CCE26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12FEE"/>
    <w:multiLevelType w:val="multilevel"/>
    <w:tmpl w:val="0B308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DD3EA3"/>
    <w:multiLevelType w:val="hybridMultilevel"/>
    <w:tmpl w:val="53520638"/>
    <w:lvl w:ilvl="0" w:tplc="04150017">
      <w:start w:val="1"/>
      <w:numFmt w:val="lowerLetter"/>
      <w:lvlText w:val="%1)"/>
      <w:lvlJc w:val="left"/>
      <w:pPr>
        <w:ind w:left="-21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1400" w:hanging="360"/>
      </w:pPr>
    </w:lvl>
    <w:lvl w:ilvl="2" w:tplc="0415001B">
      <w:start w:val="1"/>
      <w:numFmt w:val="lowerRoman"/>
      <w:lvlText w:val="%3."/>
      <w:lvlJc w:val="right"/>
      <w:pPr>
        <w:ind w:left="-680" w:hanging="180"/>
      </w:pPr>
    </w:lvl>
    <w:lvl w:ilvl="3" w:tplc="0415000F">
      <w:start w:val="1"/>
      <w:numFmt w:val="decimal"/>
      <w:lvlText w:val="%4."/>
      <w:lvlJc w:val="left"/>
      <w:pPr>
        <w:ind w:left="40" w:hanging="360"/>
      </w:pPr>
    </w:lvl>
    <w:lvl w:ilvl="4" w:tplc="04150019">
      <w:start w:val="1"/>
      <w:numFmt w:val="lowerLetter"/>
      <w:lvlText w:val="%5."/>
      <w:lvlJc w:val="left"/>
      <w:pPr>
        <w:ind w:left="760" w:hanging="360"/>
      </w:pPr>
    </w:lvl>
    <w:lvl w:ilvl="5" w:tplc="0415001B" w:tentative="1">
      <w:start w:val="1"/>
      <w:numFmt w:val="lowerRoman"/>
      <w:lvlText w:val="%6."/>
      <w:lvlJc w:val="right"/>
      <w:pPr>
        <w:ind w:left="1480" w:hanging="180"/>
      </w:pPr>
    </w:lvl>
    <w:lvl w:ilvl="6" w:tplc="0415000F" w:tentative="1">
      <w:start w:val="1"/>
      <w:numFmt w:val="decimal"/>
      <w:lvlText w:val="%7."/>
      <w:lvlJc w:val="left"/>
      <w:pPr>
        <w:ind w:left="2200" w:hanging="360"/>
      </w:pPr>
    </w:lvl>
    <w:lvl w:ilvl="7" w:tplc="04150019" w:tentative="1">
      <w:start w:val="1"/>
      <w:numFmt w:val="lowerLetter"/>
      <w:lvlText w:val="%8."/>
      <w:lvlJc w:val="left"/>
      <w:pPr>
        <w:ind w:left="2920" w:hanging="360"/>
      </w:pPr>
    </w:lvl>
    <w:lvl w:ilvl="8" w:tplc="0415001B" w:tentative="1">
      <w:start w:val="1"/>
      <w:numFmt w:val="lowerRoman"/>
      <w:lvlText w:val="%9."/>
      <w:lvlJc w:val="right"/>
      <w:pPr>
        <w:ind w:left="3640" w:hanging="180"/>
      </w:pPr>
    </w:lvl>
  </w:abstractNum>
  <w:abstractNum w:abstractNumId="6" w15:restartNumberingAfterBreak="0">
    <w:nsid w:val="0EE92669"/>
    <w:multiLevelType w:val="hybridMultilevel"/>
    <w:tmpl w:val="6B505A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B83DBB"/>
    <w:multiLevelType w:val="hybridMultilevel"/>
    <w:tmpl w:val="64FEE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AB2AD4"/>
    <w:multiLevelType w:val="multilevel"/>
    <w:tmpl w:val="0478E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4C86659"/>
    <w:multiLevelType w:val="hybridMultilevel"/>
    <w:tmpl w:val="824C25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B00F6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6A5B9F"/>
    <w:multiLevelType w:val="hybridMultilevel"/>
    <w:tmpl w:val="78A25E0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30BC9"/>
    <w:multiLevelType w:val="hybridMultilevel"/>
    <w:tmpl w:val="EFB44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C2C28"/>
    <w:multiLevelType w:val="hybridMultilevel"/>
    <w:tmpl w:val="C2967BBC"/>
    <w:lvl w:ilvl="0" w:tplc="6A1E624E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4127C33"/>
    <w:multiLevelType w:val="hybridMultilevel"/>
    <w:tmpl w:val="294002D8"/>
    <w:lvl w:ilvl="0" w:tplc="063473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2A05C8"/>
    <w:multiLevelType w:val="hybridMultilevel"/>
    <w:tmpl w:val="E5CC77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CDB04D9"/>
    <w:multiLevelType w:val="hybridMultilevel"/>
    <w:tmpl w:val="3552E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53712"/>
    <w:multiLevelType w:val="hybridMultilevel"/>
    <w:tmpl w:val="0044B2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012BBC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6F6AF9"/>
    <w:multiLevelType w:val="hybridMultilevel"/>
    <w:tmpl w:val="325683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3D4CEF"/>
    <w:multiLevelType w:val="hybridMultilevel"/>
    <w:tmpl w:val="4CFE2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E3D06"/>
    <w:multiLevelType w:val="hybridMultilevel"/>
    <w:tmpl w:val="3D7C17C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38B5A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F5B39E9"/>
    <w:multiLevelType w:val="hybridMultilevel"/>
    <w:tmpl w:val="20164A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38B5A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19C471E"/>
    <w:multiLevelType w:val="hybridMultilevel"/>
    <w:tmpl w:val="FC0C14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B00F6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E27E1D"/>
    <w:multiLevelType w:val="hybridMultilevel"/>
    <w:tmpl w:val="0FF2FE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B00F6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6A4857"/>
    <w:multiLevelType w:val="hybridMultilevel"/>
    <w:tmpl w:val="C11288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993DA8"/>
    <w:multiLevelType w:val="hybridMultilevel"/>
    <w:tmpl w:val="51EEA18C"/>
    <w:lvl w:ilvl="0" w:tplc="438C9D28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D2C828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5A64678"/>
    <w:multiLevelType w:val="hybridMultilevel"/>
    <w:tmpl w:val="164A9D68"/>
    <w:lvl w:ilvl="0" w:tplc="F0082782">
      <w:start w:val="1"/>
      <w:numFmt w:val="decimal"/>
      <w:lvlText w:val="%1)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6D779F"/>
    <w:multiLevelType w:val="hybridMultilevel"/>
    <w:tmpl w:val="DEF28D84"/>
    <w:lvl w:ilvl="0" w:tplc="FFFFFFFF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lowerLetter"/>
      <w:lvlText w:val="%3)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7DF780D"/>
    <w:multiLevelType w:val="hybridMultilevel"/>
    <w:tmpl w:val="0FF2FE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B00F6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424D6B"/>
    <w:multiLevelType w:val="hybridMultilevel"/>
    <w:tmpl w:val="352AEF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A023BC"/>
    <w:multiLevelType w:val="hybridMultilevel"/>
    <w:tmpl w:val="57501C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DE587E"/>
    <w:multiLevelType w:val="hybridMultilevel"/>
    <w:tmpl w:val="936075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7074B7"/>
    <w:multiLevelType w:val="hybridMultilevel"/>
    <w:tmpl w:val="E8FCA4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38B5A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0C842EA"/>
    <w:multiLevelType w:val="hybridMultilevel"/>
    <w:tmpl w:val="82DE208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4770F0A"/>
    <w:multiLevelType w:val="hybridMultilevel"/>
    <w:tmpl w:val="67DAB1E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4E17EA3"/>
    <w:multiLevelType w:val="hybridMultilevel"/>
    <w:tmpl w:val="EFB44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3018D3"/>
    <w:multiLevelType w:val="multilevel"/>
    <w:tmpl w:val="1ED41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A012EFA"/>
    <w:multiLevelType w:val="hybridMultilevel"/>
    <w:tmpl w:val="59F47094"/>
    <w:lvl w:ilvl="0" w:tplc="04150017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CC72D2C0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E054AA"/>
    <w:multiLevelType w:val="hybridMultilevel"/>
    <w:tmpl w:val="C39EF9F4"/>
    <w:lvl w:ilvl="0" w:tplc="437EBCB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2D4F0A"/>
    <w:multiLevelType w:val="hybridMultilevel"/>
    <w:tmpl w:val="F39A1D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A46504"/>
    <w:multiLevelType w:val="hybridMultilevel"/>
    <w:tmpl w:val="DEF28D84"/>
    <w:lvl w:ilvl="0" w:tplc="FFFFFFFF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lowerLetter"/>
      <w:lvlText w:val="%3)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E02195"/>
    <w:multiLevelType w:val="hybridMultilevel"/>
    <w:tmpl w:val="0DB08C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E96311"/>
    <w:multiLevelType w:val="hybridMultilevel"/>
    <w:tmpl w:val="968CE9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C912343"/>
    <w:multiLevelType w:val="hybridMultilevel"/>
    <w:tmpl w:val="F8E63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FF7649"/>
    <w:multiLevelType w:val="hybridMultilevel"/>
    <w:tmpl w:val="E1CC01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7399568">
    <w:abstractNumId w:val="16"/>
  </w:num>
  <w:num w:numId="2" w16cid:durableId="1023017657">
    <w:abstractNumId w:val="34"/>
  </w:num>
  <w:num w:numId="3" w16cid:durableId="1806855033">
    <w:abstractNumId w:val="6"/>
  </w:num>
  <w:num w:numId="4" w16cid:durableId="293173914">
    <w:abstractNumId w:val="28"/>
  </w:num>
  <w:num w:numId="5" w16cid:durableId="1565679009">
    <w:abstractNumId w:val="1"/>
  </w:num>
  <w:num w:numId="6" w16cid:durableId="263537960">
    <w:abstractNumId w:val="30"/>
  </w:num>
  <w:num w:numId="7" w16cid:durableId="324673053">
    <w:abstractNumId w:val="27"/>
  </w:num>
  <w:num w:numId="8" w16cid:durableId="135612020">
    <w:abstractNumId w:val="37"/>
  </w:num>
  <w:num w:numId="9" w16cid:durableId="292371703">
    <w:abstractNumId w:val="23"/>
  </w:num>
  <w:num w:numId="10" w16cid:durableId="1968312762">
    <w:abstractNumId w:val="43"/>
  </w:num>
  <w:num w:numId="11" w16cid:durableId="2083218284">
    <w:abstractNumId w:val="15"/>
  </w:num>
  <w:num w:numId="12" w16cid:durableId="1801261110">
    <w:abstractNumId w:val="25"/>
  </w:num>
  <w:num w:numId="13" w16cid:durableId="1820144442">
    <w:abstractNumId w:val="22"/>
  </w:num>
  <w:num w:numId="14" w16cid:durableId="480463616">
    <w:abstractNumId w:val="18"/>
  </w:num>
  <w:num w:numId="15" w16cid:durableId="884223552">
    <w:abstractNumId w:val="21"/>
  </w:num>
  <w:num w:numId="16" w16cid:durableId="1305504869">
    <w:abstractNumId w:val="41"/>
  </w:num>
  <w:num w:numId="17" w16cid:durableId="456529637">
    <w:abstractNumId w:val="3"/>
  </w:num>
  <w:num w:numId="18" w16cid:durableId="1465081828">
    <w:abstractNumId w:val="17"/>
  </w:num>
  <w:num w:numId="19" w16cid:durableId="1108936178">
    <w:abstractNumId w:val="38"/>
  </w:num>
  <w:num w:numId="20" w16cid:durableId="2011982306">
    <w:abstractNumId w:val="0"/>
  </w:num>
  <w:num w:numId="21" w16cid:durableId="53552360">
    <w:abstractNumId w:val="42"/>
  </w:num>
  <w:num w:numId="22" w16cid:durableId="1897273222">
    <w:abstractNumId w:val="9"/>
  </w:num>
  <w:num w:numId="23" w16cid:durableId="379937896">
    <w:abstractNumId w:val="10"/>
  </w:num>
  <w:num w:numId="24" w16cid:durableId="259484196">
    <w:abstractNumId w:val="13"/>
  </w:num>
  <w:num w:numId="25" w16cid:durableId="330301619">
    <w:abstractNumId w:val="29"/>
  </w:num>
  <w:num w:numId="26" w16cid:durableId="781189277">
    <w:abstractNumId w:val="19"/>
  </w:num>
  <w:num w:numId="27" w16cid:durableId="240257374">
    <w:abstractNumId w:val="24"/>
  </w:num>
  <w:num w:numId="28" w16cid:durableId="627471872">
    <w:abstractNumId w:val="8"/>
  </w:num>
  <w:num w:numId="29" w16cid:durableId="1969700096">
    <w:abstractNumId w:val="4"/>
  </w:num>
  <w:num w:numId="30" w16cid:durableId="9858133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39292894">
    <w:abstractNumId w:val="2"/>
  </w:num>
  <w:num w:numId="32" w16cid:durableId="54359844">
    <w:abstractNumId w:val="33"/>
  </w:num>
  <w:num w:numId="33" w16cid:durableId="841579680">
    <w:abstractNumId w:val="5"/>
  </w:num>
  <w:num w:numId="34" w16cid:durableId="1149126368">
    <w:abstractNumId w:val="35"/>
  </w:num>
  <w:num w:numId="35" w16cid:durableId="1402865924">
    <w:abstractNumId w:val="14"/>
  </w:num>
  <w:num w:numId="36" w16cid:durableId="1150442493">
    <w:abstractNumId w:val="32"/>
  </w:num>
  <w:num w:numId="37" w16cid:durableId="1517769936">
    <w:abstractNumId w:val="40"/>
  </w:num>
  <w:num w:numId="38" w16cid:durableId="1585065729">
    <w:abstractNumId w:val="12"/>
  </w:num>
  <w:num w:numId="39" w16cid:durableId="237130859">
    <w:abstractNumId w:val="11"/>
  </w:num>
  <w:num w:numId="40" w16cid:durableId="1163593416">
    <w:abstractNumId w:val="36"/>
  </w:num>
  <w:num w:numId="41" w16cid:durableId="743994204">
    <w:abstractNumId w:val="20"/>
  </w:num>
  <w:num w:numId="42" w16cid:durableId="1923832690">
    <w:abstractNumId w:val="31"/>
  </w:num>
  <w:num w:numId="43" w16cid:durableId="1910387787">
    <w:abstractNumId w:val="39"/>
  </w:num>
  <w:num w:numId="44" w16cid:durableId="161293729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136"/>
    <w:rsid w:val="00011BD0"/>
    <w:rsid w:val="0001748F"/>
    <w:rsid w:val="00031890"/>
    <w:rsid w:val="00032173"/>
    <w:rsid w:val="00033C0F"/>
    <w:rsid w:val="0004747F"/>
    <w:rsid w:val="000511B0"/>
    <w:rsid w:val="0005402A"/>
    <w:rsid w:val="0005554F"/>
    <w:rsid w:val="00056961"/>
    <w:rsid w:val="00057717"/>
    <w:rsid w:val="00072FD8"/>
    <w:rsid w:val="000778D6"/>
    <w:rsid w:val="000828E9"/>
    <w:rsid w:val="00091DE4"/>
    <w:rsid w:val="00095B8E"/>
    <w:rsid w:val="000A057F"/>
    <w:rsid w:val="000A57F7"/>
    <w:rsid w:val="000C05FD"/>
    <w:rsid w:val="000C09C6"/>
    <w:rsid w:val="000C2C4F"/>
    <w:rsid w:val="000C7044"/>
    <w:rsid w:val="000D67CE"/>
    <w:rsid w:val="000E2487"/>
    <w:rsid w:val="000E640D"/>
    <w:rsid w:val="000F0981"/>
    <w:rsid w:val="000F1679"/>
    <w:rsid w:val="000F3A2C"/>
    <w:rsid w:val="000F45F9"/>
    <w:rsid w:val="000F5D64"/>
    <w:rsid w:val="00101E49"/>
    <w:rsid w:val="0010473E"/>
    <w:rsid w:val="00112B30"/>
    <w:rsid w:val="00113FFB"/>
    <w:rsid w:val="00115BD9"/>
    <w:rsid w:val="00116CE8"/>
    <w:rsid w:val="00122F02"/>
    <w:rsid w:val="001364AB"/>
    <w:rsid w:val="00136EC1"/>
    <w:rsid w:val="001466E2"/>
    <w:rsid w:val="00147775"/>
    <w:rsid w:val="001517D4"/>
    <w:rsid w:val="001552B5"/>
    <w:rsid w:val="00167A25"/>
    <w:rsid w:val="00174C09"/>
    <w:rsid w:val="00183765"/>
    <w:rsid w:val="00185118"/>
    <w:rsid w:val="00197697"/>
    <w:rsid w:val="001B6317"/>
    <w:rsid w:val="001B6CC1"/>
    <w:rsid w:val="001C0BAB"/>
    <w:rsid w:val="001C0DAD"/>
    <w:rsid w:val="001C1CDB"/>
    <w:rsid w:val="001C26C5"/>
    <w:rsid w:val="001C67ED"/>
    <w:rsid w:val="001D1DE3"/>
    <w:rsid w:val="001D2E4E"/>
    <w:rsid w:val="001E0646"/>
    <w:rsid w:val="001E6FE0"/>
    <w:rsid w:val="001F05D9"/>
    <w:rsid w:val="00203013"/>
    <w:rsid w:val="0020728A"/>
    <w:rsid w:val="00210382"/>
    <w:rsid w:val="00211B55"/>
    <w:rsid w:val="0021295E"/>
    <w:rsid w:val="0021368A"/>
    <w:rsid w:val="00213753"/>
    <w:rsid w:val="002139CA"/>
    <w:rsid w:val="00216935"/>
    <w:rsid w:val="002172AD"/>
    <w:rsid w:val="00217BEC"/>
    <w:rsid w:val="0022005A"/>
    <w:rsid w:val="00223207"/>
    <w:rsid w:val="00225442"/>
    <w:rsid w:val="00231CE2"/>
    <w:rsid w:val="00241136"/>
    <w:rsid w:val="00241181"/>
    <w:rsid w:val="002450B0"/>
    <w:rsid w:val="002454FE"/>
    <w:rsid w:val="00257040"/>
    <w:rsid w:val="00257445"/>
    <w:rsid w:val="00262316"/>
    <w:rsid w:val="00271A52"/>
    <w:rsid w:val="002820D5"/>
    <w:rsid w:val="0029042E"/>
    <w:rsid w:val="00290866"/>
    <w:rsid w:val="00292D4A"/>
    <w:rsid w:val="00293198"/>
    <w:rsid w:val="002A4259"/>
    <w:rsid w:val="002A4996"/>
    <w:rsid w:val="002B1035"/>
    <w:rsid w:val="002B437F"/>
    <w:rsid w:val="002B562B"/>
    <w:rsid w:val="002D01B1"/>
    <w:rsid w:val="002E4923"/>
    <w:rsid w:val="002E7796"/>
    <w:rsid w:val="002F3739"/>
    <w:rsid w:val="00300BEB"/>
    <w:rsid w:val="00312857"/>
    <w:rsid w:val="00313698"/>
    <w:rsid w:val="00316F6E"/>
    <w:rsid w:val="0031793D"/>
    <w:rsid w:val="00325C28"/>
    <w:rsid w:val="003453F2"/>
    <w:rsid w:val="00346AAE"/>
    <w:rsid w:val="00351657"/>
    <w:rsid w:val="00353E70"/>
    <w:rsid w:val="00360DE6"/>
    <w:rsid w:val="00361EEF"/>
    <w:rsid w:val="00363FB0"/>
    <w:rsid w:val="00372420"/>
    <w:rsid w:val="0037647E"/>
    <w:rsid w:val="003768A8"/>
    <w:rsid w:val="00377C9E"/>
    <w:rsid w:val="00380E69"/>
    <w:rsid w:val="00380FE2"/>
    <w:rsid w:val="00386E6D"/>
    <w:rsid w:val="00390AF3"/>
    <w:rsid w:val="003934D1"/>
    <w:rsid w:val="00397CF5"/>
    <w:rsid w:val="003A4512"/>
    <w:rsid w:val="003B23E0"/>
    <w:rsid w:val="003C386B"/>
    <w:rsid w:val="003C6772"/>
    <w:rsid w:val="003D22D4"/>
    <w:rsid w:val="003E5465"/>
    <w:rsid w:val="004027C3"/>
    <w:rsid w:val="00402B36"/>
    <w:rsid w:val="00410BD5"/>
    <w:rsid w:val="00415092"/>
    <w:rsid w:val="00416449"/>
    <w:rsid w:val="00427EE4"/>
    <w:rsid w:val="00430E74"/>
    <w:rsid w:val="00432DFB"/>
    <w:rsid w:val="004428B8"/>
    <w:rsid w:val="00444BCC"/>
    <w:rsid w:val="00446408"/>
    <w:rsid w:val="00450889"/>
    <w:rsid w:val="004600F5"/>
    <w:rsid w:val="0047355E"/>
    <w:rsid w:val="004735FC"/>
    <w:rsid w:val="00491F65"/>
    <w:rsid w:val="004965E8"/>
    <w:rsid w:val="004A3435"/>
    <w:rsid w:val="004B7C32"/>
    <w:rsid w:val="004C5D9B"/>
    <w:rsid w:val="004D19F5"/>
    <w:rsid w:val="004E0107"/>
    <w:rsid w:val="004E1A95"/>
    <w:rsid w:val="004E265B"/>
    <w:rsid w:val="004F0AA1"/>
    <w:rsid w:val="004F2E94"/>
    <w:rsid w:val="004F3CAE"/>
    <w:rsid w:val="004F6607"/>
    <w:rsid w:val="004F71C5"/>
    <w:rsid w:val="004F7BD7"/>
    <w:rsid w:val="005051F6"/>
    <w:rsid w:val="0051517F"/>
    <w:rsid w:val="00524F67"/>
    <w:rsid w:val="00537043"/>
    <w:rsid w:val="0054721E"/>
    <w:rsid w:val="00550EB6"/>
    <w:rsid w:val="00551946"/>
    <w:rsid w:val="005522D6"/>
    <w:rsid w:val="00567EF2"/>
    <w:rsid w:val="00570067"/>
    <w:rsid w:val="00585B10"/>
    <w:rsid w:val="00585F8E"/>
    <w:rsid w:val="00587479"/>
    <w:rsid w:val="005924FD"/>
    <w:rsid w:val="00593673"/>
    <w:rsid w:val="005A1716"/>
    <w:rsid w:val="005A333C"/>
    <w:rsid w:val="005B0C17"/>
    <w:rsid w:val="005B45ED"/>
    <w:rsid w:val="005B5844"/>
    <w:rsid w:val="005B7AD5"/>
    <w:rsid w:val="005C0B65"/>
    <w:rsid w:val="005C16F9"/>
    <w:rsid w:val="005C211E"/>
    <w:rsid w:val="005D2991"/>
    <w:rsid w:val="005D3723"/>
    <w:rsid w:val="005D61EE"/>
    <w:rsid w:val="005D7614"/>
    <w:rsid w:val="005E5727"/>
    <w:rsid w:val="005F3B90"/>
    <w:rsid w:val="005F3C5F"/>
    <w:rsid w:val="005F7BCF"/>
    <w:rsid w:val="0060064D"/>
    <w:rsid w:val="006305BD"/>
    <w:rsid w:val="00630E87"/>
    <w:rsid w:val="00633656"/>
    <w:rsid w:val="006339FE"/>
    <w:rsid w:val="0063459F"/>
    <w:rsid w:val="00634BB2"/>
    <w:rsid w:val="006351B5"/>
    <w:rsid w:val="00644EBE"/>
    <w:rsid w:val="00652DCC"/>
    <w:rsid w:val="00657900"/>
    <w:rsid w:val="00661039"/>
    <w:rsid w:val="006644B0"/>
    <w:rsid w:val="006669E7"/>
    <w:rsid w:val="00667CBD"/>
    <w:rsid w:val="00667E37"/>
    <w:rsid w:val="0067468D"/>
    <w:rsid w:val="0067759E"/>
    <w:rsid w:val="00685255"/>
    <w:rsid w:val="00686229"/>
    <w:rsid w:val="00693F94"/>
    <w:rsid w:val="00694BCB"/>
    <w:rsid w:val="006B3BBC"/>
    <w:rsid w:val="006C0AC2"/>
    <w:rsid w:val="006C3FD3"/>
    <w:rsid w:val="006D2FC4"/>
    <w:rsid w:val="006E0059"/>
    <w:rsid w:val="006E33E1"/>
    <w:rsid w:val="006E4A3B"/>
    <w:rsid w:val="007008E1"/>
    <w:rsid w:val="00701D8A"/>
    <w:rsid w:val="007236E8"/>
    <w:rsid w:val="00724362"/>
    <w:rsid w:val="007249DC"/>
    <w:rsid w:val="00727341"/>
    <w:rsid w:val="0073725F"/>
    <w:rsid w:val="0074436A"/>
    <w:rsid w:val="00750FB5"/>
    <w:rsid w:val="00754596"/>
    <w:rsid w:val="00766C4B"/>
    <w:rsid w:val="00767809"/>
    <w:rsid w:val="00771145"/>
    <w:rsid w:val="00772039"/>
    <w:rsid w:val="00772272"/>
    <w:rsid w:val="00772A2A"/>
    <w:rsid w:val="00776DD1"/>
    <w:rsid w:val="007851AD"/>
    <w:rsid w:val="00790499"/>
    <w:rsid w:val="00791120"/>
    <w:rsid w:val="007A270D"/>
    <w:rsid w:val="007A4E96"/>
    <w:rsid w:val="007B0080"/>
    <w:rsid w:val="007B174B"/>
    <w:rsid w:val="007B3820"/>
    <w:rsid w:val="007D5A90"/>
    <w:rsid w:val="007D7097"/>
    <w:rsid w:val="007E1CD1"/>
    <w:rsid w:val="007E6917"/>
    <w:rsid w:val="007F2927"/>
    <w:rsid w:val="008014B6"/>
    <w:rsid w:val="00804C87"/>
    <w:rsid w:val="00807251"/>
    <w:rsid w:val="008249B5"/>
    <w:rsid w:val="00825C27"/>
    <w:rsid w:val="00835230"/>
    <w:rsid w:val="00840657"/>
    <w:rsid w:val="00844893"/>
    <w:rsid w:val="00845DA8"/>
    <w:rsid w:val="00856080"/>
    <w:rsid w:val="00861666"/>
    <w:rsid w:val="008678CF"/>
    <w:rsid w:val="00874BFE"/>
    <w:rsid w:val="0088525B"/>
    <w:rsid w:val="00885697"/>
    <w:rsid w:val="00886E76"/>
    <w:rsid w:val="008A07A3"/>
    <w:rsid w:val="008A372F"/>
    <w:rsid w:val="008A4B6F"/>
    <w:rsid w:val="008B0674"/>
    <w:rsid w:val="008B1E32"/>
    <w:rsid w:val="008C0DF4"/>
    <w:rsid w:val="008C3511"/>
    <w:rsid w:val="008C580E"/>
    <w:rsid w:val="008D3199"/>
    <w:rsid w:val="008D5E29"/>
    <w:rsid w:val="008D7FF7"/>
    <w:rsid w:val="008E1C9E"/>
    <w:rsid w:val="008F1EDD"/>
    <w:rsid w:val="008F3E7A"/>
    <w:rsid w:val="00903F5E"/>
    <w:rsid w:val="00915D0F"/>
    <w:rsid w:val="009175C9"/>
    <w:rsid w:val="0091796D"/>
    <w:rsid w:val="00935911"/>
    <w:rsid w:val="00940598"/>
    <w:rsid w:val="00940837"/>
    <w:rsid w:val="00950583"/>
    <w:rsid w:val="0095171E"/>
    <w:rsid w:val="00952C7F"/>
    <w:rsid w:val="00953708"/>
    <w:rsid w:val="00953A33"/>
    <w:rsid w:val="00955D09"/>
    <w:rsid w:val="00971587"/>
    <w:rsid w:val="00972BEC"/>
    <w:rsid w:val="00980671"/>
    <w:rsid w:val="00982EF9"/>
    <w:rsid w:val="00984300"/>
    <w:rsid w:val="00985798"/>
    <w:rsid w:val="00990085"/>
    <w:rsid w:val="0099013A"/>
    <w:rsid w:val="009944AD"/>
    <w:rsid w:val="009A4E15"/>
    <w:rsid w:val="009A5400"/>
    <w:rsid w:val="009B6263"/>
    <w:rsid w:val="009B6DD0"/>
    <w:rsid w:val="009B7558"/>
    <w:rsid w:val="009B7B89"/>
    <w:rsid w:val="009C2B1B"/>
    <w:rsid w:val="009D72B3"/>
    <w:rsid w:val="009E3F86"/>
    <w:rsid w:val="009F2757"/>
    <w:rsid w:val="00A02274"/>
    <w:rsid w:val="00A04D74"/>
    <w:rsid w:val="00A0731C"/>
    <w:rsid w:val="00A16445"/>
    <w:rsid w:val="00A33795"/>
    <w:rsid w:val="00A40AA1"/>
    <w:rsid w:val="00A43F1F"/>
    <w:rsid w:val="00A46ECD"/>
    <w:rsid w:val="00A52DA0"/>
    <w:rsid w:val="00A55C58"/>
    <w:rsid w:val="00A57759"/>
    <w:rsid w:val="00A60D8E"/>
    <w:rsid w:val="00A61C9D"/>
    <w:rsid w:val="00A83EF6"/>
    <w:rsid w:val="00A960D4"/>
    <w:rsid w:val="00A9684F"/>
    <w:rsid w:val="00AA07A8"/>
    <w:rsid w:val="00AB48D2"/>
    <w:rsid w:val="00AC1C86"/>
    <w:rsid w:val="00AD3494"/>
    <w:rsid w:val="00AD67FE"/>
    <w:rsid w:val="00AE5C66"/>
    <w:rsid w:val="00AF62F5"/>
    <w:rsid w:val="00B05937"/>
    <w:rsid w:val="00B07B78"/>
    <w:rsid w:val="00B07FED"/>
    <w:rsid w:val="00B10189"/>
    <w:rsid w:val="00B217DB"/>
    <w:rsid w:val="00B25D77"/>
    <w:rsid w:val="00B3422F"/>
    <w:rsid w:val="00B348FB"/>
    <w:rsid w:val="00B403BF"/>
    <w:rsid w:val="00B43277"/>
    <w:rsid w:val="00B46BFF"/>
    <w:rsid w:val="00B517D7"/>
    <w:rsid w:val="00B549AA"/>
    <w:rsid w:val="00B63EA0"/>
    <w:rsid w:val="00B67033"/>
    <w:rsid w:val="00B71348"/>
    <w:rsid w:val="00B80B23"/>
    <w:rsid w:val="00B82E58"/>
    <w:rsid w:val="00B90485"/>
    <w:rsid w:val="00B91850"/>
    <w:rsid w:val="00B926C0"/>
    <w:rsid w:val="00B979C1"/>
    <w:rsid w:val="00BA0717"/>
    <w:rsid w:val="00BA229D"/>
    <w:rsid w:val="00BA414F"/>
    <w:rsid w:val="00BC130E"/>
    <w:rsid w:val="00BC24AC"/>
    <w:rsid w:val="00BC2A7A"/>
    <w:rsid w:val="00BC3A73"/>
    <w:rsid w:val="00BC53F5"/>
    <w:rsid w:val="00BC64A1"/>
    <w:rsid w:val="00BD2F09"/>
    <w:rsid w:val="00BE0174"/>
    <w:rsid w:val="00BE191E"/>
    <w:rsid w:val="00BE7A20"/>
    <w:rsid w:val="00C1477B"/>
    <w:rsid w:val="00C21D20"/>
    <w:rsid w:val="00C24AAC"/>
    <w:rsid w:val="00C32693"/>
    <w:rsid w:val="00C34134"/>
    <w:rsid w:val="00C405DC"/>
    <w:rsid w:val="00C406A8"/>
    <w:rsid w:val="00C41283"/>
    <w:rsid w:val="00C41389"/>
    <w:rsid w:val="00C508D3"/>
    <w:rsid w:val="00C56445"/>
    <w:rsid w:val="00C57354"/>
    <w:rsid w:val="00C67C16"/>
    <w:rsid w:val="00C756D6"/>
    <w:rsid w:val="00C80BED"/>
    <w:rsid w:val="00C83411"/>
    <w:rsid w:val="00C84C79"/>
    <w:rsid w:val="00C95F57"/>
    <w:rsid w:val="00C96CA1"/>
    <w:rsid w:val="00C97732"/>
    <w:rsid w:val="00CA305F"/>
    <w:rsid w:val="00CB08C7"/>
    <w:rsid w:val="00CB15B5"/>
    <w:rsid w:val="00CB2E1D"/>
    <w:rsid w:val="00CB675B"/>
    <w:rsid w:val="00CB799E"/>
    <w:rsid w:val="00CC20AD"/>
    <w:rsid w:val="00CC7124"/>
    <w:rsid w:val="00CD3A08"/>
    <w:rsid w:val="00CD51CF"/>
    <w:rsid w:val="00CE0E58"/>
    <w:rsid w:val="00CE4BF8"/>
    <w:rsid w:val="00CF0468"/>
    <w:rsid w:val="00CF6634"/>
    <w:rsid w:val="00CF7870"/>
    <w:rsid w:val="00D12C76"/>
    <w:rsid w:val="00D17986"/>
    <w:rsid w:val="00D24785"/>
    <w:rsid w:val="00D26E15"/>
    <w:rsid w:val="00D300BF"/>
    <w:rsid w:val="00D34D5C"/>
    <w:rsid w:val="00D418C2"/>
    <w:rsid w:val="00D53CA4"/>
    <w:rsid w:val="00D60080"/>
    <w:rsid w:val="00D617DC"/>
    <w:rsid w:val="00D6579D"/>
    <w:rsid w:val="00D65DB2"/>
    <w:rsid w:val="00D66198"/>
    <w:rsid w:val="00D761C8"/>
    <w:rsid w:val="00D76D77"/>
    <w:rsid w:val="00D84DAF"/>
    <w:rsid w:val="00D93F18"/>
    <w:rsid w:val="00D946C0"/>
    <w:rsid w:val="00D94F0B"/>
    <w:rsid w:val="00DA089B"/>
    <w:rsid w:val="00DA2621"/>
    <w:rsid w:val="00DA61DD"/>
    <w:rsid w:val="00DB0F04"/>
    <w:rsid w:val="00DB5244"/>
    <w:rsid w:val="00DC1DAE"/>
    <w:rsid w:val="00DC5906"/>
    <w:rsid w:val="00DD3B0E"/>
    <w:rsid w:val="00DD5A99"/>
    <w:rsid w:val="00DD7DDC"/>
    <w:rsid w:val="00DE0B8B"/>
    <w:rsid w:val="00DE6904"/>
    <w:rsid w:val="00DF0042"/>
    <w:rsid w:val="00DF1B22"/>
    <w:rsid w:val="00DF4A6A"/>
    <w:rsid w:val="00E11C75"/>
    <w:rsid w:val="00E1460C"/>
    <w:rsid w:val="00E16F49"/>
    <w:rsid w:val="00E172E6"/>
    <w:rsid w:val="00E243D3"/>
    <w:rsid w:val="00E26DA8"/>
    <w:rsid w:val="00E377B2"/>
    <w:rsid w:val="00E4569D"/>
    <w:rsid w:val="00E462D6"/>
    <w:rsid w:val="00E5660C"/>
    <w:rsid w:val="00E57ABD"/>
    <w:rsid w:val="00E635EF"/>
    <w:rsid w:val="00E73942"/>
    <w:rsid w:val="00E73A21"/>
    <w:rsid w:val="00E74B69"/>
    <w:rsid w:val="00E76585"/>
    <w:rsid w:val="00E86543"/>
    <w:rsid w:val="00E86CE5"/>
    <w:rsid w:val="00E918B7"/>
    <w:rsid w:val="00E94B52"/>
    <w:rsid w:val="00EA483D"/>
    <w:rsid w:val="00EA5561"/>
    <w:rsid w:val="00EB0E6C"/>
    <w:rsid w:val="00EB17DC"/>
    <w:rsid w:val="00EB2843"/>
    <w:rsid w:val="00EC3C36"/>
    <w:rsid w:val="00ED12B7"/>
    <w:rsid w:val="00ED1F19"/>
    <w:rsid w:val="00ED2BC7"/>
    <w:rsid w:val="00EE516B"/>
    <w:rsid w:val="00EF076B"/>
    <w:rsid w:val="00EF178A"/>
    <w:rsid w:val="00EF214E"/>
    <w:rsid w:val="00EF3CB8"/>
    <w:rsid w:val="00EF77E2"/>
    <w:rsid w:val="00F05FCE"/>
    <w:rsid w:val="00F26AC1"/>
    <w:rsid w:val="00F34B0A"/>
    <w:rsid w:val="00F415D1"/>
    <w:rsid w:val="00F51483"/>
    <w:rsid w:val="00F54D52"/>
    <w:rsid w:val="00F5687B"/>
    <w:rsid w:val="00F608EB"/>
    <w:rsid w:val="00F6103C"/>
    <w:rsid w:val="00F6375F"/>
    <w:rsid w:val="00F768FC"/>
    <w:rsid w:val="00F774D0"/>
    <w:rsid w:val="00F82FD1"/>
    <w:rsid w:val="00F8512E"/>
    <w:rsid w:val="00F864E2"/>
    <w:rsid w:val="00F87577"/>
    <w:rsid w:val="00F87A35"/>
    <w:rsid w:val="00F94A8B"/>
    <w:rsid w:val="00FA3201"/>
    <w:rsid w:val="00FB1CF1"/>
    <w:rsid w:val="00FB2B2B"/>
    <w:rsid w:val="00FB448A"/>
    <w:rsid w:val="00FB4691"/>
    <w:rsid w:val="00FB4C63"/>
    <w:rsid w:val="00FB7D8F"/>
    <w:rsid w:val="00FB7E35"/>
    <w:rsid w:val="00FC3D8F"/>
    <w:rsid w:val="00FC4ECA"/>
    <w:rsid w:val="00FC5C0B"/>
    <w:rsid w:val="00FC6643"/>
    <w:rsid w:val="00FC754C"/>
    <w:rsid w:val="00FE0F15"/>
    <w:rsid w:val="00FE1D0B"/>
    <w:rsid w:val="00FE5514"/>
    <w:rsid w:val="00FE759D"/>
    <w:rsid w:val="00FE76CC"/>
    <w:rsid w:val="00FF038C"/>
    <w:rsid w:val="00FF18F5"/>
    <w:rsid w:val="00FF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6522"/>
  <w15:docId w15:val="{8756CC9C-530E-487F-B4F3-B1D93241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7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820D5"/>
    <w:pPr>
      <w:ind w:left="720"/>
      <w:contextualSpacing/>
    </w:pPr>
  </w:style>
  <w:style w:type="table" w:styleId="Tabela-Siatka">
    <w:name w:val="Table Grid"/>
    <w:basedOn w:val="Standardowy"/>
    <w:uiPriority w:val="59"/>
    <w:rsid w:val="00C21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E0E5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C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C0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5D37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5D37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D3723"/>
    <w:pPr>
      <w:widowControl w:val="0"/>
      <w:shd w:val="clear" w:color="auto" w:fill="FFFFFF"/>
      <w:spacing w:after="600" w:line="274" w:lineRule="exact"/>
      <w:ind w:hanging="2020"/>
    </w:pPr>
    <w:rPr>
      <w:sz w:val="22"/>
      <w:szCs w:val="22"/>
      <w:lang w:eastAsia="en-US"/>
    </w:rPr>
  </w:style>
  <w:style w:type="character" w:customStyle="1" w:styleId="Teksttreci24pt">
    <w:name w:val="Tekst treści (2) + 4 pt"/>
    <w:basedOn w:val="Teksttreci2"/>
    <w:rsid w:val="005D3723"/>
    <w:rPr>
      <w:rFonts w:ascii="Calibri" w:eastAsia="Calibri" w:hAnsi="Calibri" w:cs="Calibri"/>
      <w:color w:val="000000"/>
      <w:spacing w:val="0"/>
      <w:w w:val="100"/>
      <w:position w:val="0"/>
      <w:sz w:val="8"/>
      <w:szCs w:val="8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rsid w:val="005522D6"/>
    <w:rPr>
      <w:color w:val="0066CC"/>
      <w:u w:val="single"/>
    </w:rPr>
  </w:style>
  <w:style w:type="paragraph" w:styleId="Bezodstpw">
    <w:name w:val="No Spacing"/>
    <w:uiPriority w:val="1"/>
    <w:qFormat/>
    <w:rsid w:val="005522D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g-binding">
    <w:name w:val="ng-binding"/>
    <w:basedOn w:val="Domylnaczcionkaakapitu"/>
    <w:rsid w:val="00552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D6DF8-B762-4C93-8BE7-4578636C2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2591</TotalTime>
  <Pages>16</Pages>
  <Words>4628</Words>
  <Characters>27769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Jaszka Robert</dc:creator>
  <cp:lastModifiedBy>Gmina Trzciel</cp:lastModifiedBy>
  <cp:revision>478</cp:revision>
  <cp:lastPrinted>2023-04-04T12:36:00Z</cp:lastPrinted>
  <dcterms:created xsi:type="dcterms:W3CDTF">2013-05-24T06:27:00Z</dcterms:created>
  <dcterms:modified xsi:type="dcterms:W3CDTF">2023-04-07T06:49:00Z</dcterms:modified>
</cp:coreProperties>
</file>